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Georgia" w:eastAsiaTheme="minorHAnsi" w:hAnsi="Georgia" w:cstheme="minorBidi"/>
          <w:b w:val="0"/>
          <w:bCs w:val="0"/>
          <w:color w:val="auto"/>
          <w:sz w:val="22"/>
          <w:szCs w:val="22"/>
        </w:rPr>
        <w:id w:val="493942551"/>
        <w:docPartObj>
          <w:docPartGallery w:val="Table of Contents"/>
          <w:docPartUnique/>
        </w:docPartObj>
      </w:sdtPr>
      <w:sdtEndPr>
        <w:rPr>
          <w:rFonts w:asciiTheme="minorHAnsi" w:hAnsiTheme="minorHAnsi"/>
        </w:rPr>
      </w:sdtEndPr>
      <w:sdtContent>
        <w:p w14:paraId="53EA2995" w14:textId="77777777" w:rsidR="00A907FC" w:rsidRPr="00184F00" w:rsidRDefault="00A907FC" w:rsidP="00A907FC">
          <w:pPr>
            <w:pStyle w:val="TOCHeading"/>
            <w:rPr>
              <w:rFonts w:ascii="Georgia" w:hAnsi="Georgia"/>
            </w:rPr>
          </w:pPr>
          <w:r w:rsidRPr="00184F00">
            <w:rPr>
              <w:rFonts w:ascii="Georgia" w:hAnsi="Georgia"/>
            </w:rPr>
            <w:t>Table of Contents</w:t>
          </w:r>
        </w:p>
        <w:p w14:paraId="6CDCA8BE" w14:textId="20EF90ED" w:rsidR="005B6D56" w:rsidRDefault="00A907FC">
          <w:pPr>
            <w:pStyle w:val="TOC1"/>
            <w:tabs>
              <w:tab w:val="right" w:leader="dot" w:pos="9350"/>
            </w:tabs>
            <w:rPr>
              <w:rFonts w:eastAsiaTheme="minorEastAsia"/>
              <w:noProof/>
            </w:rPr>
          </w:pPr>
          <w:r w:rsidRPr="00184F00">
            <w:rPr>
              <w:rFonts w:ascii="Georgia" w:hAnsi="Georgia"/>
            </w:rPr>
            <w:fldChar w:fldCharType="begin"/>
          </w:r>
          <w:r w:rsidRPr="00184F00">
            <w:rPr>
              <w:rFonts w:ascii="Georgia" w:hAnsi="Georgia"/>
            </w:rPr>
            <w:instrText xml:space="preserve"> TOC \o "1-3" \h \z \u </w:instrText>
          </w:r>
          <w:r w:rsidRPr="00184F00">
            <w:rPr>
              <w:rFonts w:ascii="Georgia" w:hAnsi="Georgia"/>
            </w:rPr>
            <w:fldChar w:fldCharType="separate"/>
          </w:r>
          <w:hyperlink w:anchor="_Toc118386002" w:history="1">
            <w:r w:rsidR="005B6D56" w:rsidRPr="00FB397E">
              <w:rPr>
                <w:rStyle w:val="Hyperlink"/>
                <w:rFonts w:ascii="Georgia" w:hAnsi="Georgia"/>
                <w:noProof/>
              </w:rPr>
              <w:t>October 2022</w:t>
            </w:r>
            <w:r w:rsidR="005B6D56">
              <w:rPr>
                <w:noProof/>
                <w:webHidden/>
              </w:rPr>
              <w:tab/>
            </w:r>
            <w:r w:rsidR="005B6D56">
              <w:rPr>
                <w:noProof/>
                <w:webHidden/>
              </w:rPr>
              <w:fldChar w:fldCharType="begin"/>
            </w:r>
            <w:r w:rsidR="005B6D56">
              <w:rPr>
                <w:noProof/>
                <w:webHidden/>
              </w:rPr>
              <w:instrText xml:space="preserve"> PAGEREF _Toc118386002 \h </w:instrText>
            </w:r>
            <w:r w:rsidR="005B6D56">
              <w:rPr>
                <w:noProof/>
                <w:webHidden/>
              </w:rPr>
            </w:r>
            <w:r w:rsidR="005B6D56">
              <w:rPr>
                <w:noProof/>
                <w:webHidden/>
              </w:rPr>
              <w:fldChar w:fldCharType="separate"/>
            </w:r>
            <w:r w:rsidR="005B6D56">
              <w:rPr>
                <w:noProof/>
                <w:webHidden/>
              </w:rPr>
              <w:t>2</w:t>
            </w:r>
            <w:r w:rsidR="005B6D56">
              <w:rPr>
                <w:noProof/>
                <w:webHidden/>
              </w:rPr>
              <w:fldChar w:fldCharType="end"/>
            </w:r>
          </w:hyperlink>
        </w:p>
        <w:p w14:paraId="68427B01" w14:textId="473344D8" w:rsidR="005B6D56" w:rsidRDefault="00000000">
          <w:pPr>
            <w:pStyle w:val="TOC2"/>
            <w:tabs>
              <w:tab w:val="right" w:leader="dot" w:pos="9350"/>
            </w:tabs>
            <w:rPr>
              <w:rFonts w:eastAsiaTheme="minorEastAsia"/>
              <w:noProof/>
            </w:rPr>
          </w:pPr>
          <w:hyperlink w:anchor="_Toc118386003" w:history="1">
            <w:r w:rsidR="005B6D56" w:rsidRPr="00FB397E">
              <w:rPr>
                <w:rStyle w:val="Hyperlink"/>
                <w:rFonts w:ascii="Georgia" w:hAnsi="Georgia"/>
                <w:noProof/>
              </w:rPr>
              <w:t xml:space="preserve">Disc Diffusion Assay </w:t>
            </w:r>
            <w:r w:rsidR="005B6D56" w:rsidRPr="00FB397E">
              <w:rPr>
                <w:rStyle w:val="Hyperlink"/>
                <w:rFonts w:ascii="Georgia" w:hAnsi="Georgia"/>
                <w:i/>
                <w:iCs/>
                <w:noProof/>
              </w:rPr>
              <w:t>– S. aureus</w:t>
            </w:r>
            <w:r w:rsidR="005B6D56" w:rsidRPr="00FB397E">
              <w:rPr>
                <w:rStyle w:val="Hyperlink"/>
                <w:rFonts w:ascii="Georgia" w:hAnsi="Georgia"/>
                <w:noProof/>
              </w:rPr>
              <w:t xml:space="preserve"> Edited 5/27/22</w:t>
            </w:r>
            <w:r w:rsidR="005B6D56">
              <w:rPr>
                <w:noProof/>
                <w:webHidden/>
              </w:rPr>
              <w:tab/>
            </w:r>
            <w:r w:rsidR="005B6D56">
              <w:rPr>
                <w:noProof/>
                <w:webHidden/>
              </w:rPr>
              <w:fldChar w:fldCharType="begin"/>
            </w:r>
            <w:r w:rsidR="005B6D56">
              <w:rPr>
                <w:noProof/>
                <w:webHidden/>
              </w:rPr>
              <w:instrText xml:space="preserve"> PAGEREF _Toc118386003 \h </w:instrText>
            </w:r>
            <w:r w:rsidR="005B6D56">
              <w:rPr>
                <w:noProof/>
                <w:webHidden/>
              </w:rPr>
            </w:r>
            <w:r w:rsidR="005B6D56">
              <w:rPr>
                <w:noProof/>
                <w:webHidden/>
              </w:rPr>
              <w:fldChar w:fldCharType="separate"/>
            </w:r>
            <w:r w:rsidR="005B6D56">
              <w:rPr>
                <w:noProof/>
                <w:webHidden/>
              </w:rPr>
              <w:t>2</w:t>
            </w:r>
            <w:r w:rsidR="005B6D56">
              <w:rPr>
                <w:noProof/>
                <w:webHidden/>
              </w:rPr>
              <w:fldChar w:fldCharType="end"/>
            </w:r>
          </w:hyperlink>
        </w:p>
        <w:p w14:paraId="5975CA7A" w14:textId="6B7C48BF" w:rsidR="005B6D56" w:rsidRDefault="00000000">
          <w:pPr>
            <w:pStyle w:val="TOC2"/>
            <w:tabs>
              <w:tab w:val="right" w:leader="dot" w:pos="9350"/>
            </w:tabs>
            <w:rPr>
              <w:rFonts w:eastAsiaTheme="minorEastAsia"/>
              <w:noProof/>
            </w:rPr>
          </w:pPr>
          <w:hyperlink w:anchor="_Toc118386004" w:history="1">
            <w:r w:rsidR="005B6D56" w:rsidRPr="00FB397E">
              <w:rPr>
                <w:rStyle w:val="Hyperlink"/>
                <w:noProof/>
              </w:rPr>
              <w:t>Making Glycerol Stocks Protocol</w:t>
            </w:r>
            <w:r w:rsidR="005B6D56">
              <w:rPr>
                <w:noProof/>
                <w:webHidden/>
              </w:rPr>
              <w:tab/>
            </w:r>
            <w:r w:rsidR="005B6D56">
              <w:rPr>
                <w:noProof/>
                <w:webHidden/>
              </w:rPr>
              <w:fldChar w:fldCharType="begin"/>
            </w:r>
            <w:r w:rsidR="005B6D56">
              <w:rPr>
                <w:noProof/>
                <w:webHidden/>
              </w:rPr>
              <w:instrText xml:space="preserve"> PAGEREF _Toc118386004 \h </w:instrText>
            </w:r>
            <w:r w:rsidR="005B6D56">
              <w:rPr>
                <w:noProof/>
                <w:webHidden/>
              </w:rPr>
            </w:r>
            <w:r w:rsidR="005B6D56">
              <w:rPr>
                <w:noProof/>
                <w:webHidden/>
              </w:rPr>
              <w:fldChar w:fldCharType="separate"/>
            </w:r>
            <w:r w:rsidR="005B6D56">
              <w:rPr>
                <w:noProof/>
                <w:webHidden/>
              </w:rPr>
              <w:t>10</w:t>
            </w:r>
            <w:r w:rsidR="005B6D56">
              <w:rPr>
                <w:noProof/>
                <w:webHidden/>
              </w:rPr>
              <w:fldChar w:fldCharType="end"/>
            </w:r>
          </w:hyperlink>
        </w:p>
        <w:p w14:paraId="60643B0D" w14:textId="16E5807E" w:rsidR="00A907FC" w:rsidRDefault="00A907FC" w:rsidP="00A907FC">
          <w:r w:rsidRPr="00184F00">
            <w:rPr>
              <w:rFonts w:ascii="Georgia" w:hAnsi="Georgia"/>
            </w:rPr>
            <w:fldChar w:fldCharType="end"/>
          </w:r>
        </w:p>
      </w:sdtContent>
    </w:sdt>
    <w:p w14:paraId="465505EF" w14:textId="0998B513" w:rsidR="00A907FC" w:rsidRDefault="00A907FC">
      <w:pPr>
        <w:spacing w:after="160" w:line="259" w:lineRule="auto"/>
        <w:jc w:val="left"/>
      </w:pPr>
      <w:r>
        <w:br w:type="page"/>
      </w:r>
    </w:p>
    <w:p w14:paraId="741336C2" w14:textId="10562036" w:rsidR="00A907FC" w:rsidRPr="00A907FC" w:rsidRDefault="00A907FC" w:rsidP="00A907FC">
      <w:pPr>
        <w:pStyle w:val="Heading1"/>
        <w:rPr>
          <w:rFonts w:ascii="Georgia" w:hAnsi="Georgia"/>
        </w:rPr>
      </w:pPr>
      <w:bookmarkStart w:id="0" w:name="_Toc118386002"/>
      <w:r w:rsidRPr="00A907FC">
        <w:rPr>
          <w:rFonts w:ascii="Georgia" w:hAnsi="Georgia"/>
        </w:rPr>
        <w:lastRenderedPageBreak/>
        <w:t>October 2022</w:t>
      </w:r>
      <w:bookmarkEnd w:id="0"/>
    </w:p>
    <w:p w14:paraId="2028A870" w14:textId="50C4CD27" w:rsidR="00A907FC" w:rsidRDefault="00A907FC" w:rsidP="00A907FC">
      <w:pPr>
        <w:rPr>
          <w:rFonts w:ascii="Georgia" w:hAnsi="Georgia"/>
        </w:rPr>
      </w:pPr>
    </w:p>
    <w:p w14:paraId="28FF32E0" w14:textId="6D93D11D" w:rsidR="00A907FC" w:rsidRPr="00A907FC" w:rsidRDefault="00A907FC" w:rsidP="00A907FC">
      <w:pPr>
        <w:rPr>
          <w:rFonts w:ascii="Georgia" w:hAnsi="Georgia"/>
          <w:b/>
          <w:bCs/>
        </w:rPr>
      </w:pPr>
      <w:r w:rsidRPr="00A907FC">
        <w:rPr>
          <w:rFonts w:ascii="Georgia" w:hAnsi="Georgia"/>
          <w:b/>
          <w:bCs/>
          <w:highlight w:val="cyan"/>
        </w:rPr>
        <w:t>Week of October 17</w:t>
      </w:r>
      <w:r w:rsidRPr="00A907FC">
        <w:rPr>
          <w:rFonts w:ascii="Georgia" w:hAnsi="Georgia"/>
          <w:b/>
          <w:bCs/>
          <w:highlight w:val="cyan"/>
          <w:vertAlign w:val="superscript"/>
        </w:rPr>
        <w:t>th</w:t>
      </w:r>
    </w:p>
    <w:p w14:paraId="0F3C9DBC" w14:textId="08059325" w:rsidR="00C00E70" w:rsidRPr="00C00E70" w:rsidRDefault="00A907FC" w:rsidP="00A907FC">
      <w:pPr>
        <w:rPr>
          <w:rFonts w:ascii="Georgia" w:hAnsi="Georgia"/>
        </w:rPr>
      </w:pPr>
      <w:r>
        <w:rPr>
          <w:rFonts w:ascii="Georgia" w:hAnsi="Georgia"/>
        </w:rPr>
        <w:t>Research Objective:</w:t>
      </w:r>
      <w:r>
        <w:rPr>
          <w:rFonts w:ascii="Georgia" w:hAnsi="Georgia"/>
        </w:rPr>
        <w:fldChar w:fldCharType="begin"/>
      </w:r>
      <w:r>
        <w:rPr>
          <w:rFonts w:ascii="Georgia" w:hAnsi="Georgia"/>
        </w:rPr>
        <w:instrText xml:space="preserve"> LINK </w:instrText>
      </w:r>
      <w:r w:rsidR="000F385F">
        <w:rPr>
          <w:rFonts w:ascii="Georgia" w:hAnsi="Georgia"/>
        </w:rPr>
        <w:instrText xml:space="preserve">Excel.Sheet.12 "C:\\Users\\oliho\\Documents\\Plans for Fall2022.xlsx" Calendar!R5C14:R6C19 </w:instrText>
      </w:r>
      <w:r>
        <w:rPr>
          <w:rFonts w:ascii="Georgia" w:hAnsi="Georgia"/>
        </w:rPr>
        <w:instrText xml:space="preserve">\a \f 5 \h  \* MERGEFORMAT </w:instrText>
      </w:r>
      <w:r>
        <w:rPr>
          <w:rFonts w:ascii="Georgia" w:hAnsi="Georgia"/>
        </w:rPr>
        <w:fldChar w:fldCharType="separate"/>
      </w:r>
    </w:p>
    <w:tbl>
      <w:tblPr>
        <w:tblStyle w:val="TableGrid"/>
        <w:tblW w:w="9360" w:type="dxa"/>
        <w:tblLook w:val="04A0" w:firstRow="1" w:lastRow="0" w:firstColumn="1" w:lastColumn="0" w:noHBand="0" w:noVBand="1"/>
      </w:tblPr>
      <w:tblGrid>
        <w:gridCol w:w="1099"/>
        <w:gridCol w:w="684"/>
        <w:gridCol w:w="1493"/>
        <w:gridCol w:w="1251"/>
        <w:gridCol w:w="5049"/>
      </w:tblGrid>
      <w:tr w:rsidR="00C00E70" w:rsidRPr="00C00E70" w14:paraId="06F4D335" w14:textId="77777777" w:rsidTr="00C00E70">
        <w:trPr>
          <w:divId w:val="1803884332"/>
          <w:trHeight w:val="300"/>
        </w:trPr>
        <w:tc>
          <w:tcPr>
            <w:tcW w:w="726" w:type="dxa"/>
            <w:noWrap/>
            <w:hideMark/>
          </w:tcPr>
          <w:p w14:paraId="00E3D429" w14:textId="1663D705" w:rsidR="00C00E70" w:rsidRPr="00C00E70" w:rsidRDefault="00C00E70" w:rsidP="00C00E70">
            <w:pPr>
              <w:rPr>
                <w:rFonts w:ascii="Georgia" w:hAnsi="Georgia"/>
              </w:rPr>
            </w:pPr>
            <w:r w:rsidRPr="00C00E70">
              <w:rPr>
                <w:rFonts w:ascii="Georgia" w:hAnsi="Georgia"/>
              </w:rPr>
              <w:t>Organism</w:t>
            </w:r>
          </w:p>
        </w:tc>
        <w:tc>
          <w:tcPr>
            <w:tcW w:w="726" w:type="dxa"/>
            <w:noWrap/>
            <w:hideMark/>
          </w:tcPr>
          <w:p w14:paraId="3F4EE1FE" w14:textId="77777777" w:rsidR="00C00E70" w:rsidRPr="00C00E70" w:rsidRDefault="00C00E70" w:rsidP="00C00E70">
            <w:pPr>
              <w:rPr>
                <w:rFonts w:ascii="Georgia" w:hAnsi="Georgia"/>
              </w:rPr>
            </w:pPr>
            <w:r w:rsidRPr="00C00E70">
              <w:rPr>
                <w:rFonts w:ascii="Georgia" w:hAnsi="Georgia"/>
              </w:rPr>
              <w:t>Drug</w:t>
            </w:r>
          </w:p>
        </w:tc>
        <w:tc>
          <w:tcPr>
            <w:tcW w:w="1400" w:type="dxa"/>
            <w:noWrap/>
            <w:hideMark/>
          </w:tcPr>
          <w:p w14:paraId="5040907C" w14:textId="77777777" w:rsidR="00C00E70" w:rsidRPr="00C00E70" w:rsidRDefault="00C00E70" w:rsidP="00C00E70">
            <w:pPr>
              <w:rPr>
                <w:rFonts w:ascii="Georgia" w:hAnsi="Georgia"/>
              </w:rPr>
            </w:pPr>
            <w:r w:rsidRPr="00C00E70">
              <w:rPr>
                <w:rFonts w:ascii="Georgia" w:hAnsi="Georgia"/>
              </w:rPr>
              <w:t>Concentration</w:t>
            </w:r>
          </w:p>
        </w:tc>
        <w:tc>
          <w:tcPr>
            <w:tcW w:w="1025" w:type="dxa"/>
            <w:noWrap/>
            <w:hideMark/>
          </w:tcPr>
          <w:p w14:paraId="57F3C7BA" w14:textId="77777777" w:rsidR="00C00E70" w:rsidRPr="00C00E70" w:rsidRDefault="00C00E70" w:rsidP="00C00E70">
            <w:pPr>
              <w:rPr>
                <w:rFonts w:ascii="Georgia" w:hAnsi="Georgia"/>
              </w:rPr>
            </w:pPr>
            <w:r w:rsidRPr="00C00E70">
              <w:rPr>
                <w:rFonts w:ascii="Georgia" w:hAnsi="Georgia"/>
              </w:rPr>
              <w:t>Repetition?</w:t>
            </w:r>
          </w:p>
        </w:tc>
        <w:tc>
          <w:tcPr>
            <w:tcW w:w="5483" w:type="dxa"/>
            <w:noWrap/>
            <w:hideMark/>
          </w:tcPr>
          <w:p w14:paraId="3E420CE0" w14:textId="77777777" w:rsidR="00C00E70" w:rsidRPr="00C00E70" w:rsidRDefault="00C00E70" w:rsidP="00C00E70">
            <w:pPr>
              <w:rPr>
                <w:rFonts w:ascii="Georgia" w:hAnsi="Georgia"/>
              </w:rPr>
            </w:pPr>
            <w:r w:rsidRPr="00C00E70">
              <w:rPr>
                <w:rFonts w:ascii="Georgia" w:hAnsi="Georgia"/>
              </w:rPr>
              <w:t>Description</w:t>
            </w:r>
          </w:p>
        </w:tc>
      </w:tr>
      <w:tr w:rsidR="00C00E70" w:rsidRPr="00C00E70" w14:paraId="7F6E9587" w14:textId="77777777" w:rsidTr="00C00E70">
        <w:trPr>
          <w:divId w:val="1803884332"/>
          <w:trHeight w:val="799"/>
        </w:trPr>
        <w:tc>
          <w:tcPr>
            <w:tcW w:w="726" w:type="dxa"/>
            <w:noWrap/>
            <w:hideMark/>
          </w:tcPr>
          <w:p w14:paraId="795745F5" w14:textId="77777777" w:rsidR="00C00E70" w:rsidRPr="00C00E70" w:rsidRDefault="00C00E70" w:rsidP="00C00E70">
            <w:pPr>
              <w:rPr>
                <w:rFonts w:ascii="Georgia" w:hAnsi="Georgia"/>
              </w:rPr>
            </w:pPr>
            <w:r w:rsidRPr="00C00E70">
              <w:rPr>
                <w:rFonts w:ascii="Georgia" w:hAnsi="Georgia"/>
              </w:rPr>
              <w:t>SA</w:t>
            </w:r>
          </w:p>
        </w:tc>
        <w:tc>
          <w:tcPr>
            <w:tcW w:w="726" w:type="dxa"/>
            <w:noWrap/>
            <w:hideMark/>
          </w:tcPr>
          <w:p w14:paraId="2423C091" w14:textId="77777777" w:rsidR="00C00E70" w:rsidRPr="00C00E70" w:rsidRDefault="00C00E70" w:rsidP="00C00E70">
            <w:pPr>
              <w:rPr>
                <w:rFonts w:ascii="Georgia" w:hAnsi="Georgia"/>
              </w:rPr>
            </w:pPr>
            <w:r w:rsidRPr="00C00E70">
              <w:rPr>
                <w:rFonts w:ascii="Georgia" w:hAnsi="Georgia"/>
              </w:rPr>
              <w:t>LB</w:t>
            </w:r>
          </w:p>
        </w:tc>
        <w:tc>
          <w:tcPr>
            <w:tcW w:w="1400" w:type="dxa"/>
            <w:noWrap/>
            <w:hideMark/>
          </w:tcPr>
          <w:p w14:paraId="0A9F3832" w14:textId="77777777" w:rsidR="00C00E70" w:rsidRPr="00C00E70" w:rsidRDefault="00C00E70" w:rsidP="00C00E70">
            <w:pPr>
              <w:rPr>
                <w:rFonts w:ascii="Georgia" w:hAnsi="Georgia"/>
              </w:rPr>
            </w:pPr>
            <w:r w:rsidRPr="00C00E70">
              <w:rPr>
                <w:rFonts w:ascii="Georgia" w:hAnsi="Georgia"/>
              </w:rPr>
              <w:t>8mg/ml</w:t>
            </w:r>
          </w:p>
        </w:tc>
        <w:tc>
          <w:tcPr>
            <w:tcW w:w="1025" w:type="dxa"/>
            <w:noWrap/>
            <w:hideMark/>
          </w:tcPr>
          <w:p w14:paraId="193B8E83" w14:textId="77777777" w:rsidR="00C00E70" w:rsidRPr="00C00E70" w:rsidRDefault="00C00E70" w:rsidP="00C00E70">
            <w:pPr>
              <w:rPr>
                <w:rFonts w:ascii="Georgia" w:hAnsi="Georgia"/>
              </w:rPr>
            </w:pPr>
            <w:r w:rsidRPr="00C00E70">
              <w:rPr>
                <w:rFonts w:ascii="Georgia" w:hAnsi="Georgia"/>
              </w:rPr>
              <w:t>First Time</w:t>
            </w:r>
          </w:p>
        </w:tc>
        <w:tc>
          <w:tcPr>
            <w:tcW w:w="5483" w:type="dxa"/>
            <w:noWrap/>
            <w:hideMark/>
          </w:tcPr>
          <w:p w14:paraId="1CD701D9" w14:textId="77777777" w:rsidR="00C00E70" w:rsidRPr="00C00E70" w:rsidRDefault="00C00E70" w:rsidP="00C00E70">
            <w:pPr>
              <w:rPr>
                <w:rFonts w:ascii="Georgia" w:hAnsi="Georgia"/>
              </w:rPr>
            </w:pPr>
            <w:r w:rsidRPr="00C00E70">
              <w:rPr>
                <w:rFonts w:ascii="Georgia" w:hAnsi="Georgia"/>
              </w:rPr>
              <w:t>Testing remaining SA mutants from library, potentially try to identify any mutants</w:t>
            </w:r>
          </w:p>
        </w:tc>
      </w:tr>
    </w:tbl>
    <w:p w14:paraId="7B32326D" w14:textId="66A57A58" w:rsidR="00A907FC" w:rsidRDefault="00A907FC" w:rsidP="00A907FC">
      <w:pPr>
        <w:rPr>
          <w:rFonts w:ascii="Georgia" w:hAnsi="Georgia"/>
        </w:rPr>
      </w:pPr>
      <w:r>
        <w:rPr>
          <w:rFonts w:ascii="Georgia" w:hAnsi="Georgia"/>
        </w:rPr>
        <w:fldChar w:fldCharType="end"/>
      </w:r>
    </w:p>
    <w:p w14:paraId="224050CE" w14:textId="7A2AB601" w:rsidR="00C00E70" w:rsidRDefault="00A907FC" w:rsidP="00A907FC">
      <w:r>
        <w:rPr>
          <w:rFonts w:ascii="Georgia" w:hAnsi="Georgia"/>
        </w:rPr>
        <w:t xml:space="preserve">Calendar: </w:t>
      </w:r>
      <w:r>
        <w:rPr>
          <w:rFonts w:ascii="Georgia" w:hAnsi="Georgia"/>
        </w:rPr>
        <w:fldChar w:fldCharType="begin"/>
      </w:r>
      <w:r>
        <w:rPr>
          <w:rFonts w:ascii="Georgia" w:hAnsi="Georgia"/>
        </w:rPr>
        <w:instrText xml:space="preserve"> LINK </w:instrText>
      </w:r>
      <w:r w:rsidR="000F385F">
        <w:rPr>
          <w:rFonts w:ascii="Georgia" w:hAnsi="Georgia"/>
        </w:rPr>
        <w:instrText xml:space="preserve">Excel.Sheet.12 "C:\\Users\\oliho\\Documents\\Plans for Fall2022.xlsx" Calendar!R4C2:R7C6 </w:instrText>
      </w:r>
      <w:r>
        <w:rPr>
          <w:rFonts w:ascii="Georgia" w:hAnsi="Georgia"/>
        </w:rPr>
        <w:instrText xml:space="preserve">\a \f 5 \h  \* MERGEFORMAT </w:instrText>
      </w:r>
      <w:r>
        <w:rPr>
          <w:rFonts w:ascii="Georgia" w:hAnsi="Georgia"/>
        </w:rPr>
        <w:fldChar w:fldCharType="separate"/>
      </w:r>
    </w:p>
    <w:tbl>
      <w:tblPr>
        <w:tblStyle w:val="TableGrid"/>
        <w:tblW w:w="8358" w:type="dxa"/>
        <w:tblLook w:val="04A0" w:firstRow="1" w:lastRow="0" w:firstColumn="1" w:lastColumn="0" w:noHBand="0" w:noVBand="1"/>
      </w:tblPr>
      <w:tblGrid>
        <w:gridCol w:w="978"/>
        <w:gridCol w:w="1880"/>
        <w:gridCol w:w="1660"/>
        <w:gridCol w:w="1700"/>
        <w:gridCol w:w="2140"/>
      </w:tblGrid>
      <w:tr w:rsidR="00C00E70" w:rsidRPr="00C00E70" w14:paraId="1D8CABAB" w14:textId="77777777" w:rsidTr="00C00E70">
        <w:trPr>
          <w:trHeight w:val="300"/>
        </w:trPr>
        <w:tc>
          <w:tcPr>
            <w:tcW w:w="978" w:type="dxa"/>
            <w:noWrap/>
            <w:hideMark/>
          </w:tcPr>
          <w:p w14:paraId="5E3A8FAD" w14:textId="29079087" w:rsidR="00C00E70" w:rsidRPr="00C00E70" w:rsidRDefault="00C00E70">
            <w:r w:rsidRPr="00C00E70">
              <w:t>Monday</w:t>
            </w:r>
          </w:p>
        </w:tc>
        <w:tc>
          <w:tcPr>
            <w:tcW w:w="1880" w:type="dxa"/>
            <w:noWrap/>
            <w:hideMark/>
          </w:tcPr>
          <w:p w14:paraId="07A6C2AF" w14:textId="77777777" w:rsidR="00C00E70" w:rsidRPr="00C00E70" w:rsidRDefault="00C00E70">
            <w:r w:rsidRPr="00C00E70">
              <w:t>Tuesday</w:t>
            </w:r>
          </w:p>
        </w:tc>
        <w:tc>
          <w:tcPr>
            <w:tcW w:w="1660" w:type="dxa"/>
            <w:noWrap/>
            <w:hideMark/>
          </w:tcPr>
          <w:p w14:paraId="23875718" w14:textId="77777777" w:rsidR="00C00E70" w:rsidRPr="00C00E70" w:rsidRDefault="00C00E70">
            <w:r w:rsidRPr="00C00E70">
              <w:t>Wednesday</w:t>
            </w:r>
          </w:p>
        </w:tc>
        <w:tc>
          <w:tcPr>
            <w:tcW w:w="1700" w:type="dxa"/>
            <w:noWrap/>
            <w:hideMark/>
          </w:tcPr>
          <w:p w14:paraId="1A24EAF2" w14:textId="77777777" w:rsidR="00C00E70" w:rsidRPr="00C00E70" w:rsidRDefault="00C00E70">
            <w:r w:rsidRPr="00C00E70">
              <w:t>Thursday</w:t>
            </w:r>
          </w:p>
        </w:tc>
        <w:tc>
          <w:tcPr>
            <w:tcW w:w="2140" w:type="dxa"/>
            <w:noWrap/>
            <w:hideMark/>
          </w:tcPr>
          <w:p w14:paraId="1555F45F" w14:textId="77777777" w:rsidR="00C00E70" w:rsidRPr="00C00E70" w:rsidRDefault="00C00E70">
            <w:r w:rsidRPr="00C00E70">
              <w:t>Friday</w:t>
            </w:r>
          </w:p>
        </w:tc>
      </w:tr>
      <w:tr w:rsidR="00C00E70" w:rsidRPr="00C00E70" w14:paraId="32D93CC3" w14:textId="77777777" w:rsidTr="00C00E70">
        <w:trPr>
          <w:trHeight w:val="300"/>
        </w:trPr>
        <w:tc>
          <w:tcPr>
            <w:tcW w:w="978" w:type="dxa"/>
            <w:noWrap/>
            <w:hideMark/>
          </w:tcPr>
          <w:p w14:paraId="38A279B7" w14:textId="77777777" w:rsidR="00C00E70" w:rsidRPr="00C00E70" w:rsidRDefault="00C00E70">
            <w:r w:rsidRPr="00C00E70">
              <w:t>After 2</w:t>
            </w:r>
          </w:p>
        </w:tc>
        <w:tc>
          <w:tcPr>
            <w:tcW w:w="1880" w:type="dxa"/>
            <w:noWrap/>
            <w:hideMark/>
          </w:tcPr>
          <w:p w14:paraId="4C243CF8" w14:textId="77777777" w:rsidR="00C00E70" w:rsidRPr="00C00E70" w:rsidRDefault="00C00E70">
            <w:r w:rsidRPr="00C00E70">
              <w:t>After 1:30</w:t>
            </w:r>
          </w:p>
        </w:tc>
        <w:tc>
          <w:tcPr>
            <w:tcW w:w="1660" w:type="dxa"/>
            <w:noWrap/>
            <w:hideMark/>
          </w:tcPr>
          <w:p w14:paraId="2543C79E" w14:textId="77777777" w:rsidR="00C00E70" w:rsidRPr="00C00E70" w:rsidRDefault="00C00E70">
            <w:r w:rsidRPr="00C00E70">
              <w:t>After 2</w:t>
            </w:r>
          </w:p>
        </w:tc>
        <w:tc>
          <w:tcPr>
            <w:tcW w:w="1700" w:type="dxa"/>
            <w:noWrap/>
            <w:hideMark/>
          </w:tcPr>
          <w:p w14:paraId="344DC3DA" w14:textId="77777777" w:rsidR="00C00E70" w:rsidRPr="00C00E70" w:rsidRDefault="00C00E70">
            <w:r w:rsidRPr="00C00E70">
              <w:t>After 1:30</w:t>
            </w:r>
          </w:p>
        </w:tc>
        <w:tc>
          <w:tcPr>
            <w:tcW w:w="2140" w:type="dxa"/>
            <w:noWrap/>
            <w:hideMark/>
          </w:tcPr>
          <w:p w14:paraId="265F58AA" w14:textId="77777777" w:rsidR="00C00E70" w:rsidRPr="00C00E70" w:rsidRDefault="00C00E70">
            <w:r w:rsidRPr="00C00E70">
              <w:t>After 2</w:t>
            </w:r>
          </w:p>
        </w:tc>
      </w:tr>
      <w:tr w:rsidR="00C00E70" w:rsidRPr="00C00E70" w14:paraId="30E81B9B" w14:textId="77777777" w:rsidTr="00C00E70">
        <w:trPr>
          <w:trHeight w:val="799"/>
        </w:trPr>
        <w:tc>
          <w:tcPr>
            <w:tcW w:w="978" w:type="dxa"/>
            <w:noWrap/>
            <w:hideMark/>
          </w:tcPr>
          <w:p w14:paraId="52FCD7DC" w14:textId="77777777" w:rsidR="00C00E70" w:rsidRPr="00C00E70" w:rsidRDefault="00C00E70">
            <w:r w:rsidRPr="00C00E70">
              <w:t>10</w:t>
            </w:r>
          </w:p>
        </w:tc>
        <w:tc>
          <w:tcPr>
            <w:tcW w:w="1880" w:type="dxa"/>
            <w:noWrap/>
            <w:hideMark/>
          </w:tcPr>
          <w:p w14:paraId="48F1F6A7" w14:textId="77777777" w:rsidR="00C00E70" w:rsidRPr="00C00E70" w:rsidRDefault="00C00E70">
            <w:r w:rsidRPr="00C00E70">
              <w:t>11</w:t>
            </w:r>
          </w:p>
        </w:tc>
        <w:tc>
          <w:tcPr>
            <w:tcW w:w="1660" w:type="dxa"/>
            <w:noWrap/>
            <w:hideMark/>
          </w:tcPr>
          <w:p w14:paraId="05903572" w14:textId="77777777" w:rsidR="00C00E70" w:rsidRPr="00C00E70" w:rsidRDefault="00C00E70">
            <w:r w:rsidRPr="00C00E70">
              <w:t>12 - Prep media</w:t>
            </w:r>
          </w:p>
        </w:tc>
        <w:tc>
          <w:tcPr>
            <w:tcW w:w="1700" w:type="dxa"/>
            <w:noWrap/>
            <w:hideMark/>
          </w:tcPr>
          <w:p w14:paraId="085F028D" w14:textId="77777777" w:rsidR="00C00E70" w:rsidRPr="00C00E70" w:rsidRDefault="00C00E70">
            <w:r w:rsidRPr="00C00E70">
              <w:t>13- DDA</w:t>
            </w:r>
          </w:p>
        </w:tc>
        <w:tc>
          <w:tcPr>
            <w:tcW w:w="2140" w:type="dxa"/>
            <w:noWrap/>
            <w:hideMark/>
          </w:tcPr>
          <w:p w14:paraId="3FF18E2D" w14:textId="77777777" w:rsidR="00C00E70" w:rsidRPr="00C00E70" w:rsidRDefault="00C00E70">
            <w:r w:rsidRPr="00C00E70">
              <w:t>14 - I/A EC/SA</w:t>
            </w:r>
          </w:p>
        </w:tc>
      </w:tr>
      <w:tr w:rsidR="00C00E70" w:rsidRPr="00C00E70" w14:paraId="1ADC64A1" w14:textId="77777777" w:rsidTr="00C00E70">
        <w:trPr>
          <w:trHeight w:val="799"/>
        </w:trPr>
        <w:tc>
          <w:tcPr>
            <w:tcW w:w="978" w:type="dxa"/>
            <w:noWrap/>
            <w:hideMark/>
          </w:tcPr>
          <w:p w14:paraId="5377D92E" w14:textId="77777777" w:rsidR="00C00E70" w:rsidRPr="00C00E70" w:rsidRDefault="00C00E70">
            <w:r w:rsidRPr="00C00E70">
              <w:t>17- prep</w:t>
            </w:r>
          </w:p>
        </w:tc>
        <w:tc>
          <w:tcPr>
            <w:tcW w:w="1880" w:type="dxa"/>
            <w:noWrap/>
            <w:hideMark/>
          </w:tcPr>
          <w:p w14:paraId="37D3ABAD" w14:textId="77777777" w:rsidR="00C00E70" w:rsidRPr="00C00E70" w:rsidRDefault="00C00E70">
            <w:r w:rsidRPr="00C00E70">
              <w:t>18-DDA</w:t>
            </w:r>
          </w:p>
        </w:tc>
        <w:tc>
          <w:tcPr>
            <w:tcW w:w="1660" w:type="dxa"/>
            <w:noWrap/>
            <w:hideMark/>
          </w:tcPr>
          <w:p w14:paraId="4E6DF040" w14:textId="77777777" w:rsidR="00C00E70" w:rsidRPr="00C00E70" w:rsidRDefault="00C00E70">
            <w:r w:rsidRPr="00C00E70">
              <w:t>19</w:t>
            </w:r>
          </w:p>
        </w:tc>
        <w:tc>
          <w:tcPr>
            <w:tcW w:w="1700" w:type="dxa"/>
            <w:noWrap/>
            <w:hideMark/>
          </w:tcPr>
          <w:p w14:paraId="6AA6B05F" w14:textId="77777777" w:rsidR="00C00E70" w:rsidRPr="00C00E70" w:rsidRDefault="00C00E70">
            <w:r w:rsidRPr="00C00E70">
              <w:t>20 - I/A</w:t>
            </w:r>
          </w:p>
        </w:tc>
        <w:tc>
          <w:tcPr>
            <w:tcW w:w="2140" w:type="dxa"/>
            <w:noWrap/>
            <w:hideMark/>
          </w:tcPr>
          <w:p w14:paraId="17C926A6" w14:textId="77777777" w:rsidR="00C00E70" w:rsidRPr="00C00E70" w:rsidRDefault="00C00E70">
            <w:r w:rsidRPr="00C00E70">
              <w:t>21</w:t>
            </w:r>
          </w:p>
        </w:tc>
      </w:tr>
    </w:tbl>
    <w:p w14:paraId="27986DE0" w14:textId="0C5CB843" w:rsidR="00C00E70" w:rsidRDefault="00A907FC" w:rsidP="00A907FC">
      <w:r>
        <w:rPr>
          <w:rFonts w:ascii="Georgia" w:hAnsi="Georgia"/>
        </w:rPr>
        <w:fldChar w:fldCharType="end"/>
      </w:r>
      <w:r>
        <w:rPr>
          <w:rFonts w:ascii="Georgia" w:hAnsi="Georgia"/>
        </w:rPr>
        <w:fldChar w:fldCharType="begin"/>
      </w:r>
      <w:r>
        <w:rPr>
          <w:rFonts w:ascii="Georgia" w:hAnsi="Georgia"/>
        </w:rPr>
        <w:instrText xml:space="preserve"> LINK </w:instrText>
      </w:r>
      <w:r w:rsidR="000F385F">
        <w:rPr>
          <w:rFonts w:ascii="Georgia" w:hAnsi="Georgia"/>
        </w:rPr>
        <w:instrText xml:space="preserve">Excel.Sheet.12 "C:\\Users\\oliho\\Documents\\Plans for Fall2022.xlsx" Calendar!R4C2:R6C6 </w:instrText>
      </w:r>
      <w:r>
        <w:rPr>
          <w:rFonts w:ascii="Georgia" w:hAnsi="Georgia"/>
        </w:rPr>
        <w:instrText xml:space="preserve">\a \f 5 \h </w:instrText>
      </w:r>
      <w:r>
        <w:rPr>
          <w:rFonts w:ascii="Georgia" w:hAnsi="Georgia"/>
        </w:rPr>
        <w:fldChar w:fldCharType="separate"/>
      </w:r>
    </w:p>
    <w:tbl>
      <w:tblPr>
        <w:tblStyle w:val="TableGrid"/>
        <w:tblW w:w="8340" w:type="dxa"/>
        <w:tblLook w:val="04A0" w:firstRow="1" w:lastRow="0" w:firstColumn="1" w:lastColumn="0" w:noHBand="0" w:noVBand="1"/>
      </w:tblPr>
      <w:tblGrid>
        <w:gridCol w:w="960"/>
        <w:gridCol w:w="1880"/>
        <w:gridCol w:w="1660"/>
        <w:gridCol w:w="1700"/>
        <w:gridCol w:w="2140"/>
      </w:tblGrid>
      <w:tr w:rsidR="00C00E70" w:rsidRPr="00C00E70" w14:paraId="0613D82F" w14:textId="77777777" w:rsidTr="00C00E70">
        <w:trPr>
          <w:divId w:val="1469935471"/>
          <w:trHeight w:val="300"/>
        </w:trPr>
        <w:tc>
          <w:tcPr>
            <w:tcW w:w="960" w:type="dxa"/>
            <w:noWrap/>
            <w:hideMark/>
          </w:tcPr>
          <w:p w14:paraId="2F7C9C0B" w14:textId="1169EC3C" w:rsidR="00C00E70" w:rsidRPr="00C00E70" w:rsidRDefault="00C00E70" w:rsidP="00C00E70">
            <w:r w:rsidRPr="00C00E70">
              <w:t>Monday</w:t>
            </w:r>
          </w:p>
        </w:tc>
        <w:tc>
          <w:tcPr>
            <w:tcW w:w="1880" w:type="dxa"/>
            <w:noWrap/>
            <w:hideMark/>
          </w:tcPr>
          <w:p w14:paraId="5A7B1BF3" w14:textId="77777777" w:rsidR="00C00E70" w:rsidRPr="00C00E70" w:rsidRDefault="00C00E70" w:rsidP="00C00E70">
            <w:r w:rsidRPr="00C00E70">
              <w:t>Tuesday</w:t>
            </w:r>
          </w:p>
        </w:tc>
        <w:tc>
          <w:tcPr>
            <w:tcW w:w="1660" w:type="dxa"/>
            <w:noWrap/>
            <w:hideMark/>
          </w:tcPr>
          <w:p w14:paraId="3FEC1DD5" w14:textId="77777777" w:rsidR="00C00E70" w:rsidRPr="00C00E70" w:rsidRDefault="00C00E70" w:rsidP="00C00E70">
            <w:r w:rsidRPr="00C00E70">
              <w:t>Wednesday</w:t>
            </w:r>
          </w:p>
        </w:tc>
        <w:tc>
          <w:tcPr>
            <w:tcW w:w="1700" w:type="dxa"/>
            <w:noWrap/>
            <w:hideMark/>
          </w:tcPr>
          <w:p w14:paraId="60414513" w14:textId="77777777" w:rsidR="00C00E70" w:rsidRPr="00C00E70" w:rsidRDefault="00C00E70" w:rsidP="00C00E70">
            <w:r w:rsidRPr="00C00E70">
              <w:t>Thursday</w:t>
            </w:r>
          </w:p>
        </w:tc>
        <w:tc>
          <w:tcPr>
            <w:tcW w:w="2140" w:type="dxa"/>
            <w:noWrap/>
            <w:hideMark/>
          </w:tcPr>
          <w:p w14:paraId="4303DBCB" w14:textId="77777777" w:rsidR="00C00E70" w:rsidRPr="00C00E70" w:rsidRDefault="00C00E70" w:rsidP="00C00E70">
            <w:r w:rsidRPr="00C00E70">
              <w:t>Friday</w:t>
            </w:r>
          </w:p>
        </w:tc>
      </w:tr>
      <w:tr w:rsidR="00C00E70" w:rsidRPr="00C00E70" w14:paraId="6E4EB24E" w14:textId="77777777" w:rsidTr="00C00E70">
        <w:trPr>
          <w:divId w:val="1469935471"/>
          <w:trHeight w:val="300"/>
        </w:trPr>
        <w:tc>
          <w:tcPr>
            <w:tcW w:w="960" w:type="dxa"/>
            <w:noWrap/>
            <w:hideMark/>
          </w:tcPr>
          <w:p w14:paraId="425949F5" w14:textId="77777777" w:rsidR="00C00E70" w:rsidRPr="00C00E70" w:rsidRDefault="00C00E70" w:rsidP="00C00E70">
            <w:r w:rsidRPr="00C00E70">
              <w:t>After 2</w:t>
            </w:r>
          </w:p>
        </w:tc>
        <w:tc>
          <w:tcPr>
            <w:tcW w:w="1880" w:type="dxa"/>
            <w:noWrap/>
            <w:hideMark/>
          </w:tcPr>
          <w:p w14:paraId="76770F65" w14:textId="77777777" w:rsidR="00C00E70" w:rsidRPr="00C00E70" w:rsidRDefault="00C00E70" w:rsidP="00C00E70">
            <w:r w:rsidRPr="00C00E70">
              <w:t>After 1:30</w:t>
            </w:r>
          </w:p>
        </w:tc>
        <w:tc>
          <w:tcPr>
            <w:tcW w:w="1660" w:type="dxa"/>
            <w:noWrap/>
            <w:hideMark/>
          </w:tcPr>
          <w:p w14:paraId="50969C43" w14:textId="77777777" w:rsidR="00C00E70" w:rsidRPr="00C00E70" w:rsidRDefault="00C00E70" w:rsidP="00C00E70">
            <w:r w:rsidRPr="00C00E70">
              <w:t>After 2</w:t>
            </w:r>
          </w:p>
        </w:tc>
        <w:tc>
          <w:tcPr>
            <w:tcW w:w="1700" w:type="dxa"/>
            <w:noWrap/>
            <w:hideMark/>
          </w:tcPr>
          <w:p w14:paraId="3CF598DF" w14:textId="77777777" w:rsidR="00C00E70" w:rsidRPr="00C00E70" w:rsidRDefault="00C00E70" w:rsidP="00C00E70">
            <w:r w:rsidRPr="00C00E70">
              <w:t>After 1:30</w:t>
            </w:r>
          </w:p>
        </w:tc>
        <w:tc>
          <w:tcPr>
            <w:tcW w:w="2140" w:type="dxa"/>
            <w:noWrap/>
            <w:hideMark/>
          </w:tcPr>
          <w:p w14:paraId="34F67762" w14:textId="77777777" w:rsidR="00C00E70" w:rsidRPr="00C00E70" w:rsidRDefault="00C00E70" w:rsidP="00C00E70">
            <w:r w:rsidRPr="00C00E70">
              <w:t>After 2</w:t>
            </w:r>
          </w:p>
        </w:tc>
      </w:tr>
      <w:tr w:rsidR="00C00E70" w:rsidRPr="00C00E70" w14:paraId="323761E7" w14:textId="77777777" w:rsidTr="00C00E70">
        <w:trPr>
          <w:divId w:val="1469935471"/>
          <w:trHeight w:val="799"/>
        </w:trPr>
        <w:tc>
          <w:tcPr>
            <w:tcW w:w="960" w:type="dxa"/>
            <w:noWrap/>
            <w:hideMark/>
          </w:tcPr>
          <w:p w14:paraId="5C1B5405" w14:textId="77777777" w:rsidR="00C00E70" w:rsidRPr="00C00E70" w:rsidRDefault="00C00E70" w:rsidP="00C00E70">
            <w:r w:rsidRPr="00C00E70">
              <w:t>10</w:t>
            </w:r>
          </w:p>
        </w:tc>
        <w:tc>
          <w:tcPr>
            <w:tcW w:w="1880" w:type="dxa"/>
            <w:noWrap/>
            <w:hideMark/>
          </w:tcPr>
          <w:p w14:paraId="1F731D0F" w14:textId="77777777" w:rsidR="00C00E70" w:rsidRPr="00C00E70" w:rsidRDefault="00C00E70" w:rsidP="00C00E70">
            <w:r w:rsidRPr="00C00E70">
              <w:t>11</w:t>
            </w:r>
          </w:p>
        </w:tc>
        <w:tc>
          <w:tcPr>
            <w:tcW w:w="1660" w:type="dxa"/>
            <w:noWrap/>
            <w:hideMark/>
          </w:tcPr>
          <w:p w14:paraId="1E2E88BD" w14:textId="77777777" w:rsidR="00C00E70" w:rsidRPr="00C00E70" w:rsidRDefault="00C00E70" w:rsidP="00C00E70">
            <w:r w:rsidRPr="00C00E70">
              <w:t>12 - Prep media</w:t>
            </w:r>
          </w:p>
        </w:tc>
        <w:tc>
          <w:tcPr>
            <w:tcW w:w="1700" w:type="dxa"/>
            <w:noWrap/>
            <w:hideMark/>
          </w:tcPr>
          <w:p w14:paraId="7A408EA7" w14:textId="77777777" w:rsidR="00C00E70" w:rsidRPr="00C00E70" w:rsidRDefault="00C00E70" w:rsidP="00C00E70">
            <w:r w:rsidRPr="00C00E70">
              <w:t>13- DDA</w:t>
            </w:r>
          </w:p>
        </w:tc>
        <w:tc>
          <w:tcPr>
            <w:tcW w:w="2140" w:type="dxa"/>
            <w:noWrap/>
            <w:hideMark/>
          </w:tcPr>
          <w:p w14:paraId="19AD8E43" w14:textId="77777777" w:rsidR="00C00E70" w:rsidRPr="00C00E70" w:rsidRDefault="00C00E70" w:rsidP="00C00E70">
            <w:r w:rsidRPr="00C00E70">
              <w:t>14 - I/A EC/SA</w:t>
            </w:r>
          </w:p>
        </w:tc>
      </w:tr>
    </w:tbl>
    <w:p w14:paraId="75538218" w14:textId="4B4D056D" w:rsidR="00A907FC" w:rsidRPr="00A907FC" w:rsidRDefault="00A907FC" w:rsidP="00A907FC">
      <w:pPr>
        <w:rPr>
          <w:rFonts w:ascii="Georgia" w:hAnsi="Georgia"/>
        </w:rPr>
      </w:pPr>
      <w:r>
        <w:rPr>
          <w:rFonts w:ascii="Georgia" w:hAnsi="Georgia"/>
        </w:rPr>
        <w:fldChar w:fldCharType="end"/>
      </w:r>
    </w:p>
    <w:p w14:paraId="52D2A32F" w14:textId="15ACCBEA" w:rsidR="00A907FC" w:rsidRPr="00A907FC" w:rsidRDefault="00A907FC" w:rsidP="00A907FC">
      <w:pPr>
        <w:rPr>
          <w:rFonts w:ascii="Georgia" w:hAnsi="Georgia"/>
          <w:b/>
        </w:rPr>
      </w:pPr>
      <w:r w:rsidRPr="00A907FC">
        <w:rPr>
          <w:rFonts w:ascii="Georgia" w:hAnsi="Georgia"/>
          <w:b/>
          <w:highlight w:val="green"/>
        </w:rPr>
        <w:t>Tuesday, October 18th, 2022</w:t>
      </w:r>
    </w:p>
    <w:p w14:paraId="75CB1B63" w14:textId="77777777" w:rsidR="00A907FC" w:rsidRPr="00A907FC" w:rsidRDefault="00A907FC" w:rsidP="00A907FC">
      <w:pPr>
        <w:rPr>
          <w:rFonts w:ascii="Georgia" w:hAnsi="Georgia"/>
          <w:b/>
          <w:sz w:val="18"/>
          <w:szCs w:val="18"/>
        </w:rPr>
      </w:pPr>
      <w:r w:rsidRPr="00A907FC">
        <w:rPr>
          <w:rFonts w:ascii="Georgia" w:hAnsi="Georgia"/>
          <w:b/>
          <w:sz w:val="18"/>
          <w:szCs w:val="18"/>
        </w:rPr>
        <w:t>To Do:</w:t>
      </w:r>
    </w:p>
    <w:p w14:paraId="36C7EA36" w14:textId="5153941F" w:rsidR="00A907FC" w:rsidRPr="009A0693" w:rsidRDefault="00A907FC" w:rsidP="00A907FC">
      <w:pPr>
        <w:pStyle w:val="ListParagraph"/>
        <w:numPr>
          <w:ilvl w:val="0"/>
          <w:numId w:val="1"/>
        </w:numPr>
        <w:rPr>
          <w:rFonts w:ascii="Georgia" w:hAnsi="Georgia"/>
          <w:strike/>
          <w:sz w:val="18"/>
          <w:szCs w:val="18"/>
        </w:rPr>
      </w:pPr>
      <w:r w:rsidRPr="009A0693">
        <w:rPr>
          <w:rFonts w:ascii="Georgia" w:hAnsi="Georgia"/>
          <w:strike/>
          <w:sz w:val="18"/>
          <w:szCs w:val="18"/>
        </w:rPr>
        <w:t>Streak out SA113 and mutants</w:t>
      </w:r>
    </w:p>
    <w:p w14:paraId="27925471" w14:textId="1351737B" w:rsidR="00A907FC" w:rsidRPr="009A0693" w:rsidRDefault="00A907FC" w:rsidP="00A907FC">
      <w:pPr>
        <w:pStyle w:val="ListParagraph"/>
        <w:numPr>
          <w:ilvl w:val="0"/>
          <w:numId w:val="1"/>
        </w:numPr>
        <w:rPr>
          <w:rFonts w:ascii="Georgia" w:hAnsi="Georgia"/>
          <w:strike/>
          <w:sz w:val="18"/>
          <w:szCs w:val="18"/>
        </w:rPr>
      </w:pPr>
      <w:r w:rsidRPr="009A0693">
        <w:rPr>
          <w:rFonts w:ascii="Georgia" w:hAnsi="Georgia"/>
          <w:strike/>
          <w:sz w:val="18"/>
          <w:szCs w:val="18"/>
        </w:rPr>
        <w:t>Pour LB plates</w:t>
      </w:r>
    </w:p>
    <w:p w14:paraId="7E71207E" w14:textId="77777777" w:rsidR="00A907FC" w:rsidRPr="00A907FC" w:rsidRDefault="00A907FC" w:rsidP="00A907FC">
      <w:pPr>
        <w:pStyle w:val="ListParagraph"/>
        <w:rPr>
          <w:rFonts w:ascii="Georgia" w:hAnsi="Georgia"/>
          <w:sz w:val="18"/>
          <w:szCs w:val="18"/>
        </w:rPr>
      </w:pPr>
    </w:p>
    <w:p w14:paraId="54F87862" w14:textId="7B44DDF7" w:rsidR="00A907FC" w:rsidRDefault="00A907FC" w:rsidP="00A907FC">
      <w:pPr>
        <w:spacing w:after="0"/>
        <w:rPr>
          <w:rFonts w:ascii="Georgia" w:hAnsi="Georgia"/>
          <w:b/>
          <w:u w:val="single"/>
        </w:rPr>
      </w:pPr>
      <w:r w:rsidRPr="00A907FC">
        <w:rPr>
          <w:rFonts w:ascii="Georgia" w:hAnsi="Georgia"/>
          <w:b/>
          <w:u w:val="single"/>
        </w:rPr>
        <w:t>Results and Data:</w:t>
      </w:r>
    </w:p>
    <w:p w14:paraId="10889004" w14:textId="77777777" w:rsidR="00A907FC" w:rsidRPr="00FD13C8" w:rsidRDefault="00A907FC" w:rsidP="00A907FC">
      <w:pPr>
        <w:pStyle w:val="Heading2"/>
        <w:rPr>
          <w:rFonts w:ascii="Georgia" w:hAnsi="Georgia"/>
        </w:rPr>
      </w:pPr>
      <w:bookmarkStart w:id="1" w:name="_Toc76628950"/>
      <w:bookmarkStart w:id="2" w:name="_Toc107926690"/>
      <w:bookmarkStart w:id="3" w:name="_Toc118386003"/>
      <w:r w:rsidRPr="00FD13C8">
        <w:rPr>
          <w:rFonts w:ascii="Georgia" w:hAnsi="Georgia"/>
        </w:rPr>
        <w:t xml:space="preserve">Disc Diffusion Assay </w:t>
      </w:r>
      <w:r w:rsidRPr="0072667D">
        <w:rPr>
          <w:rFonts w:ascii="Georgia" w:hAnsi="Georgia"/>
          <w:i/>
          <w:iCs/>
        </w:rPr>
        <w:t>– S. aureus</w:t>
      </w:r>
      <w:r w:rsidRPr="00FD13C8">
        <w:rPr>
          <w:rFonts w:ascii="Georgia" w:hAnsi="Georgia"/>
        </w:rPr>
        <w:t xml:space="preserve"> Edited 5/27/2</w:t>
      </w:r>
      <w:bookmarkEnd w:id="1"/>
      <w:r w:rsidRPr="00FD13C8">
        <w:rPr>
          <w:rFonts w:ascii="Georgia" w:hAnsi="Georgia"/>
        </w:rPr>
        <w:t>2</w:t>
      </w:r>
      <w:bookmarkEnd w:id="2"/>
      <w:bookmarkEnd w:id="3"/>
    </w:p>
    <w:p w14:paraId="62099E47" w14:textId="77777777" w:rsidR="00A907FC" w:rsidRPr="00FD13C8" w:rsidRDefault="00A907FC" w:rsidP="00A907FC">
      <w:pPr>
        <w:pStyle w:val="ListParagraph"/>
        <w:numPr>
          <w:ilvl w:val="0"/>
          <w:numId w:val="2"/>
        </w:numPr>
        <w:spacing w:after="0" w:line="240" w:lineRule="auto"/>
        <w:jc w:val="left"/>
        <w:rPr>
          <w:rFonts w:ascii="Georgia" w:hAnsi="Georgia"/>
          <w:sz w:val="21"/>
          <w:szCs w:val="21"/>
        </w:rPr>
      </w:pPr>
      <w:r w:rsidRPr="00FD13C8">
        <w:rPr>
          <w:rFonts w:ascii="Georgia" w:hAnsi="Georgia"/>
          <w:sz w:val="21"/>
          <w:szCs w:val="21"/>
        </w:rPr>
        <w:t xml:space="preserve">Pour fresh LB plates </w:t>
      </w:r>
      <w:r>
        <w:rPr>
          <w:rFonts w:ascii="Georgia" w:hAnsi="Georgia"/>
          <w:sz w:val="21"/>
          <w:szCs w:val="21"/>
        </w:rPr>
        <w:t xml:space="preserve">(24ml per plate) </w:t>
      </w:r>
      <w:r w:rsidRPr="00FD13C8">
        <w:rPr>
          <w:rFonts w:ascii="Georgia" w:hAnsi="Georgia"/>
          <w:sz w:val="21"/>
          <w:szCs w:val="21"/>
        </w:rPr>
        <w:t>day before DDA to have more consistent results</w:t>
      </w:r>
    </w:p>
    <w:p w14:paraId="2609E5CF" w14:textId="77777777" w:rsidR="00A907FC" w:rsidRPr="00FD13C8" w:rsidRDefault="00A907FC" w:rsidP="00A907FC">
      <w:pPr>
        <w:pStyle w:val="ListParagraph"/>
        <w:numPr>
          <w:ilvl w:val="0"/>
          <w:numId w:val="2"/>
        </w:numPr>
        <w:spacing w:after="0" w:line="240" w:lineRule="auto"/>
        <w:jc w:val="left"/>
        <w:rPr>
          <w:rFonts w:ascii="Georgia" w:hAnsi="Georgia"/>
          <w:sz w:val="21"/>
          <w:szCs w:val="21"/>
        </w:rPr>
      </w:pPr>
      <w:r w:rsidRPr="00FD13C8">
        <w:rPr>
          <w:rFonts w:ascii="Georgia" w:hAnsi="Georgia"/>
          <w:sz w:val="21"/>
          <w:szCs w:val="21"/>
        </w:rPr>
        <w:lastRenderedPageBreak/>
        <w:t xml:space="preserve">Resuspend cells (half of a loopful) for the strain being tested in about 400 µL of LB media. Measure the OD600. </w:t>
      </w:r>
    </w:p>
    <w:p w14:paraId="64C1EBC5" w14:textId="77777777" w:rsidR="00A907FC" w:rsidRPr="00FD13C8" w:rsidRDefault="00A907FC" w:rsidP="00A907FC">
      <w:pPr>
        <w:pStyle w:val="ListParagraph"/>
        <w:numPr>
          <w:ilvl w:val="1"/>
          <w:numId w:val="2"/>
        </w:numPr>
        <w:spacing w:after="0" w:line="240" w:lineRule="auto"/>
        <w:jc w:val="left"/>
        <w:rPr>
          <w:rFonts w:ascii="Georgia" w:hAnsi="Georgia"/>
          <w:sz w:val="21"/>
          <w:szCs w:val="21"/>
        </w:rPr>
      </w:pPr>
      <w:r w:rsidRPr="00FD13C8">
        <w:rPr>
          <w:rFonts w:ascii="Georgia" w:hAnsi="Georgia"/>
          <w:sz w:val="21"/>
          <w:szCs w:val="21"/>
        </w:rPr>
        <w:t xml:space="preserve">Put 950 </w:t>
      </w:r>
      <w:proofErr w:type="spellStart"/>
      <w:r w:rsidRPr="00FD13C8">
        <w:rPr>
          <w:rFonts w:ascii="Georgia" w:hAnsi="Georgia"/>
          <w:sz w:val="21"/>
          <w:szCs w:val="21"/>
        </w:rPr>
        <w:t>ul</w:t>
      </w:r>
      <w:proofErr w:type="spellEnd"/>
      <w:r w:rsidRPr="00FD13C8">
        <w:rPr>
          <w:rFonts w:ascii="Georgia" w:hAnsi="Georgia"/>
          <w:sz w:val="21"/>
          <w:szCs w:val="21"/>
        </w:rPr>
        <w:t xml:space="preserve"> of MHB into cuvette and then 50 </w:t>
      </w:r>
      <w:proofErr w:type="spellStart"/>
      <w:r w:rsidRPr="00FD13C8">
        <w:rPr>
          <w:rFonts w:ascii="Georgia" w:hAnsi="Georgia"/>
          <w:sz w:val="21"/>
          <w:szCs w:val="21"/>
        </w:rPr>
        <w:t>ul</w:t>
      </w:r>
      <w:proofErr w:type="spellEnd"/>
      <w:r w:rsidRPr="00FD13C8">
        <w:rPr>
          <w:rFonts w:ascii="Georgia" w:hAnsi="Georgia"/>
          <w:sz w:val="21"/>
          <w:szCs w:val="21"/>
        </w:rPr>
        <w:t xml:space="preserve"> of the bacteria</w:t>
      </w:r>
    </w:p>
    <w:p w14:paraId="7E7EDFE5" w14:textId="77777777" w:rsidR="00A907FC" w:rsidRPr="00FD13C8" w:rsidRDefault="00A907FC" w:rsidP="00A907FC">
      <w:pPr>
        <w:pStyle w:val="ListParagraph"/>
        <w:numPr>
          <w:ilvl w:val="0"/>
          <w:numId w:val="2"/>
        </w:numPr>
        <w:spacing w:after="0" w:line="240" w:lineRule="auto"/>
        <w:jc w:val="left"/>
        <w:rPr>
          <w:rFonts w:ascii="Georgia" w:hAnsi="Georgia"/>
          <w:sz w:val="21"/>
          <w:szCs w:val="21"/>
        </w:rPr>
      </w:pPr>
      <w:r w:rsidRPr="00FD13C8">
        <w:rPr>
          <w:rFonts w:ascii="Georgia" w:hAnsi="Georgia"/>
          <w:sz w:val="21"/>
          <w:szCs w:val="21"/>
        </w:rPr>
        <w:t xml:space="preserve">Aim for a final OD600 of </w:t>
      </w:r>
      <w:r w:rsidRPr="00FD13C8">
        <w:rPr>
          <w:rFonts w:ascii="Georgia" w:hAnsi="Georgia"/>
          <w:sz w:val="21"/>
          <w:szCs w:val="21"/>
          <w:highlight w:val="red"/>
        </w:rPr>
        <w:t>0.05</w:t>
      </w:r>
      <w:r w:rsidRPr="00FD13C8">
        <w:rPr>
          <w:rFonts w:ascii="Georgia" w:hAnsi="Georgia"/>
          <w:sz w:val="21"/>
          <w:szCs w:val="21"/>
        </w:rPr>
        <w:t xml:space="preserve">. Dilute the appropriate amount of culture in a 50 mL conical or serially dilute in 1.5ml tubes that contains LB media to get required OD600, for a final volume of 1 </w:t>
      </w:r>
      <w:proofErr w:type="spellStart"/>
      <w:r w:rsidRPr="00FD13C8">
        <w:rPr>
          <w:rFonts w:ascii="Georgia" w:hAnsi="Georgia"/>
          <w:sz w:val="21"/>
          <w:szCs w:val="21"/>
        </w:rPr>
        <w:t>mL.</w:t>
      </w:r>
      <w:proofErr w:type="spellEnd"/>
      <w:r w:rsidRPr="00FD13C8">
        <w:rPr>
          <w:rFonts w:ascii="Georgia" w:hAnsi="Georgia"/>
          <w:sz w:val="21"/>
          <w:szCs w:val="21"/>
        </w:rPr>
        <w:t xml:space="preserve"> [Use C1V1=C2V2] Repeat steps 1 and 2 for a separate strain if necessary. </w:t>
      </w:r>
    </w:p>
    <w:p w14:paraId="646053A4" w14:textId="77777777" w:rsidR="00A907FC" w:rsidRPr="00FD13C8" w:rsidRDefault="00A907FC" w:rsidP="00A907FC">
      <w:pPr>
        <w:pStyle w:val="ListParagraph"/>
        <w:numPr>
          <w:ilvl w:val="0"/>
          <w:numId w:val="2"/>
        </w:numPr>
        <w:spacing w:before="100" w:beforeAutospacing="1" w:after="100" w:afterAutospacing="1" w:line="240" w:lineRule="auto"/>
        <w:jc w:val="left"/>
        <w:rPr>
          <w:rFonts w:ascii="Georgia" w:eastAsia="Times New Roman" w:hAnsi="Georgia" w:cstheme="minorHAnsi"/>
          <w:szCs w:val="21"/>
        </w:rPr>
      </w:pPr>
      <w:r w:rsidRPr="00FD13C8">
        <w:rPr>
          <w:rFonts w:ascii="Georgia" w:eastAsia="Times New Roman" w:hAnsi="Georgia" w:cstheme="minorHAnsi"/>
          <w:szCs w:val="21"/>
        </w:rPr>
        <w:t xml:space="preserve">Add 100 </w:t>
      </w:r>
      <w:r w:rsidRPr="00FD13C8">
        <w:rPr>
          <w:rFonts w:ascii="Georgia" w:hAnsi="Georgia"/>
          <w:sz w:val="21"/>
          <w:szCs w:val="21"/>
        </w:rPr>
        <w:t xml:space="preserve">µL each of </w:t>
      </w:r>
      <w:r w:rsidRPr="00FD13C8">
        <w:rPr>
          <w:rFonts w:ascii="Georgia" w:hAnsi="Georgia"/>
          <w:i/>
          <w:iCs/>
          <w:sz w:val="21"/>
          <w:szCs w:val="21"/>
        </w:rPr>
        <w:t xml:space="preserve">S. aureus </w:t>
      </w:r>
      <w:r w:rsidRPr="00FD13C8">
        <w:rPr>
          <w:rFonts w:ascii="Georgia" w:hAnsi="Georgia"/>
          <w:sz w:val="21"/>
          <w:szCs w:val="21"/>
        </w:rPr>
        <w:t xml:space="preserve">cells at </w:t>
      </w:r>
      <w:r w:rsidRPr="0072667D">
        <w:rPr>
          <w:rFonts w:ascii="Georgia" w:hAnsi="Georgia"/>
          <w:sz w:val="21"/>
          <w:szCs w:val="21"/>
        </w:rPr>
        <w:t>OD600 0.05 to</w:t>
      </w:r>
      <w:r w:rsidRPr="00FD13C8">
        <w:rPr>
          <w:rFonts w:ascii="Georgia" w:hAnsi="Georgia"/>
          <w:sz w:val="21"/>
          <w:szCs w:val="21"/>
        </w:rPr>
        <w:t xml:space="preserve"> 3 LB agar plates and spread with </w:t>
      </w:r>
      <w:r>
        <w:rPr>
          <w:rFonts w:ascii="Georgia" w:hAnsi="Georgia"/>
          <w:sz w:val="21"/>
          <w:szCs w:val="21"/>
        </w:rPr>
        <w:t>glass beads</w:t>
      </w:r>
      <w:r w:rsidRPr="00FD13C8">
        <w:rPr>
          <w:rFonts w:ascii="Georgia" w:hAnsi="Georgia"/>
          <w:i/>
          <w:iCs/>
          <w:sz w:val="21"/>
          <w:szCs w:val="21"/>
        </w:rPr>
        <w:t>.</w:t>
      </w:r>
      <w:r w:rsidRPr="00FD13C8">
        <w:rPr>
          <w:rFonts w:ascii="Georgia" w:hAnsi="Georgia"/>
          <w:sz w:val="21"/>
          <w:szCs w:val="21"/>
        </w:rPr>
        <w:t xml:space="preserve"> Repeat this a second time with new plates if testing another strain. Allow plates to dry.</w:t>
      </w:r>
    </w:p>
    <w:p w14:paraId="5E75B9BB" w14:textId="77777777" w:rsidR="00A907FC" w:rsidRPr="00FD13C8" w:rsidRDefault="00A907FC" w:rsidP="00A907FC">
      <w:pPr>
        <w:pStyle w:val="ListParagraph"/>
        <w:numPr>
          <w:ilvl w:val="0"/>
          <w:numId w:val="2"/>
        </w:numPr>
        <w:spacing w:before="100" w:beforeAutospacing="1" w:after="100" w:afterAutospacing="1" w:line="240" w:lineRule="auto"/>
        <w:jc w:val="left"/>
        <w:rPr>
          <w:rFonts w:ascii="Georgia" w:eastAsia="Times New Roman" w:hAnsi="Georgia" w:cstheme="minorHAnsi"/>
          <w:i/>
          <w:iCs/>
          <w:szCs w:val="21"/>
        </w:rPr>
      </w:pPr>
      <w:r w:rsidRPr="00FD13C8">
        <w:rPr>
          <w:rFonts w:ascii="Georgia" w:eastAsia="Times New Roman" w:hAnsi="Georgia" w:cstheme="minorHAnsi"/>
          <w:szCs w:val="21"/>
        </w:rPr>
        <w:t xml:space="preserve">Using sterile tweezers, add sterile filter paper discs to a sterile plate and then add 20 </w:t>
      </w:r>
      <w:r w:rsidRPr="00FD13C8">
        <w:rPr>
          <w:rFonts w:ascii="Georgia" w:hAnsi="Georgia"/>
          <w:sz w:val="21"/>
          <w:szCs w:val="21"/>
        </w:rPr>
        <w:t xml:space="preserve">µL </w:t>
      </w:r>
      <w:r>
        <w:rPr>
          <w:rFonts w:ascii="Georgia" w:hAnsi="Georgia"/>
          <w:sz w:val="21"/>
          <w:szCs w:val="21"/>
        </w:rPr>
        <w:t>methanol</w:t>
      </w:r>
      <w:r w:rsidRPr="00FD13C8">
        <w:rPr>
          <w:rFonts w:ascii="Georgia" w:hAnsi="Georgia"/>
          <w:sz w:val="21"/>
          <w:szCs w:val="21"/>
        </w:rPr>
        <w:t xml:space="preserve"> and anti</w:t>
      </w:r>
      <w:r>
        <w:rPr>
          <w:rFonts w:ascii="Georgia" w:hAnsi="Georgia"/>
          <w:sz w:val="21"/>
          <w:szCs w:val="21"/>
        </w:rPr>
        <w:t>microbial</w:t>
      </w:r>
      <w:r w:rsidRPr="00FD13C8">
        <w:rPr>
          <w:rFonts w:ascii="Georgia" w:hAnsi="Georgia"/>
          <w:sz w:val="21"/>
          <w:szCs w:val="21"/>
        </w:rPr>
        <w:t xml:space="preserve"> to respective discs</w:t>
      </w:r>
      <w:r w:rsidRPr="00FD13C8">
        <w:rPr>
          <w:rFonts w:ascii="Georgia" w:hAnsi="Georgia"/>
          <w:i/>
          <w:iCs/>
          <w:sz w:val="21"/>
          <w:szCs w:val="21"/>
        </w:rPr>
        <w:t xml:space="preserve">. </w:t>
      </w:r>
      <w:r w:rsidRPr="00FD13C8">
        <w:rPr>
          <w:rFonts w:ascii="Georgia" w:hAnsi="Georgia"/>
          <w:sz w:val="21"/>
          <w:szCs w:val="21"/>
        </w:rPr>
        <w:t>Allow these discs to dry for 20 minutes.</w:t>
      </w:r>
    </w:p>
    <w:p w14:paraId="65631E23" w14:textId="77777777" w:rsidR="00A907FC" w:rsidRPr="00FD13C8" w:rsidRDefault="00A907FC" w:rsidP="00A907FC">
      <w:pPr>
        <w:pStyle w:val="ListParagraph"/>
        <w:numPr>
          <w:ilvl w:val="0"/>
          <w:numId w:val="2"/>
        </w:numPr>
        <w:spacing w:before="100" w:beforeAutospacing="1" w:after="100" w:afterAutospacing="1" w:line="240" w:lineRule="auto"/>
        <w:jc w:val="left"/>
        <w:rPr>
          <w:rFonts w:ascii="Georgia" w:eastAsia="Times New Roman" w:hAnsi="Georgia" w:cstheme="minorHAnsi"/>
          <w:szCs w:val="21"/>
        </w:rPr>
      </w:pPr>
      <w:r w:rsidRPr="00FD13C8">
        <w:rPr>
          <w:rFonts w:ascii="Georgia" w:eastAsia="Times New Roman" w:hAnsi="Georgia" w:cstheme="minorHAnsi"/>
          <w:szCs w:val="21"/>
        </w:rPr>
        <w:t xml:space="preserve">Using sterile tweezers, transfer discs from sterile plate to LB agar plates that have been spread with </w:t>
      </w:r>
      <w:r w:rsidRPr="00FD13C8">
        <w:rPr>
          <w:rFonts w:ascii="Georgia" w:eastAsia="Times New Roman" w:hAnsi="Georgia" w:cstheme="minorHAnsi"/>
          <w:i/>
          <w:iCs/>
          <w:szCs w:val="21"/>
        </w:rPr>
        <w:t xml:space="preserve">S. aureus </w:t>
      </w:r>
      <w:r w:rsidRPr="00FD13C8">
        <w:rPr>
          <w:rFonts w:ascii="Georgia" w:eastAsia="Times New Roman" w:hAnsi="Georgia" w:cstheme="minorHAnsi"/>
          <w:szCs w:val="21"/>
        </w:rPr>
        <w:t xml:space="preserve">so that there is a water disc and antibiotic disc on each LB agar plate and gently press them into plate without breaking the agar. </w:t>
      </w:r>
    </w:p>
    <w:p w14:paraId="26881170" w14:textId="77777777" w:rsidR="00A907FC" w:rsidRPr="00FD13C8" w:rsidRDefault="00A907FC" w:rsidP="00A907FC">
      <w:pPr>
        <w:pStyle w:val="ListParagraph"/>
        <w:numPr>
          <w:ilvl w:val="0"/>
          <w:numId w:val="2"/>
        </w:numPr>
        <w:spacing w:before="100" w:beforeAutospacing="1" w:after="100" w:afterAutospacing="1" w:line="240" w:lineRule="auto"/>
        <w:jc w:val="left"/>
        <w:rPr>
          <w:rFonts w:ascii="Georgia" w:eastAsia="Times New Roman" w:hAnsi="Georgia" w:cstheme="minorHAnsi"/>
          <w:szCs w:val="21"/>
        </w:rPr>
      </w:pPr>
      <w:r w:rsidRPr="00FD13C8">
        <w:rPr>
          <w:rFonts w:ascii="Georgia" w:eastAsia="Times New Roman" w:hAnsi="Georgia" w:cstheme="minorHAnsi"/>
          <w:szCs w:val="21"/>
        </w:rPr>
        <w:t>Place into incubator and take note when</w:t>
      </w:r>
      <w:r>
        <w:rPr>
          <w:rFonts w:ascii="Georgia" w:eastAsia="Times New Roman" w:hAnsi="Georgia" w:cstheme="minorHAnsi"/>
          <w:szCs w:val="21"/>
        </w:rPr>
        <w:t>,</w:t>
      </w:r>
      <w:r w:rsidRPr="00FD13C8">
        <w:rPr>
          <w:rFonts w:ascii="Georgia" w:eastAsia="Times New Roman" w:hAnsi="Georgia" w:cstheme="minorHAnsi"/>
          <w:szCs w:val="21"/>
        </w:rPr>
        <w:t xml:space="preserve"> </w:t>
      </w:r>
      <w:r w:rsidRPr="0072667D">
        <w:rPr>
          <w:rFonts w:ascii="Georgia" w:eastAsia="Times New Roman" w:hAnsi="Georgia" w:cstheme="minorHAnsi"/>
          <w:szCs w:val="21"/>
        </w:rPr>
        <w:t>need</w:t>
      </w:r>
      <w:r>
        <w:rPr>
          <w:rFonts w:ascii="Georgia" w:eastAsia="Times New Roman" w:hAnsi="Georgia" w:cstheme="minorHAnsi"/>
          <w:szCs w:val="21"/>
        </w:rPr>
        <w:t>s</w:t>
      </w:r>
      <w:r w:rsidRPr="0072667D">
        <w:rPr>
          <w:rFonts w:ascii="Georgia" w:eastAsia="Times New Roman" w:hAnsi="Georgia" w:cstheme="minorHAnsi"/>
          <w:szCs w:val="21"/>
        </w:rPr>
        <w:t xml:space="preserve"> </w:t>
      </w:r>
      <w:r>
        <w:rPr>
          <w:rFonts w:ascii="Georgia" w:eastAsia="Times New Roman" w:hAnsi="Georgia" w:cstheme="minorHAnsi"/>
          <w:szCs w:val="21"/>
        </w:rPr>
        <w:t>~</w:t>
      </w:r>
      <w:r w:rsidRPr="0072667D">
        <w:rPr>
          <w:rFonts w:ascii="Georgia" w:eastAsia="Times New Roman" w:hAnsi="Georgia" w:cstheme="minorHAnsi"/>
          <w:szCs w:val="21"/>
        </w:rPr>
        <w:t>24 hours</w:t>
      </w:r>
    </w:p>
    <w:p w14:paraId="4D11BEAB" w14:textId="77777777" w:rsidR="00A907FC" w:rsidRPr="00FD13C8" w:rsidRDefault="00A907FC" w:rsidP="00A907FC">
      <w:pPr>
        <w:pStyle w:val="ListParagraph"/>
        <w:numPr>
          <w:ilvl w:val="0"/>
          <w:numId w:val="2"/>
        </w:numPr>
        <w:spacing w:before="100" w:beforeAutospacing="1" w:after="100" w:afterAutospacing="1" w:line="240" w:lineRule="auto"/>
        <w:jc w:val="left"/>
        <w:rPr>
          <w:rFonts w:ascii="Georgia" w:eastAsia="Times New Roman" w:hAnsi="Georgia" w:cstheme="minorHAnsi"/>
          <w:szCs w:val="21"/>
        </w:rPr>
      </w:pPr>
      <w:r w:rsidRPr="00FD13C8">
        <w:rPr>
          <w:rFonts w:ascii="Georgia" w:eastAsia="Times New Roman" w:hAnsi="Georgia" w:cstheme="minorHAnsi"/>
          <w:szCs w:val="21"/>
        </w:rPr>
        <w:t xml:space="preserve">Image and analyze plates </w:t>
      </w:r>
    </w:p>
    <w:p w14:paraId="1C045614" w14:textId="77777777" w:rsidR="00A907FC" w:rsidRPr="00A907FC" w:rsidRDefault="00A907FC" w:rsidP="00A907FC">
      <w:pPr>
        <w:spacing w:after="0"/>
        <w:rPr>
          <w:rFonts w:ascii="Georgia" w:hAnsi="Georgia"/>
        </w:rPr>
      </w:pPr>
    </w:p>
    <w:p w14:paraId="0ABDE50E" w14:textId="2D1D0AD7" w:rsidR="00A907FC" w:rsidRDefault="00A907FC">
      <w:pPr>
        <w:rPr>
          <w:rFonts w:ascii="Georgia" w:hAnsi="Georgia"/>
        </w:rPr>
      </w:pPr>
      <w:r>
        <w:rPr>
          <w:rFonts w:ascii="Georgia" w:hAnsi="Georgia"/>
        </w:rPr>
        <w:t xml:space="preserve">Testing 8 mutants and comparing to wild type. Need one plate per strain plus a few extra. </w:t>
      </w:r>
    </w:p>
    <w:p w14:paraId="52B06FD7" w14:textId="0FB9DB14" w:rsidR="003A4EB0" w:rsidRDefault="00A907FC">
      <w:pPr>
        <w:rPr>
          <w:rFonts w:ascii="Georgia" w:hAnsi="Georgia"/>
        </w:rPr>
      </w:pPr>
      <w:r>
        <w:rPr>
          <w:rFonts w:ascii="Georgia" w:hAnsi="Georgia"/>
        </w:rPr>
        <w:t xml:space="preserve">9 non </w:t>
      </w:r>
      <w:proofErr w:type="spellStart"/>
      <w:r>
        <w:rPr>
          <w:rFonts w:ascii="Georgia" w:hAnsi="Georgia"/>
        </w:rPr>
        <w:t>abx</w:t>
      </w:r>
      <w:proofErr w:type="spellEnd"/>
      <w:r>
        <w:rPr>
          <w:rFonts w:ascii="Georgia" w:hAnsi="Georgia"/>
        </w:rPr>
        <w:t xml:space="preserve"> plates and extra – depending on the amount of LB </w:t>
      </w:r>
      <w:r w:rsidR="00C661BE">
        <w:rPr>
          <w:rFonts w:ascii="Georgia" w:hAnsi="Georgia"/>
        </w:rPr>
        <w:t xml:space="preserve">I can just make a full stack of non </w:t>
      </w:r>
      <w:proofErr w:type="spellStart"/>
      <w:r w:rsidR="00C661BE">
        <w:rPr>
          <w:rFonts w:ascii="Georgia" w:hAnsi="Georgia"/>
        </w:rPr>
        <w:t>abx</w:t>
      </w:r>
      <w:proofErr w:type="spellEnd"/>
      <w:r w:rsidR="00C661BE">
        <w:rPr>
          <w:rFonts w:ascii="Georgia" w:hAnsi="Georgia"/>
        </w:rPr>
        <w:t xml:space="preserve"> or ask someone in the Slack if they need any specific antibiotic plates</w:t>
      </w:r>
      <w:r w:rsidR="003A4EB0">
        <w:rPr>
          <w:rFonts w:ascii="Georgia" w:hAnsi="Georgia"/>
        </w:rPr>
        <w:t xml:space="preserve">. </w:t>
      </w:r>
    </w:p>
    <w:p w14:paraId="68163BE5" w14:textId="52DB467C" w:rsidR="003A4EB0" w:rsidRDefault="003A4EB0">
      <w:pPr>
        <w:rPr>
          <w:rFonts w:ascii="Georgia" w:hAnsi="Georgia"/>
        </w:rPr>
      </w:pPr>
      <w:r>
        <w:rPr>
          <w:rFonts w:ascii="Georgia" w:hAnsi="Georgia"/>
        </w:rPr>
        <w:t xml:space="preserve">Take </w:t>
      </w:r>
      <w:proofErr w:type="spellStart"/>
      <w:r>
        <w:rPr>
          <w:rFonts w:ascii="Georgia" w:hAnsi="Georgia"/>
        </w:rPr>
        <w:t>nonabx</w:t>
      </w:r>
      <w:proofErr w:type="spellEnd"/>
      <w:r>
        <w:rPr>
          <w:rFonts w:ascii="Georgia" w:hAnsi="Georgia"/>
        </w:rPr>
        <w:t xml:space="preserve"> LB plates from fridge place in incubator – if none</w:t>
      </w:r>
      <w:r w:rsidR="00890F39">
        <w:rPr>
          <w:rFonts w:ascii="Georgia" w:hAnsi="Georgia"/>
        </w:rPr>
        <w:t xml:space="preserve"> are </w:t>
      </w:r>
      <w:r>
        <w:rPr>
          <w:rFonts w:ascii="Georgia" w:hAnsi="Georgia"/>
        </w:rPr>
        <w:t xml:space="preserve">available will push prep to Wednesday and should be able to complete experiment by Friday worst case scenario. </w:t>
      </w:r>
    </w:p>
    <w:p w14:paraId="412BEFB1" w14:textId="71FF6737" w:rsidR="00D90B58" w:rsidRDefault="00D90B58">
      <w:pPr>
        <w:rPr>
          <w:rFonts w:ascii="Georgia" w:hAnsi="Georgia"/>
        </w:rPr>
      </w:pPr>
      <w:r>
        <w:rPr>
          <w:rFonts w:ascii="Georgia" w:hAnsi="Georgia"/>
        </w:rPr>
        <w:t>Mutants being tested: LR1A-3, LR1B-3, LR2A-3, LR2B-3, LR3A-3, LR3B-3, LR4A-3, and LR4B-3</w:t>
      </w:r>
    </w:p>
    <w:p w14:paraId="1575D453" w14:textId="1BC163AA" w:rsidR="009A0693" w:rsidRDefault="009A0693">
      <w:pPr>
        <w:rPr>
          <w:rFonts w:ascii="Georgia" w:hAnsi="Georgia"/>
        </w:rPr>
      </w:pPr>
      <w:r>
        <w:rPr>
          <w:rFonts w:ascii="Georgia" w:hAnsi="Georgia"/>
        </w:rPr>
        <w:t xml:space="preserve">Poured non </w:t>
      </w:r>
      <w:proofErr w:type="spellStart"/>
      <w:r>
        <w:rPr>
          <w:rFonts w:ascii="Georgia" w:hAnsi="Georgia"/>
        </w:rPr>
        <w:t>abx</w:t>
      </w:r>
      <w:proofErr w:type="spellEnd"/>
      <w:r>
        <w:rPr>
          <w:rFonts w:ascii="Georgia" w:hAnsi="Georgia"/>
        </w:rPr>
        <w:t xml:space="preserve"> plates (plenty of excess) labeled 10.18</w:t>
      </w:r>
    </w:p>
    <w:p w14:paraId="65193564" w14:textId="038E6351" w:rsidR="009A0693" w:rsidRDefault="009A0693">
      <w:pPr>
        <w:rPr>
          <w:rFonts w:ascii="Georgia" w:hAnsi="Georgia"/>
        </w:rPr>
      </w:pPr>
      <w:r>
        <w:rPr>
          <w:rFonts w:ascii="Georgia" w:hAnsi="Georgia"/>
        </w:rPr>
        <w:t xml:space="preserve">Struck out 4 mutants per plate </w:t>
      </w:r>
      <w:r w:rsidR="00FA6275">
        <w:rPr>
          <w:rFonts w:ascii="Georgia" w:hAnsi="Georgia"/>
        </w:rPr>
        <w:t xml:space="preserve">(each from glycerol stock, took 2 stocks out at a time and struck out to avoid melting) </w:t>
      </w:r>
      <w:r>
        <w:rPr>
          <w:rFonts w:ascii="Georgia" w:hAnsi="Georgia"/>
        </w:rPr>
        <w:t>and placed in incubator (2 plates of mutants) and struck out SA113 from single use aliquot made 5.26.22</w:t>
      </w:r>
      <w:r w:rsidR="00FA6275">
        <w:rPr>
          <w:rFonts w:ascii="Georgia" w:hAnsi="Georgia"/>
        </w:rPr>
        <w:t>.</w:t>
      </w:r>
    </w:p>
    <w:p w14:paraId="0884D865" w14:textId="18C29594" w:rsidR="009C19CA" w:rsidRDefault="009C19CA">
      <w:pPr>
        <w:rPr>
          <w:rFonts w:ascii="Georgia" w:hAnsi="Georgia"/>
        </w:rPr>
      </w:pPr>
    </w:p>
    <w:p w14:paraId="73C86795" w14:textId="056C0E4B" w:rsidR="009C19CA" w:rsidRPr="00A907FC" w:rsidRDefault="009C19CA" w:rsidP="009C19CA">
      <w:pPr>
        <w:rPr>
          <w:rFonts w:ascii="Georgia" w:hAnsi="Georgia"/>
          <w:b/>
        </w:rPr>
      </w:pPr>
      <w:r>
        <w:rPr>
          <w:rFonts w:ascii="Georgia" w:hAnsi="Georgia"/>
          <w:b/>
          <w:highlight w:val="green"/>
        </w:rPr>
        <w:t>Wednesday</w:t>
      </w:r>
      <w:r w:rsidRPr="00A907FC">
        <w:rPr>
          <w:rFonts w:ascii="Georgia" w:hAnsi="Georgia"/>
          <w:b/>
          <w:highlight w:val="green"/>
        </w:rPr>
        <w:t>, October 1</w:t>
      </w:r>
      <w:r>
        <w:rPr>
          <w:rFonts w:ascii="Georgia" w:hAnsi="Georgia"/>
          <w:b/>
          <w:highlight w:val="green"/>
        </w:rPr>
        <w:t>9</w:t>
      </w:r>
      <w:r w:rsidRPr="00A907FC">
        <w:rPr>
          <w:rFonts w:ascii="Georgia" w:hAnsi="Georgia"/>
          <w:b/>
          <w:highlight w:val="green"/>
        </w:rPr>
        <w:t>th, 2022</w:t>
      </w:r>
    </w:p>
    <w:p w14:paraId="6A3AC6E6" w14:textId="77777777" w:rsidR="009C19CA" w:rsidRPr="00A907FC" w:rsidRDefault="009C19CA" w:rsidP="009C19CA">
      <w:pPr>
        <w:rPr>
          <w:rFonts w:ascii="Georgia" w:hAnsi="Georgia"/>
          <w:b/>
          <w:sz w:val="18"/>
          <w:szCs w:val="18"/>
        </w:rPr>
      </w:pPr>
      <w:r w:rsidRPr="00A907FC">
        <w:rPr>
          <w:rFonts w:ascii="Georgia" w:hAnsi="Georgia"/>
          <w:b/>
          <w:sz w:val="18"/>
          <w:szCs w:val="18"/>
        </w:rPr>
        <w:t>To Do:</w:t>
      </w:r>
    </w:p>
    <w:p w14:paraId="08694E93" w14:textId="01FBA078" w:rsidR="009C19CA" w:rsidRDefault="009C19CA" w:rsidP="009C19CA">
      <w:pPr>
        <w:pStyle w:val="ListParagraph"/>
        <w:numPr>
          <w:ilvl w:val="0"/>
          <w:numId w:val="3"/>
        </w:numPr>
        <w:rPr>
          <w:rFonts w:ascii="Georgia" w:hAnsi="Georgia"/>
          <w:strike/>
          <w:sz w:val="18"/>
          <w:szCs w:val="18"/>
        </w:rPr>
      </w:pPr>
      <w:r>
        <w:rPr>
          <w:rFonts w:ascii="Georgia" w:hAnsi="Georgia"/>
          <w:strike/>
          <w:sz w:val="18"/>
          <w:szCs w:val="18"/>
        </w:rPr>
        <w:t>DDA</w:t>
      </w:r>
    </w:p>
    <w:p w14:paraId="2D47C5C8" w14:textId="2C6033D9" w:rsidR="009C19CA" w:rsidRPr="009A0693" w:rsidRDefault="009C19CA" w:rsidP="009C19CA">
      <w:pPr>
        <w:pStyle w:val="ListParagraph"/>
        <w:numPr>
          <w:ilvl w:val="0"/>
          <w:numId w:val="3"/>
        </w:numPr>
        <w:rPr>
          <w:rFonts w:ascii="Georgia" w:hAnsi="Georgia"/>
          <w:strike/>
          <w:sz w:val="18"/>
          <w:szCs w:val="18"/>
        </w:rPr>
      </w:pPr>
      <w:r>
        <w:rPr>
          <w:rFonts w:ascii="Georgia" w:hAnsi="Georgia"/>
          <w:strike/>
          <w:sz w:val="18"/>
          <w:szCs w:val="18"/>
        </w:rPr>
        <w:t>Make single use aliquots</w:t>
      </w:r>
    </w:p>
    <w:p w14:paraId="4AF804E4" w14:textId="77777777" w:rsidR="009C19CA" w:rsidRPr="00A907FC" w:rsidRDefault="009C19CA" w:rsidP="009C19CA">
      <w:pPr>
        <w:pStyle w:val="ListParagraph"/>
        <w:rPr>
          <w:rFonts w:ascii="Georgia" w:hAnsi="Georgia"/>
          <w:sz w:val="18"/>
          <w:szCs w:val="18"/>
        </w:rPr>
      </w:pPr>
    </w:p>
    <w:p w14:paraId="27E06E1B" w14:textId="77777777" w:rsidR="009C19CA" w:rsidRDefault="009C19CA" w:rsidP="009C19CA">
      <w:pPr>
        <w:spacing w:after="0"/>
        <w:rPr>
          <w:rFonts w:ascii="Georgia" w:hAnsi="Georgia"/>
          <w:b/>
          <w:u w:val="single"/>
        </w:rPr>
      </w:pPr>
      <w:r w:rsidRPr="00A907FC">
        <w:rPr>
          <w:rFonts w:ascii="Georgia" w:hAnsi="Georgia"/>
          <w:b/>
          <w:u w:val="single"/>
        </w:rPr>
        <w:t>Results and Data:</w:t>
      </w:r>
    </w:p>
    <w:p w14:paraId="7BF100D1" w14:textId="0E4DD9D4" w:rsidR="009C19CA" w:rsidRDefault="009C19CA">
      <w:pPr>
        <w:rPr>
          <w:rFonts w:ascii="Georgia" w:hAnsi="Georgia"/>
        </w:rPr>
      </w:pPr>
      <w:r>
        <w:rPr>
          <w:rFonts w:ascii="Georgia" w:hAnsi="Georgia"/>
        </w:rPr>
        <w:t>Initial experiment plan was unable to be executed – lack of laurenobiolide and issues with dry ice orders from the Bertin lab. New course of action: instead of testing the mutants today, I tested the increased concentration of tulipifera extract compared to the original. S. aureus was tested in triplicate of 100mg/ml tulipifera extract and in duplicate of 10mg/ml tulipifera extract. Control for both variables was methanol discs.</w:t>
      </w:r>
    </w:p>
    <w:p w14:paraId="5BAA54FC" w14:textId="08E437D9" w:rsidR="009C19CA" w:rsidRDefault="009C19CA">
      <w:pPr>
        <w:rPr>
          <w:rFonts w:ascii="Georgia" w:hAnsi="Georgia"/>
        </w:rPr>
      </w:pPr>
      <w:r>
        <w:rPr>
          <w:rFonts w:ascii="Georgia" w:hAnsi="Georgia"/>
        </w:rPr>
        <w:lastRenderedPageBreak/>
        <w:t xml:space="preserve">Scraped up cells, OD was .221. Needed 113.1ul into final volume tube of 1000. Diluted 1:10 before putting the correct volume of cells into final, then aliquoted 100ul onto each plate and spread with beads. One methanol disc and one extract disc per plate, placed into incubator around 3:15pm. </w:t>
      </w:r>
    </w:p>
    <w:p w14:paraId="363F4032" w14:textId="11788643" w:rsidR="009C19CA" w:rsidRDefault="009C19CA">
      <w:pPr>
        <w:rPr>
          <w:rFonts w:ascii="Georgia" w:hAnsi="Georgia"/>
        </w:rPr>
      </w:pPr>
      <w:r>
        <w:rPr>
          <w:rFonts w:ascii="Georgia" w:hAnsi="Georgia"/>
        </w:rPr>
        <w:t xml:space="preserve">Made single use aliquots of SA113, as I was running low. 400ul of MHB, scraped up the rest of the cells I had left over from the plate I struck out yesterday/didn’t use for the disc diffusion today and resuspended. Added 400ul more of MHB and then 200ul of 75% glycerol and then aliquoted. Aliquots are labeled SA113 with today’s date of 10.19.22. </w:t>
      </w:r>
    </w:p>
    <w:p w14:paraId="57C37A5A" w14:textId="6CFB5901" w:rsidR="009C19CA" w:rsidRDefault="009C19CA">
      <w:pPr>
        <w:rPr>
          <w:rFonts w:ascii="Georgia" w:hAnsi="Georgia"/>
        </w:rPr>
      </w:pPr>
      <w:r>
        <w:rPr>
          <w:rFonts w:ascii="Georgia" w:hAnsi="Georgia"/>
        </w:rPr>
        <w:t xml:space="preserve">Many of my aliquots went missing so I created a new MHB aliquot, new methanol aliquot, and new 75% glycerol aliquot. MHB is in the large 4C fridge while the other aliquots are above the bench next to the spec. </w:t>
      </w:r>
    </w:p>
    <w:p w14:paraId="019269F6" w14:textId="68F7B9BD" w:rsidR="00386ED2" w:rsidRDefault="00386ED2">
      <w:pPr>
        <w:rPr>
          <w:rFonts w:ascii="Georgia" w:hAnsi="Georgia"/>
        </w:rPr>
      </w:pPr>
    </w:p>
    <w:p w14:paraId="6C08593E" w14:textId="7CBCE575" w:rsidR="00386ED2" w:rsidRPr="00A907FC" w:rsidRDefault="00386ED2" w:rsidP="00386ED2">
      <w:pPr>
        <w:rPr>
          <w:rFonts w:ascii="Georgia" w:hAnsi="Georgia"/>
          <w:b/>
        </w:rPr>
      </w:pPr>
      <w:r>
        <w:rPr>
          <w:rFonts w:ascii="Georgia" w:hAnsi="Georgia"/>
          <w:b/>
          <w:highlight w:val="green"/>
        </w:rPr>
        <w:t>Thursday</w:t>
      </w:r>
      <w:r w:rsidRPr="00A907FC">
        <w:rPr>
          <w:rFonts w:ascii="Georgia" w:hAnsi="Georgia"/>
          <w:b/>
          <w:highlight w:val="green"/>
        </w:rPr>
        <w:t xml:space="preserve">, October </w:t>
      </w:r>
      <w:r>
        <w:rPr>
          <w:rFonts w:ascii="Georgia" w:hAnsi="Georgia"/>
          <w:b/>
          <w:highlight w:val="green"/>
        </w:rPr>
        <w:t>20</w:t>
      </w:r>
      <w:r w:rsidRPr="00A907FC">
        <w:rPr>
          <w:rFonts w:ascii="Georgia" w:hAnsi="Georgia"/>
          <w:b/>
          <w:highlight w:val="green"/>
        </w:rPr>
        <w:t>th, 2022</w:t>
      </w:r>
    </w:p>
    <w:p w14:paraId="17549F95" w14:textId="77777777" w:rsidR="00386ED2" w:rsidRPr="00A907FC" w:rsidRDefault="00386ED2" w:rsidP="00386ED2">
      <w:pPr>
        <w:rPr>
          <w:rFonts w:ascii="Georgia" w:hAnsi="Georgia"/>
          <w:b/>
          <w:sz w:val="18"/>
          <w:szCs w:val="18"/>
        </w:rPr>
      </w:pPr>
      <w:r w:rsidRPr="00A907FC">
        <w:rPr>
          <w:rFonts w:ascii="Georgia" w:hAnsi="Georgia"/>
          <w:b/>
          <w:sz w:val="18"/>
          <w:szCs w:val="18"/>
        </w:rPr>
        <w:t>To Do:</w:t>
      </w:r>
    </w:p>
    <w:p w14:paraId="15DDEC6E" w14:textId="4AEC3474" w:rsidR="00386ED2" w:rsidRDefault="00386ED2" w:rsidP="00386ED2">
      <w:pPr>
        <w:pStyle w:val="ListParagraph"/>
        <w:numPr>
          <w:ilvl w:val="0"/>
          <w:numId w:val="4"/>
        </w:numPr>
        <w:rPr>
          <w:rFonts w:ascii="Georgia" w:hAnsi="Georgia"/>
          <w:strike/>
          <w:sz w:val="18"/>
          <w:szCs w:val="18"/>
        </w:rPr>
      </w:pPr>
      <w:r>
        <w:rPr>
          <w:rFonts w:ascii="Georgia" w:hAnsi="Georgia"/>
          <w:strike/>
          <w:sz w:val="18"/>
          <w:szCs w:val="18"/>
        </w:rPr>
        <w:t>Image</w:t>
      </w:r>
    </w:p>
    <w:p w14:paraId="62A513B1" w14:textId="07705221" w:rsidR="00386ED2" w:rsidRPr="009A0693" w:rsidRDefault="00386ED2" w:rsidP="00386ED2">
      <w:pPr>
        <w:pStyle w:val="ListParagraph"/>
        <w:numPr>
          <w:ilvl w:val="0"/>
          <w:numId w:val="4"/>
        </w:numPr>
        <w:rPr>
          <w:rFonts w:ascii="Georgia" w:hAnsi="Georgia"/>
          <w:strike/>
          <w:sz w:val="18"/>
          <w:szCs w:val="18"/>
        </w:rPr>
      </w:pPr>
      <w:r>
        <w:rPr>
          <w:rFonts w:ascii="Georgia" w:hAnsi="Georgia"/>
          <w:strike/>
          <w:sz w:val="18"/>
          <w:szCs w:val="18"/>
        </w:rPr>
        <w:t>Analyze</w:t>
      </w:r>
    </w:p>
    <w:p w14:paraId="7DC40642" w14:textId="77777777" w:rsidR="00386ED2" w:rsidRPr="00A907FC" w:rsidRDefault="00386ED2" w:rsidP="00386ED2">
      <w:pPr>
        <w:pStyle w:val="ListParagraph"/>
        <w:rPr>
          <w:rFonts w:ascii="Georgia" w:hAnsi="Georgia"/>
          <w:sz w:val="18"/>
          <w:szCs w:val="18"/>
        </w:rPr>
      </w:pPr>
    </w:p>
    <w:p w14:paraId="64310B0F" w14:textId="77777777" w:rsidR="00386ED2" w:rsidRDefault="00386ED2" w:rsidP="00386ED2">
      <w:pPr>
        <w:spacing w:after="0"/>
        <w:rPr>
          <w:rFonts w:ascii="Georgia" w:hAnsi="Georgia"/>
          <w:b/>
          <w:u w:val="single"/>
        </w:rPr>
      </w:pPr>
      <w:r w:rsidRPr="00A907FC">
        <w:rPr>
          <w:rFonts w:ascii="Georgia" w:hAnsi="Georgia"/>
          <w:b/>
          <w:u w:val="single"/>
        </w:rPr>
        <w:t>Results and Data:</w:t>
      </w:r>
    </w:p>
    <w:p w14:paraId="33AD6391" w14:textId="77777777" w:rsidR="00CB718C" w:rsidRDefault="00386ED2" w:rsidP="00386ED2">
      <w:pPr>
        <w:rPr>
          <w:rFonts w:ascii="Georgia" w:hAnsi="Georgia"/>
        </w:rPr>
      </w:pPr>
      <w:r>
        <w:rPr>
          <w:rFonts w:ascii="Georgia" w:hAnsi="Georgia"/>
        </w:rPr>
        <w:t xml:space="preserve">When I took my plates out of the incubator, I noticed that on the 100mg plates, the extract seemed to have stained the bacteria a yellowish color beyond the zone of inhibition. Mainly I noticed the difference between the 10 and 100mg plates—the 10mg plates had a narrow zone of inhibition with a lesser concentration of bacteria growing inside the zone, while the 100mg plates had clear zones of inhibition with no bacteria growing inside. </w:t>
      </w:r>
    </w:p>
    <w:p w14:paraId="029D6A6C" w14:textId="68417EE1" w:rsidR="00386ED2" w:rsidRDefault="00386ED2" w:rsidP="00386ED2">
      <w:pPr>
        <w:rPr>
          <w:rFonts w:ascii="Georgia" w:hAnsi="Georgia"/>
        </w:rPr>
      </w:pPr>
      <w:r>
        <w:rPr>
          <w:rFonts w:ascii="Georgia" w:hAnsi="Georgia"/>
          <w:noProof/>
        </w:rPr>
        <w:lastRenderedPageBreak/>
        <w:drawing>
          <wp:inline distT="0" distB="0" distL="0" distR="0" wp14:anchorId="6B569320" wp14:editId="699785D0">
            <wp:extent cx="4817364" cy="3599688"/>
            <wp:effectExtent l="0" t="0" r="2540" b="1270"/>
            <wp:docPr id="1" name="Picture 1" descr="A picture containing black, dark, orange, 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 orange, 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7364" cy="3599688"/>
                    </a:xfrm>
                    <a:prstGeom prst="rect">
                      <a:avLst/>
                    </a:prstGeom>
                  </pic:spPr>
                </pic:pic>
              </a:graphicData>
            </a:graphic>
          </wp:inline>
        </w:drawing>
      </w:r>
    </w:p>
    <w:p w14:paraId="052E2601" w14:textId="7DA128FC" w:rsidR="00386ED2" w:rsidRDefault="00386ED2" w:rsidP="00386ED2">
      <w:pPr>
        <w:rPr>
          <w:rFonts w:ascii="Georgia" w:hAnsi="Georgia"/>
        </w:rPr>
      </w:pPr>
      <w:r>
        <w:rPr>
          <w:rFonts w:ascii="Georgia" w:hAnsi="Georgia"/>
        </w:rPr>
        <w:t>.05OD SA113 with 10mg/ml laurenobiolide and MeOH control</w:t>
      </w:r>
    </w:p>
    <w:p w14:paraId="2AAE5365" w14:textId="7CC2094D" w:rsidR="00386ED2" w:rsidRDefault="00386ED2" w:rsidP="00386ED2">
      <w:pPr>
        <w:rPr>
          <w:rFonts w:ascii="Georgia" w:hAnsi="Georgia"/>
        </w:rPr>
      </w:pPr>
    </w:p>
    <w:p w14:paraId="3AEBD758" w14:textId="088D2558" w:rsidR="00386ED2" w:rsidRDefault="00386ED2" w:rsidP="00386ED2">
      <w:pPr>
        <w:rPr>
          <w:rFonts w:ascii="Georgia" w:hAnsi="Georgia"/>
        </w:rPr>
      </w:pPr>
      <w:r>
        <w:rPr>
          <w:rFonts w:ascii="Georgia" w:hAnsi="Georgia"/>
          <w:noProof/>
        </w:rPr>
        <w:drawing>
          <wp:inline distT="0" distB="0" distL="0" distR="0" wp14:anchorId="7C389594" wp14:editId="4C58DFC3">
            <wp:extent cx="4817364" cy="3599688"/>
            <wp:effectExtent l="0" t="0" r="2540" b="1270"/>
            <wp:docPr id="2" name="Picture 2" descr="A picture containing dark, black, li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ark, black, lit, nigh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364" cy="3599688"/>
                    </a:xfrm>
                    <a:prstGeom prst="rect">
                      <a:avLst/>
                    </a:prstGeom>
                  </pic:spPr>
                </pic:pic>
              </a:graphicData>
            </a:graphic>
          </wp:inline>
        </w:drawing>
      </w:r>
    </w:p>
    <w:p w14:paraId="29DE4ADB" w14:textId="5DC0E12E" w:rsidR="00386ED2" w:rsidRDefault="00386ED2" w:rsidP="00386ED2">
      <w:pPr>
        <w:rPr>
          <w:rFonts w:ascii="Georgia" w:hAnsi="Georgia"/>
        </w:rPr>
      </w:pPr>
      <w:r>
        <w:rPr>
          <w:rFonts w:ascii="Georgia" w:hAnsi="Georgia"/>
        </w:rPr>
        <w:lastRenderedPageBreak/>
        <w:t>.05OD SA113 with 100mg/ml laurenobiolide and MeOH control</w:t>
      </w:r>
    </w:p>
    <w:tbl>
      <w:tblPr>
        <w:tblStyle w:val="TableGrid"/>
        <w:tblW w:w="0" w:type="auto"/>
        <w:tblLook w:val="04A0" w:firstRow="1" w:lastRow="0" w:firstColumn="1" w:lastColumn="0" w:noHBand="0" w:noVBand="1"/>
      </w:tblPr>
      <w:tblGrid>
        <w:gridCol w:w="1448"/>
        <w:gridCol w:w="1619"/>
        <w:gridCol w:w="1619"/>
        <w:gridCol w:w="1602"/>
        <w:gridCol w:w="1973"/>
        <w:gridCol w:w="1315"/>
      </w:tblGrid>
      <w:tr w:rsidR="002A4C6E" w:rsidRPr="002A4C6E" w14:paraId="1A5142CE" w14:textId="77777777" w:rsidTr="002A4C6E">
        <w:trPr>
          <w:trHeight w:val="315"/>
        </w:trPr>
        <w:tc>
          <w:tcPr>
            <w:tcW w:w="1677" w:type="dxa"/>
            <w:noWrap/>
            <w:hideMark/>
          </w:tcPr>
          <w:p w14:paraId="6A73A7E2" w14:textId="77777777" w:rsidR="002A4C6E" w:rsidRPr="002A4C6E" w:rsidRDefault="002A4C6E" w:rsidP="002A4C6E">
            <w:pPr>
              <w:rPr>
                <w:rFonts w:ascii="Georgia" w:hAnsi="Georgia"/>
                <w:b/>
                <w:bCs/>
              </w:rPr>
            </w:pPr>
            <w:r w:rsidRPr="002A4C6E">
              <w:rPr>
                <w:rFonts w:ascii="Georgia" w:hAnsi="Georgia"/>
                <w:b/>
                <w:bCs/>
              </w:rPr>
              <w:t>S. aureus</w:t>
            </w:r>
          </w:p>
        </w:tc>
        <w:tc>
          <w:tcPr>
            <w:tcW w:w="1880" w:type="dxa"/>
            <w:noWrap/>
            <w:hideMark/>
          </w:tcPr>
          <w:p w14:paraId="71FC676F" w14:textId="77777777" w:rsidR="002A4C6E" w:rsidRPr="002A4C6E" w:rsidRDefault="002A4C6E">
            <w:pPr>
              <w:rPr>
                <w:rFonts w:ascii="Georgia" w:hAnsi="Georgia"/>
                <w:b/>
                <w:bCs/>
              </w:rPr>
            </w:pPr>
            <w:r w:rsidRPr="002A4C6E">
              <w:rPr>
                <w:rFonts w:ascii="Georgia" w:hAnsi="Georgia"/>
                <w:b/>
                <w:bCs/>
              </w:rPr>
              <w:t>Rep 1 Zone (mm)</w:t>
            </w:r>
          </w:p>
        </w:tc>
        <w:tc>
          <w:tcPr>
            <w:tcW w:w="1880" w:type="dxa"/>
            <w:noWrap/>
            <w:hideMark/>
          </w:tcPr>
          <w:p w14:paraId="7B190176" w14:textId="77777777" w:rsidR="002A4C6E" w:rsidRPr="002A4C6E" w:rsidRDefault="002A4C6E">
            <w:pPr>
              <w:rPr>
                <w:rFonts w:ascii="Georgia" w:hAnsi="Georgia"/>
                <w:b/>
                <w:bCs/>
              </w:rPr>
            </w:pPr>
            <w:r w:rsidRPr="002A4C6E">
              <w:rPr>
                <w:rFonts w:ascii="Georgia" w:hAnsi="Georgia"/>
                <w:b/>
                <w:bCs/>
              </w:rPr>
              <w:t>Rep 2 Zone (mm)</w:t>
            </w:r>
          </w:p>
        </w:tc>
        <w:tc>
          <w:tcPr>
            <w:tcW w:w="1860" w:type="dxa"/>
            <w:noWrap/>
            <w:hideMark/>
          </w:tcPr>
          <w:p w14:paraId="0959FAB1" w14:textId="77777777" w:rsidR="002A4C6E" w:rsidRPr="002A4C6E" w:rsidRDefault="002A4C6E">
            <w:pPr>
              <w:rPr>
                <w:rFonts w:ascii="Georgia" w:hAnsi="Georgia"/>
                <w:b/>
                <w:bCs/>
              </w:rPr>
            </w:pPr>
            <w:r w:rsidRPr="002A4C6E">
              <w:rPr>
                <w:rFonts w:ascii="Georgia" w:hAnsi="Georgia"/>
                <w:b/>
                <w:bCs/>
              </w:rPr>
              <w:t>Rep 3 Zone (mm)</w:t>
            </w:r>
          </w:p>
        </w:tc>
        <w:tc>
          <w:tcPr>
            <w:tcW w:w="2300" w:type="dxa"/>
            <w:noWrap/>
            <w:hideMark/>
          </w:tcPr>
          <w:p w14:paraId="5BF2FE4A" w14:textId="77777777" w:rsidR="002A4C6E" w:rsidRPr="002A4C6E" w:rsidRDefault="002A4C6E">
            <w:pPr>
              <w:rPr>
                <w:rFonts w:ascii="Georgia" w:hAnsi="Georgia"/>
                <w:b/>
                <w:bCs/>
              </w:rPr>
            </w:pPr>
            <w:r w:rsidRPr="002A4C6E">
              <w:rPr>
                <w:rFonts w:ascii="Georgia" w:hAnsi="Georgia"/>
                <w:b/>
                <w:bCs/>
              </w:rPr>
              <w:t>Average of Replicates</w:t>
            </w:r>
          </w:p>
        </w:tc>
        <w:tc>
          <w:tcPr>
            <w:tcW w:w="1520" w:type="dxa"/>
            <w:noWrap/>
            <w:hideMark/>
          </w:tcPr>
          <w:p w14:paraId="14123A3F" w14:textId="77777777" w:rsidR="002A4C6E" w:rsidRPr="002A4C6E" w:rsidRDefault="002A4C6E">
            <w:pPr>
              <w:rPr>
                <w:rFonts w:ascii="Georgia" w:hAnsi="Georgia"/>
                <w:b/>
                <w:bCs/>
              </w:rPr>
            </w:pPr>
            <w:r w:rsidRPr="002A4C6E">
              <w:rPr>
                <w:rFonts w:ascii="Georgia" w:hAnsi="Georgia"/>
                <w:b/>
                <w:bCs/>
              </w:rPr>
              <w:t>Std Dev</w:t>
            </w:r>
          </w:p>
        </w:tc>
      </w:tr>
      <w:tr w:rsidR="002A4C6E" w:rsidRPr="002A4C6E" w14:paraId="520A7745" w14:textId="77777777" w:rsidTr="002A4C6E">
        <w:trPr>
          <w:trHeight w:val="315"/>
        </w:trPr>
        <w:tc>
          <w:tcPr>
            <w:tcW w:w="1677" w:type="dxa"/>
            <w:noWrap/>
            <w:hideMark/>
          </w:tcPr>
          <w:p w14:paraId="3A7C89FD" w14:textId="5D8DDF78" w:rsidR="002A4C6E" w:rsidRPr="002A4C6E" w:rsidRDefault="002A4C6E">
            <w:pPr>
              <w:rPr>
                <w:rFonts w:ascii="Georgia" w:hAnsi="Georgia"/>
                <w:b/>
                <w:bCs/>
              </w:rPr>
            </w:pPr>
            <w:r w:rsidRPr="002A4C6E">
              <w:rPr>
                <w:rFonts w:ascii="Georgia" w:hAnsi="Georgia"/>
                <w:b/>
                <w:bCs/>
              </w:rPr>
              <w:t>10mg</w:t>
            </w:r>
            <w:r w:rsidR="0030793E">
              <w:rPr>
                <w:rFonts w:ascii="Georgia" w:hAnsi="Georgia"/>
                <w:b/>
                <w:bCs/>
              </w:rPr>
              <w:t>/ml</w:t>
            </w:r>
            <w:r w:rsidRPr="002A4C6E">
              <w:rPr>
                <w:rFonts w:ascii="Georgia" w:hAnsi="Georgia"/>
                <w:b/>
                <w:bCs/>
              </w:rPr>
              <w:t xml:space="preserve"> tulipifera</w:t>
            </w:r>
          </w:p>
        </w:tc>
        <w:tc>
          <w:tcPr>
            <w:tcW w:w="1880" w:type="dxa"/>
            <w:noWrap/>
            <w:hideMark/>
          </w:tcPr>
          <w:p w14:paraId="56C68EBE" w14:textId="77777777" w:rsidR="002A4C6E" w:rsidRPr="002A4C6E" w:rsidRDefault="002A4C6E" w:rsidP="002A4C6E">
            <w:pPr>
              <w:rPr>
                <w:rFonts w:ascii="Georgia" w:hAnsi="Georgia"/>
              </w:rPr>
            </w:pPr>
            <w:r w:rsidRPr="002A4C6E">
              <w:rPr>
                <w:rFonts w:ascii="Georgia" w:hAnsi="Georgia"/>
              </w:rPr>
              <w:t>11.352</w:t>
            </w:r>
          </w:p>
        </w:tc>
        <w:tc>
          <w:tcPr>
            <w:tcW w:w="1880" w:type="dxa"/>
            <w:noWrap/>
            <w:hideMark/>
          </w:tcPr>
          <w:p w14:paraId="1A5EF514" w14:textId="77777777" w:rsidR="002A4C6E" w:rsidRPr="002A4C6E" w:rsidRDefault="002A4C6E" w:rsidP="002A4C6E">
            <w:pPr>
              <w:rPr>
                <w:rFonts w:ascii="Georgia" w:hAnsi="Georgia"/>
              </w:rPr>
            </w:pPr>
            <w:r w:rsidRPr="002A4C6E">
              <w:rPr>
                <w:rFonts w:ascii="Georgia" w:hAnsi="Georgia"/>
              </w:rPr>
              <w:t>11.369</w:t>
            </w:r>
          </w:p>
        </w:tc>
        <w:tc>
          <w:tcPr>
            <w:tcW w:w="1860" w:type="dxa"/>
            <w:noWrap/>
            <w:hideMark/>
          </w:tcPr>
          <w:p w14:paraId="47ECC2E0" w14:textId="77777777" w:rsidR="002A4C6E" w:rsidRPr="002A4C6E" w:rsidRDefault="002A4C6E" w:rsidP="002A4C6E">
            <w:pPr>
              <w:rPr>
                <w:rFonts w:ascii="Georgia" w:hAnsi="Georgia"/>
              </w:rPr>
            </w:pPr>
            <w:r w:rsidRPr="002A4C6E">
              <w:rPr>
                <w:rFonts w:ascii="Georgia" w:hAnsi="Georgia"/>
              </w:rPr>
              <w:t> </w:t>
            </w:r>
          </w:p>
        </w:tc>
        <w:tc>
          <w:tcPr>
            <w:tcW w:w="2300" w:type="dxa"/>
            <w:noWrap/>
            <w:hideMark/>
          </w:tcPr>
          <w:p w14:paraId="60FCF792" w14:textId="77777777" w:rsidR="002A4C6E" w:rsidRPr="002A4C6E" w:rsidRDefault="002A4C6E" w:rsidP="002A4C6E">
            <w:pPr>
              <w:rPr>
                <w:rFonts w:ascii="Georgia" w:hAnsi="Georgia"/>
              </w:rPr>
            </w:pPr>
            <w:r w:rsidRPr="002A4C6E">
              <w:rPr>
                <w:rFonts w:ascii="Georgia" w:hAnsi="Georgia"/>
              </w:rPr>
              <w:t>11.3605</w:t>
            </w:r>
          </w:p>
        </w:tc>
        <w:tc>
          <w:tcPr>
            <w:tcW w:w="1520" w:type="dxa"/>
            <w:noWrap/>
            <w:hideMark/>
          </w:tcPr>
          <w:p w14:paraId="63B280F7" w14:textId="77777777" w:rsidR="002A4C6E" w:rsidRPr="002A4C6E" w:rsidRDefault="002A4C6E" w:rsidP="002A4C6E">
            <w:pPr>
              <w:rPr>
                <w:rFonts w:ascii="Georgia" w:hAnsi="Georgia"/>
              </w:rPr>
            </w:pPr>
            <w:r w:rsidRPr="002A4C6E">
              <w:rPr>
                <w:rFonts w:ascii="Georgia" w:hAnsi="Georgia"/>
              </w:rPr>
              <w:t>0.012020815</w:t>
            </w:r>
          </w:p>
        </w:tc>
      </w:tr>
      <w:tr w:rsidR="002A4C6E" w:rsidRPr="002A4C6E" w14:paraId="61376CC9" w14:textId="77777777" w:rsidTr="002A4C6E">
        <w:trPr>
          <w:trHeight w:val="315"/>
        </w:trPr>
        <w:tc>
          <w:tcPr>
            <w:tcW w:w="1677" w:type="dxa"/>
            <w:noWrap/>
            <w:hideMark/>
          </w:tcPr>
          <w:p w14:paraId="768E6F59" w14:textId="7B5FF84F" w:rsidR="002A4C6E" w:rsidRPr="002A4C6E" w:rsidRDefault="002A4C6E" w:rsidP="002A4C6E">
            <w:pPr>
              <w:rPr>
                <w:rFonts w:ascii="Georgia" w:hAnsi="Georgia"/>
                <w:b/>
                <w:bCs/>
              </w:rPr>
            </w:pPr>
            <w:r w:rsidRPr="002A4C6E">
              <w:rPr>
                <w:rFonts w:ascii="Georgia" w:hAnsi="Georgia"/>
                <w:b/>
                <w:bCs/>
              </w:rPr>
              <w:t>100mg</w:t>
            </w:r>
            <w:r w:rsidR="0030793E">
              <w:rPr>
                <w:rFonts w:ascii="Georgia" w:hAnsi="Georgia"/>
                <w:b/>
                <w:bCs/>
              </w:rPr>
              <w:t>/ml</w:t>
            </w:r>
            <w:r w:rsidRPr="002A4C6E">
              <w:rPr>
                <w:rFonts w:ascii="Georgia" w:hAnsi="Georgia"/>
                <w:b/>
                <w:bCs/>
              </w:rPr>
              <w:t xml:space="preserve"> tulipifera</w:t>
            </w:r>
          </w:p>
        </w:tc>
        <w:tc>
          <w:tcPr>
            <w:tcW w:w="1880" w:type="dxa"/>
            <w:noWrap/>
            <w:hideMark/>
          </w:tcPr>
          <w:p w14:paraId="5152AF01" w14:textId="77777777" w:rsidR="002A4C6E" w:rsidRPr="002A4C6E" w:rsidRDefault="002A4C6E" w:rsidP="002A4C6E">
            <w:pPr>
              <w:rPr>
                <w:rFonts w:ascii="Georgia" w:hAnsi="Georgia"/>
              </w:rPr>
            </w:pPr>
            <w:r w:rsidRPr="002A4C6E">
              <w:rPr>
                <w:rFonts w:ascii="Georgia" w:hAnsi="Georgia"/>
              </w:rPr>
              <w:t>18.212</w:t>
            </w:r>
          </w:p>
        </w:tc>
        <w:tc>
          <w:tcPr>
            <w:tcW w:w="1880" w:type="dxa"/>
            <w:noWrap/>
            <w:hideMark/>
          </w:tcPr>
          <w:p w14:paraId="6C109500" w14:textId="77777777" w:rsidR="002A4C6E" w:rsidRPr="002A4C6E" w:rsidRDefault="002A4C6E" w:rsidP="002A4C6E">
            <w:pPr>
              <w:rPr>
                <w:rFonts w:ascii="Georgia" w:hAnsi="Georgia"/>
              </w:rPr>
            </w:pPr>
            <w:r w:rsidRPr="002A4C6E">
              <w:rPr>
                <w:rFonts w:ascii="Georgia" w:hAnsi="Georgia"/>
              </w:rPr>
              <w:t>18.72</w:t>
            </w:r>
          </w:p>
        </w:tc>
        <w:tc>
          <w:tcPr>
            <w:tcW w:w="1860" w:type="dxa"/>
            <w:noWrap/>
            <w:hideMark/>
          </w:tcPr>
          <w:p w14:paraId="53310075" w14:textId="77777777" w:rsidR="002A4C6E" w:rsidRPr="002A4C6E" w:rsidRDefault="002A4C6E" w:rsidP="002A4C6E">
            <w:pPr>
              <w:rPr>
                <w:rFonts w:ascii="Georgia" w:hAnsi="Georgia"/>
              </w:rPr>
            </w:pPr>
            <w:r w:rsidRPr="002A4C6E">
              <w:rPr>
                <w:rFonts w:ascii="Georgia" w:hAnsi="Georgia"/>
              </w:rPr>
              <w:t>18.516</w:t>
            </w:r>
          </w:p>
        </w:tc>
        <w:tc>
          <w:tcPr>
            <w:tcW w:w="2300" w:type="dxa"/>
            <w:noWrap/>
            <w:hideMark/>
          </w:tcPr>
          <w:p w14:paraId="19EB723B" w14:textId="77777777" w:rsidR="002A4C6E" w:rsidRPr="002A4C6E" w:rsidRDefault="002A4C6E" w:rsidP="002A4C6E">
            <w:pPr>
              <w:rPr>
                <w:rFonts w:ascii="Georgia" w:hAnsi="Georgia"/>
              </w:rPr>
            </w:pPr>
            <w:r w:rsidRPr="002A4C6E">
              <w:rPr>
                <w:rFonts w:ascii="Georgia" w:hAnsi="Georgia"/>
              </w:rPr>
              <w:t>18.48266667</w:t>
            </w:r>
          </w:p>
        </w:tc>
        <w:tc>
          <w:tcPr>
            <w:tcW w:w="1520" w:type="dxa"/>
            <w:noWrap/>
            <w:hideMark/>
          </w:tcPr>
          <w:p w14:paraId="788A0038" w14:textId="77777777" w:rsidR="002A4C6E" w:rsidRPr="002A4C6E" w:rsidRDefault="002A4C6E" w:rsidP="002A4C6E">
            <w:pPr>
              <w:rPr>
                <w:rFonts w:ascii="Georgia" w:hAnsi="Georgia"/>
              </w:rPr>
            </w:pPr>
            <w:r w:rsidRPr="002A4C6E">
              <w:rPr>
                <w:rFonts w:ascii="Georgia" w:hAnsi="Georgia"/>
              </w:rPr>
              <w:t>0.255635157</w:t>
            </w:r>
          </w:p>
        </w:tc>
      </w:tr>
    </w:tbl>
    <w:p w14:paraId="4B8B9ADF" w14:textId="1AEB184F" w:rsidR="002A4C6E" w:rsidRDefault="002A4C6E" w:rsidP="00386ED2">
      <w:pPr>
        <w:rPr>
          <w:rFonts w:ascii="Georgia" w:hAnsi="Georgia"/>
        </w:rPr>
      </w:pPr>
    </w:p>
    <w:p w14:paraId="48104D57" w14:textId="177351F0" w:rsidR="002A4C6E" w:rsidRDefault="002A4C6E" w:rsidP="00386ED2">
      <w:pPr>
        <w:rPr>
          <w:rFonts w:ascii="Georgia" w:hAnsi="Georgia"/>
        </w:rPr>
      </w:pPr>
      <w:r>
        <w:rPr>
          <w:noProof/>
        </w:rPr>
        <w:drawing>
          <wp:inline distT="0" distB="0" distL="0" distR="0" wp14:anchorId="119E7755" wp14:editId="0754B0AE">
            <wp:extent cx="3934012" cy="2558677"/>
            <wp:effectExtent l="0" t="0" r="9525" b="13335"/>
            <wp:docPr id="4" name="Chart 4">
              <a:extLst xmlns:a="http://schemas.openxmlformats.org/drawingml/2006/main">
                <a:ext uri="{FF2B5EF4-FFF2-40B4-BE49-F238E27FC236}">
                  <a16:creationId xmlns:a16="http://schemas.microsoft.com/office/drawing/2014/main" id="{06C4F2ED-8CD9-584D-99E4-47B4A85F6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1B2DB1" w14:textId="25CD5FB0" w:rsidR="00D533DB" w:rsidRDefault="00D533DB" w:rsidP="00386ED2">
      <w:pPr>
        <w:rPr>
          <w:rFonts w:ascii="Georgia" w:hAnsi="Georgia"/>
        </w:rPr>
      </w:pPr>
    </w:p>
    <w:p w14:paraId="78CA3565" w14:textId="42D15024" w:rsidR="00E506D3" w:rsidRPr="00A907FC" w:rsidRDefault="00E506D3" w:rsidP="00E506D3">
      <w:pPr>
        <w:rPr>
          <w:rFonts w:ascii="Georgia" w:hAnsi="Georgia"/>
          <w:b/>
          <w:bCs/>
        </w:rPr>
      </w:pPr>
      <w:r w:rsidRPr="00A907FC">
        <w:rPr>
          <w:rFonts w:ascii="Georgia" w:hAnsi="Georgia"/>
          <w:b/>
          <w:bCs/>
          <w:highlight w:val="cyan"/>
        </w:rPr>
        <w:t xml:space="preserve">Week of October </w:t>
      </w:r>
      <w:r>
        <w:rPr>
          <w:rFonts w:ascii="Georgia" w:hAnsi="Georgia"/>
          <w:b/>
          <w:bCs/>
          <w:highlight w:val="cyan"/>
        </w:rPr>
        <w:t>24</w:t>
      </w:r>
      <w:r w:rsidRPr="00A907FC">
        <w:rPr>
          <w:rFonts w:ascii="Georgia" w:hAnsi="Georgia"/>
          <w:b/>
          <w:bCs/>
          <w:highlight w:val="cyan"/>
          <w:vertAlign w:val="superscript"/>
        </w:rPr>
        <w:t>th</w:t>
      </w:r>
    </w:p>
    <w:p w14:paraId="0747F0D9" w14:textId="21E82B3C" w:rsidR="00C00E70" w:rsidRPr="00C00E70" w:rsidRDefault="00E506D3" w:rsidP="00386ED2">
      <w:pPr>
        <w:rPr>
          <w:rFonts w:ascii="Georgia" w:hAnsi="Georgia"/>
        </w:rPr>
      </w:pPr>
      <w:r>
        <w:rPr>
          <w:rFonts w:ascii="Georgia" w:hAnsi="Georgia"/>
        </w:rPr>
        <w:t>Research Objective:</w:t>
      </w:r>
      <w:r>
        <w:rPr>
          <w:rFonts w:ascii="Georgia" w:hAnsi="Georgia"/>
        </w:rPr>
        <w:fldChar w:fldCharType="begin"/>
      </w:r>
      <w:r>
        <w:rPr>
          <w:rFonts w:ascii="Georgia" w:hAnsi="Georgia"/>
        </w:rPr>
        <w:instrText xml:space="preserve"> LINK </w:instrText>
      </w:r>
      <w:r w:rsidR="000F385F">
        <w:rPr>
          <w:rFonts w:ascii="Georgia" w:hAnsi="Georgia"/>
        </w:rPr>
        <w:instrText xml:space="preserve">Excel.Sheet.12 "C:\\Users\\oliho\\Documents\\Plans for Fall2022.xlsx" Calendar!R5C14:R6C19 </w:instrText>
      </w:r>
      <w:r>
        <w:rPr>
          <w:rFonts w:ascii="Georgia" w:hAnsi="Georgia"/>
        </w:rPr>
        <w:instrText xml:space="preserve">\a \f 5 \h  \* MERGEFORMAT </w:instrText>
      </w:r>
      <w:r>
        <w:rPr>
          <w:rFonts w:ascii="Georgia" w:hAnsi="Georgia"/>
        </w:rPr>
        <w:fldChar w:fldCharType="separate"/>
      </w:r>
    </w:p>
    <w:tbl>
      <w:tblPr>
        <w:tblStyle w:val="TableGrid"/>
        <w:tblW w:w="9360" w:type="dxa"/>
        <w:tblLook w:val="04A0" w:firstRow="1" w:lastRow="0" w:firstColumn="1" w:lastColumn="0" w:noHBand="0" w:noVBand="1"/>
      </w:tblPr>
      <w:tblGrid>
        <w:gridCol w:w="1099"/>
        <w:gridCol w:w="684"/>
        <w:gridCol w:w="1493"/>
        <w:gridCol w:w="1251"/>
        <w:gridCol w:w="5049"/>
      </w:tblGrid>
      <w:tr w:rsidR="00C00E70" w:rsidRPr="00C00E70" w14:paraId="0617DF74" w14:textId="77777777" w:rsidTr="00C00E70">
        <w:trPr>
          <w:divId w:val="1331374066"/>
          <w:trHeight w:val="300"/>
        </w:trPr>
        <w:tc>
          <w:tcPr>
            <w:tcW w:w="726" w:type="dxa"/>
            <w:noWrap/>
            <w:hideMark/>
          </w:tcPr>
          <w:p w14:paraId="0CCE367F" w14:textId="6CAEC1A6" w:rsidR="00C00E70" w:rsidRPr="00C00E70" w:rsidRDefault="00C00E70" w:rsidP="00C00E70">
            <w:pPr>
              <w:rPr>
                <w:rFonts w:ascii="Georgia" w:hAnsi="Georgia"/>
              </w:rPr>
            </w:pPr>
            <w:r w:rsidRPr="00C00E70">
              <w:rPr>
                <w:rFonts w:ascii="Georgia" w:hAnsi="Georgia"/>
              </w:rPr>
              <w:t>Organism</w:t>
            </w:r>
          </w:p>
        </w:tc>
        <w:tc>
          <w:tcPr>
            <w:tcW w:w="726" w:type="dxa"/>
            <w:noWrap/>
            <w:hideMark/>
          </w:tcPr>
          <w:p w14:paraId="5E0D526B" w14:textId="77777777" w:rsidR="00C00E70" w:rsidRPr="00C00E70" w:rsidRDefault="00C00E70" w:rsidP="00C00E70">
            <w:pPr>
              <w:rPr>
                <w:rFonts w:ascii="Georgia" w:hAnsi="Georgia"/>
              </w:rPr>
            </w:pPr>
            <w:r w:rsidRPr="00C00E70">
              <w:rPr>
                <w:rFonts w:ascii="Georgia" w:hAnsi="Georgia"/>
              </w:rPr>
              <w:t>Drug</w:t>
            </w:r>
          </w:p>
        </w:tc>
        <w:tc>
          <w:tcPr>
            <w:tcW w:w="1400" w:type="dxa"/>
            <w:noWrap/>
            <w:hideMark/>
          </w:tcPr>
          <w:p w14:paraId="401FBA1F" w14:textId="77777777" w:rsidR="00C00E70" w:rsidRPr="00C00E70" w:rsidRDefault="00C00E70" w:rsidP="00C00E70">
            <w:pPr>
              <w:rPr>
                <w:rFonts w:ascii="Georgia" w:hAnsi="Georgia"/>
              </w:rPr>
            </w:pPr>
            <w:r w:rsidRPr="00C00E70">
              <w:rPr>
                <w:rFonts w:ascii="Georgia" w:hAnsi="Georgia"/>
              </w:rPr>
              <w:t>Concentration</w:t>
            </w:r>
          </w:p>
        </w:tc>
        <w:tc>
          <w:tcPr>
            <w:tcW w:w="1025" w:type="dxa"/>
            <w:noWrap/>
            <w:hideMark/>
          </w:tcPr>
          <w:p w14:paraId="1C341CA4" w14:textId="77777777" w:rsidR="00C00E70" w:rsidRPr="00C00E70" w:rsidRDefault="00C00E70" w:rsidP="00C00E70">
            <w:pPr>
              <w:rPr>
                <w:rFonts w:ascii="Georgia" w:hAnsi="Georgia"/>
              </w:rPr>
            </w:pPr>
            <w:r w:rsidRPr="00C00E70">
              <w:rPr>
                <w:rFonts w:ascii="Georgia" w:hAnsi="Georgia"/>
              </w:rPr>
              <w:t>Repetition?</w:t>
            </w:r>
          </w:p>
        </w:tc>
        <w:tc>
          <w:tcPr>
            <w:tcW w:w="5483" w:type="dxa"/>
            <w:noWrap/>
            <w:hideMark/>
          </w:tcPr>
          <w:p w14:paraId="163B9034" w14:textId="77777777" w:rsidR="00C00E70" w:rsidRPr="00C00E70" w:rsidRDefault="00C00E70" w:rsidP="00C00E70">
            <w:pPr>
              <w:rPr>
                <w:rFonts w:ascii="Georgia" w:hAnsi="Georgia"/>
              </w:rPr>
            </w:pPr>
            <w:r w:rsidRPr="00C00E70">
              <w:rPr>
                <w:rFonts w:ascii="Georgia" w:hAnsi="Georgia"/>
              </w:rPr>
              <w:t>Description</w:t>
            </w:r>
          </w:p>
        </w:tc>
      </w:tr>
      <w:tr w:rsidR="00C00E70" w:rsidRPr="00C00E70" w14:paraId="59269283" w14:textId="77777777" w:rsidTr="00C00E70">
        <w:trPr>
          <w:divId w:val="1331374066"/>
          <w:trHeight w:val="799"/>
        </w:trPr>
        <w:tc>
          <w:tcPr>
            <w:tcW w:w="726" w:type="dxa"/>
            <w:noWrap/>
            <w:hideMark/>
          </w:tcPr>
          <w:p w14:paraId="5CE42055" w14:textId="77777777" w:rsidR="00C00E70" w:rsidRPr="00C00E70" w:rsidRDefault="00C00E70" w:rsidP="00C00E70">
            <w:pPr>
              <w:rPr>
                <w:rFonts w:ascii="Georgia" w:hAnsi="Georgia"/>
              </w:rPr>
            </w:pPr>
            <w:r w:rsidRPr="00C00E70">
              <w:rPr>
                <w:rFonts w:ascii="Georgia" w:hAnsi="Georgia"/>
              </w:rPr>
              <w:t>SA</w:t>
            </w:r>
          </w:p>
        </w:tc>
        <w:tc>
          <w:tcPr>
            <w:tcW w:w="726" w:type="dxa"/>
            <w:noWrap/>
            <w:hideMark/>
          </w:tcPr>
          <w:p w14:paraId="36B949C0" w14:textId="77777777" w:rsidR="00C00E70" w:rsidRPr="00C00E70" w:rsidRDefault="00C00E70" w:rsidP="00C00E70">
            <w:pPr>
              <w:rPr>
                <w:rFonts w:ascii="Georgia" w:hAnsi="Georgia"/>
              </w:rPr>
            </w:pPr>
            <w:r w:rsidRPr="00C00E70">
              <w:rPr>
                <w:rFonts w:ascii="Georgia" w:hAnsi="Georgia"/>
              </w:rPr>
              <w:t>LB</w:t>
            </w:r>
          </w:p>
        </w:tc>
        <w:tc>
          <w:tcPr>
            <w:tcW w:w="1400" w:type="dxa"/>
            <w:noWrap/>
            <w:hideMark/>
          </w:tcPr>
          <w:p w14:paraId="7D4F21AA" w14:textId="77777777" w:rsidR="00C00E70" w:rsidRPr="00C00E70" w:rsidRDefault="00C00E70" w:rsidP="00C00E70">
            <w:pPr>
              <w:rPr>
                <w:rFonts w:ascii="Georgia" w:hAnsi="Georgia"/>
              </w:rPr>
            </w:pPr>
            <w:r w:rsidRPr="00C00E70">
              <w:rPr>
                <w:rFonts w:ascii="Georgia" w:hAnsi="Georgia"/>
              </w:rPr>
              <w:t>8mg/ml</w:t>
            </w:r>
          </w:p>
        </w:tc>
        <w:tc>
          <w:tcPr>
            <w:tcW w:w="1025" w:type="dxa"/>
            <w:noWrap/>
            <w:hideMark/>
          </w:tcPr>
          <w:p w14:paraId="5FCB6B92" w14:textId="77777777" w:rsidR="00C00E70" w:rsidRPr="00C00E70" w:rsidRDefault="00C00E70" w:rsidP="00C00E70">
            <w:pPr>
              <w:rPr>
                <w:rFonts w:ascii="Georgia" w:hAnsi="Georgia"/>
              </w:rPr>
            </w:pPr>
            <w:r w:rsidRPr="00C00E70">
              <w:rPr>
                <w:rFonts w:ascii="Georgia" w:hAnsi="Georgia"/>
              </w:rPr>
              <w:t>First Time</w:t>
            </w:r>
          </w:p>
        </w:tc>
        <w:tc>
          <w:tcPr>
            <w:tcW w:w="5483" w:type="dxa"/>
            <w:noWrap/>
            <w:hideMark/>
          </w:tcPr>
          <w:p w14:paraId="19EAA0C6" w14:textId="77777777" w:rsidR="00C00E70" w:rsidRPr="00C00E70" w:rsidRDefault="00C00E70" w:rsidP="00C00E70">
            <w:pPr>
              <w:rPr>
                <w:rFonts w:ascii="Georgia" w:hAnsi="Georgia"/>
              </w:rPr>
            </w:pPr>
            <w:r w:rsidRPr="00C00E70">
              <w:rPr>
                <w:rFonts w:ascii="Georgia" w:hAnsi="Georgia"/>
              </w:rPr>
              <w:t>Testing remaining SA mutants from library, potentially try to identify any mutants</w:t>
            </w:r>
          </w:p>
        </w:tc>
      </w:tr>
    </w:tbl>
    <w:p w14:paraId="642292CA" w14:textId="489FC10F" w:rsidR="00E506D3" w:rsidRDefault="00E506D3" w:rsidP="00386ED2">
      <w:pPr>
        <w:rPr>
          <w:rFonts w:ascii="Georgia" w:hAnsi="Georgia"/>
        </w:rPr>
      </w:pPr>
      <w:r>
        <w:rPr>
          <w:rFonts w:ascii="Georgia" w:hAnsi="Georgia"/>
        </w:rPr>
        <w:fldChar w:fldCharType="end"/>
      </w:r>
    </w:p>
    <w:p w14:paraId="11D02CCD" w14:textId="0FB532B5" w:rsidR="00C00E70" w:rsidRDefault="00E506D3" w:rsidP="00E506D3">
      <w:r>
        <w:rPr>
          <w:rFonts w:ascii="Georgia" w:hAnsi="Georgia"/>
        </w:rPr>
        <w:t xml:space="preserve">Calendar: </w:t>
      </w:r>
      <w:r>
        <w:rPr>
          <w:rFonts w:ascii="Georgia" w:hAnsi="Georgia"/>
        </w:rPr>
        <w:fldChar w:fldCharType="begin"/>
      </w:r>
      <w:r>
        <w:rPr>
          <w:rFonts w:ascii="Georgia" w:hAnsi="Georgia"/>
        </w:rPr>
        <w:instrText xml:space="preserve"> LINK </w:instrText>
      </w:r>
      <w:r w:rsidR="000F385F">
        <w:rPr>
          <w:rFonts w:ascii="Georgia" w:hAnsi="Georgia"/>
        </w:rPr>
        <w:instrText xml:space="preserve">Excel.Sheet.12 "C:\\Users\\oliho\\Documents\\Plans for Fall2022.xlsx" Calendar!R4C2:R7C6 </w:instrText>
      </w:r>
      <w:r>
        <w:rPr>
          <w:rFonts w:ascii="Georgia" w:hAnsi="Georgia"/>
        </w:rPr>
        <w:instrText xml:space="preserve">\a \f 5 \h  \* MERGEFORMAT </w:instrText>
      </w:r>
      <w:r>
        <w:rPr>
          <w:rFonts w:ascii="Georgia" w:hAnsi="Georgia"/>
        </w:rPr>
        <w:fldChar w:fldCharType="separate"/>
      </w:r>
    </w:p>
    <w:tbl>
      <w:tblPr>
        <w:tblStyle w:val="TableGrid"/>
        <w:tblW w:w="8358" w:type="dxa"/>
        <w:tblLook w:val="04A0" w:firstRow="1" w:lastRow="0" w:firstColumn="1" w:lastColumn="0" w:noHBand="0" w:noVBand="1"/>
      </w:tblPr>
      <w:tblGrid>
        <w:gridCol w:w="978"/>
        <w:gridCol w:w="1880"/>
        <w:gridCol w:w="1660"/>
        <w:gridCol w:w="1700"/>
        <w:gridCol w:w="2140"/>
      </w:tblGrid>
      <w:tr w:rsidR="00C00E70" w:rsidRPr="00C00E70" w14:paraId="78119099" w14:textId="77777777" w:rsidTr="00C00E70">
        <w:trPr>
          <w:trHeight w:val="300"/>
        </w:trPr>
        <w:tc>
          <w:tcPr>
            <w:tcW w:w="978" w:type="dxa"/>
            <w:noWrap/>
            <w:hideMark/>
          </w:tcPr>
          <w:p w14:paraId="738800AE" w14:textId="078EF16A" w:rsidR="00C00E70" w:rsidRPr="00C00E70" w:rsidRDefault="00C00E70">
            <w:r w:rsidRPr="00C00E70">
              <w:t>Monday</w:t>
            </w:r>
          </w:p>
        </w:tc>
        <w:tc>
          <w:tcPr>
            <w:tcW w:w="1880" w:type="dxa"/>
            <w:noWrap/>
            <w:hideMark/>
          </w:tcPr>
          <w:p w14:paraId="438F1AC2" w14:textId="77777777" w:rsidR="00C00E70" w:rsidRPr="00C00E70" w:rsidRDefault="00C00E70">
            <w:r w:rsidRPr="00C00E70">
              <w:t>Tuesday</w:t>
            </w:r>
          </w:p>
        </w:tc>
        <w:tc>
          <w:tcPr>
            <w:tcW w:w="1660" w:type="dxa"/>
            <w:noWrap/>
            <w:hideMark/>
          </w:tcPr>
          <w:p w14:paraId="64024E94" w14:textId="77777777" w:rsidR="00C00E70" w:rsidRPr="00C00E70" w:rsidRDefault="00C00E70">
            <w:r w:rsidRPr="00C00E70">
              <w:t>Wednesday</w:t>
            </w:r>
          </w:p>
        </w:tc>
        <w:tc>
          <w:tcPr>
            <w:tcW w:w="1700" w:type="dxa"/>
            <w:noWrap/>
            <w:hideMark/>
          </w:tcPr>
          <w:p w14:paraId="478D7642" w14:textId="77777777" w:rsidR="00C00E70" w:rsidRPr="00C00E70" w:rsidRDefault="00C00E70">
            <w:r w:rsidRPr="00C00E70">
              <w:t>Thursday</w:t>
            </w:r>
          </w:p>
        </w:tc>
        <w:tc>
          <w:tcPr>
            <w:tcW w:w="2140" w:type="dxa"/>
            <w:noWrap/>
            <w:hideMark/>
          </w:tcPr>
          <w:p w14:paraId="18FE8A6F" w14:textId="77777777" w:rsidR="00C00E70" w:rsidRPr="00C00E70" w:rsidRDefault="00C00E70">
            <w:r w:rsidRPr="00C00E70">
              <w:t>Friday</w:t>
            </w:r>
          </w:p>
        </w:tc>
      </w:tr>
      <w:tr w:rsidR="00C00E70" w:rsidRPr="00C00E70" w14:paraId="5AD775A1" w14:textId="77777777" w:rsidTr="00C00E70">
        <w:trPr>
          <w:trHeight w:val="300"/>
        </w:trPr>
        <w:tc>
          <w:tcPr>
            <w:tcW w:w="978" w:type="dxa"/>
            <w:noWrap/>
            <w:hideMark/>
          </w:tcPr>
          <w:p w14:paraId="54E53A56" w14:textId="77777777" w:rsidR="00C00E70" w:rsidRPr="00C00E70" w:rsidRDefault="00C00E70">
            <w:r w:rsidRPr="00C00E70">
              <w:t>After 2</w:t>
            </w:r>
          </w:p>
        </w:tc>
        <w:tc>
          <w:tcPr>
            <w:tcW w:w="1880" w:type="dxa"/>
            <w:noWrap/>
            <w:hideMark/>
          </w:tcPr>
          <w:p w14:paraId="78FBDFB6" w14:textId="77777777" w:rsidR="00C00E70" w:rsidRPr="00C00E70" w:rsidRDefault="00C00E70">
            <w:r w:rsidRPr="00C00E70">
              <w:t>After 1:30</w:t>
            </w:r>
          </w:p>
        </w:tc>
        <w:tc>
          <w:tcPr>
            <w:tcW w:w="1660" w:type="dxa"/>
            <w:noWrap/>
            <w:hideMark/>
          </w:tcPr>
          <w:p w14:paraId="71C24D96" w14:textId="77777777" w:rsidR="00C00E70" w:rsidRPr="00C00E70" w:rsidRDefault="00C00E70">
            <w:r w:rsidRPr="00C00E70">
              <w:t>After 2</w:t>
            </w:r>
          </w:p>
        </w:tc>
        <w:tc>
          <w:tcPr>
            <w:tcW w:w="1700" w:type="dxa"/>
            <w:noWrap/>
            <w:hideMark/>
          </w:tcPr>
          <w:p w14:paraId="46277917" w14:textId="77777777" w:rsidR="00C00E70" w:rsidRPr="00C00E70" w:rsidRDefault="00C00E70">
            <w:r w:rsidRPr="00C00E70">
              <w:t>After 1:30</w:t>
            </w:r>
          </w:p>
        </w:tc>
        <w:tc>
          <w:tcPr>
            <w:tcW w:w="2140" w:type="dxa"/>
            <w:noWrap/>
            <w:hideMark/>
          </w:tcPr>
          <w:p w14:paraId="735D3C19" w14:textId="77777777" w:rsidR="00C00E70" w:rsidRPr="00C00E70" w:rsidRDefault="00C00E70">
            <w:r w:rsidRPr="00C00E70">
              <w:t>After 2</w:t>
            </w:r>
          </w:p>
        </w:tc>
      </w:tr>
      <w:tr w:rsidR="00C00E70" w:rsidRPr="00C00E70" w14:paraId="53578BA0" w14:textId="77777777" w:rsidTr="00C00E70">
        <w:trPr>
          <w:trHeight w:val="799"/>
        </w:trPr>
        <w:tc>
          <w:tcPr>
            <w:tcW w:w="978" w:type="dxa"/>
            <w:noWrap/>
            <w:hideMark/>
          </w:tcPr>
          <w:p w14:paraId="16C886B8" w14:textId="77777777" w:rsidR="00C00E70" w:rsidRPr="00C00E70" w:rsidRDefault="00C00E70">
            <w:r w:rsidRPr="00C00E70">
              <w:lastRenderedPageBreak/>
              <w:t>10</w:t>
            </w:r>
          </w:p>
        </w:tc>
        <w:tc>
          <w:tcPr>
            <w:tcW w:w="1880" w:type="dxa"/>
            <w:noWrap/>
            <w:hideMark/>
          </w:tcPr>
          <w:p w14:paraId="25E50388" w14:textId="77777777" w:rsidR="00C00E70" w:rsidRPr="00C00E70" w:rsidRDefault="00C00E70">
            <w:r w:rsidRPr="00C00E70">
              <w:t>11</w:t>
            </w:r>
          </w:p>
        </w:tc>
        <w:tc>
          <w:tcPr>
            <w:tcW w:w="1660" w:type="dxa"/>
            <w:noWrap/>
            <w:hideMark/>
          </w:tcPr>
          <w:p w14:paraId="5DC54535" w14:textId="77777777" w:rsidR="00C00E70" w:rsidRPr="00C00E70" w:rsidRDefault="00C00E70">
            <w:r w:rsidRPr="00C00E70">
              <w:t>12 - Prep media</w:t>
            </w:r>
          </w:p>
        </w:tc>
        <w:tc>
          <w:tcPr>
            <w:tcW w:w="1700" w:type="dxa"/>
            <w:noWrap/>
            <w:hideMark/>
          </w:tcPr>
          <w:p w14:paraId="73FCE30F" w14:textId="77777777" w:rsidR="00C00E70" w:rsidRPr="00C00E70" w:rsidRDefault="00C00E70">
            <w:r w:rsidRPr="00C00E70">
              <w:t>13- DDA</w:t>
            </w:r>
          </w:p>
        </w:tc>
        <w:tc>
          <w:tcPr>
            <w:tcW w:w="2140" w:type="dxa"/>
            <w:noWrap/>
            <w:hideMark/>
          </w:tcPr>
          <w:p w14:paraId="479FAA5D" w14:textId="77777777" w:rsidR="00C00E70" w:rsidRPr="00C00E70" w:rsidRDefault="00C00E70">
            <w:r w:rsidRPr="00C00E70">
              <w:t>14 - I/A EC/SA</w:t>
            </w:r>
          </w:p>
        </w:tc>
      </w:tr>
      <w:tr w:rsidR="00C00E70" w:rsidRPr="00C00E70" w14:paraId="7AF48ABD" w14:textId="77777777" w:rsidTr="00C00E70">
        <w:trPr>
          <w:trHeight w:val="799"/>
        </w:trPr>
        <w:tc>
          <w:tcPr>
            <w:tcW w:w="978" w:type="dxa"/>
            <w:noWrap/>
            <w:hideMark/>
          </w:tcPr>
          <w:p w14:paraId="60944ACC" w14:textId="77777777" w:rsidR="00C00E70" w:rsidRPr="00C00E70" w:rsidRDefault="00C00E70">
            <w:r w:rsidRPr="00C00E70">
              <w:t>17- prep</w:t>
            </w:r>
          </w:p>
        </w:tc>
        <w:tc>
          <w:tcPr>
            <w:tcW w:w="1880" w:type="dxa"/>
            <w:noWrap/>
            <w:hideMark/>
          </w:tcPr>
          <w:p w14:paraId="34064D80" w14:textId="77777777" w:rsidR="00C00E70" w:rsidRPr="00C00E70" w:rsidRDefault="00C00E70">
            <w:r w:rsidRPr="00C00E70">
              <w:t>18-DDA</w:t>
            </w:r>
          </w:p>
        </w:tc>
        <w:tc>
          <w:tcPr>
            <w:tcW w:w="1660" w:type="dxa"/>
            <w:noWrap/>
            <w:hideMark/>
          </w:tcPr>
          <w:p w14:paraId="70D7F5B9" w14:textId="77777777" w:rsidR="00C00E70" w:rsidRPr="00C00E70" w:rsidRDefault="00C00E70">
            <w:r w:rsidRPr="00C00E70">
              <w:t>19</w:t>
            </w:r>
          </w:p>
        </w:tc>
        <w:tc>
          <w:tcPr>
            <w:tcW w:w="1700" w:type="dxa"/>
            <w:noWrap/>
            <w:hideMark/>
          </w:tcPr>
          <w:p w14:paraId="27FAAC53" w14:textId="77777777" w:rsidR="00C00E70" w:rsidRPr="00C00E70" w:rsidRDefault="00C00E70">
            <w:r w:rsidRPr="00C00E70">
              <w:t>20 - I/A</w:t>
            </w:r>
          </w:p>
        </w:tc>
        <w:tc>
          <w:tcPr>
            <w:tcW w:w="2140" w:type="dxa"/>
            <w:noWrap/>
            <w:hideMark/>
          </w:tcPr>
          <w:p w14:paraId="56B1B834" w14:textId="77777777" w:rsidR="00C00E70" w:rsidRPr="00C00E70" w:rsidRDefault="00C00E70">
            <w:r w:rsidRPr="00C00E70">
              <w:t>21</w:t>
            </w:r>
          </w:p>
        </w:tc>
      </w:tr>
    </w:tbl>
    <w:p w14:paraId="6E5C7366" w14:textId="25C019A3" w:rsidR="00C00E70" w:rsidRDefault="00E506D3" w:rsidP="00386ED2">
      <w:r>
        <w:rPr>
          <w:rFonts w:ascii="Georgia" w:hAnsi="Georgia"/>
        </w:rPr>
        <w:fldChar w:fldCharType="end"/>
      </w:r>
      <w:r>
        <w:rPr>
          <w:rFonts w:ascii="Georgia" w:hAnsi="Georgia"/>
        </w:rPr>
        <w:fldChar w:fldCharType="begin"/>
      </w:r>
      <w:r>
        <w:rPr>
          <w:rFonts w:ascii="Georgia" w:hAnsi="Georgia"/>
        </w:rPr>
        <w:instrText xml:space="preserve"> LINK </w:instrText>
      </w:r>
      <w:r w:rsidR="000F385F">
        <w:rPr>
          <w:rFonts w:ascii="Georgia" w:hAnsi="Georgia"/>
        </w:rPr>
        <w:instrText xml:space="preserve">Excel.Sheet.12 "C:\\Users\\oliho\\Documents\\Plans for Fall2022.xlsx" Calendar!R4C2:R6C6 </w:instrText>
      </w:r>
      <w:r>
        <w:rPr>
          <w:rFonts w:ascii="Georgia" w:hAnsi="Georgia"/>
        </w:rPr>
        <w:instrText xml:space="preserve">\a \f 5 \h </w:instrText>
      </w:r>
      <w:r>
        <w:rPr>
          <w:rFonts w:ascii="Georgia" w:hAnsi="Georgia"/>
        </w:rPr>
        <w:fldChar w:fldCharType="separate"/>
      </w:r>
    </w:p>
    <w:tbl>
      <w:tblPr>
        <w:tblStyle w:val="TableGrid"/>
        <w:tblW w:w="8340" w:type="dxa"/>
        <w:tblLook w:val="04A0" w:firstRow="1" w:lastRow="0" w:firstColumn="1" w:lastColumn="0" w:noHBand="0" w:noVBand="1"/>
      </w:tblPr>
      <w:tblGrid>
        <w:gridCol w:w="960"/>
        <w:gridCol w:w="1880"/>
        <w:gridCol w:w="1660"/>
        <w:gridCol w:w="1700"/>
        <w:gridCol w:w="2140"/>
      </w:tblGrid>
      <w:tr w:rsidR="00C00E70" w:rsidRPr="00C00E70" w14:paraId="3C970210" w14:textId="77777777" w:rsidTr="00C00E70">
        <w:trPr>
          <w:divId w:val="1141072924"/>
          <w:trHeight w:val="300"/>
        </w:trPr>
        <w:tc>
          <w:tcPr>
            <w:tcW w:w="960" w:type="dxa"/>
            <w:noWrap/>
            <w:hideMark/>
          </w:tcPr>
          <w:p w14:paraId="391288DD" w14:textId="7B7C65DB" w:rsidR="00C00E70" w:rsidRPr="00C00E70" w:rsidRDefault="00C00E70" w:rsidP="00C00E70">
            <w:r w:rsidRPr="00C00E70">
              <w:t>Monday</w:t>
            </w:r>
          </w:p>
        </w:tc>
        <w:tc>
          <w:tcPr>
            <w:tcW w:w="1880" w:type="dxa"/>
            <w:noWrap/>
            <w:hideMark/>
          </w:tcPr>
          <w:p w14:paraId="17195D21" w14:textId="77777777" w:rsidR="00C00E70" w:rsidRPr="00C00E70" w:rsidRDefault="00C00E70" w:rsidP="00C00E70">
            <w:r w:rsidRPr="00C00E70">
              <w:t>Tuesday</w:t>
            </w:r>
          </w:p>
        </w:tc>
        <w:tc>
          <w:tcPr>
            <w:tcW w:w="1660" w:type="dxa"/>
            <w:noWrap/>
            <w:hideMark/>
          </w:tcPr>
          <w:p w14:paraId="43168278" w14:textId="77777777" w:rsidR="00C00E70" w:rsidRPr="00C00E70" w:rsidRDefault="00C00E70" w:rsidP="00C00E70">
            <w:r w:rsidRPr="00C00E70">
              <w:t>Wednesday</w:t>
            </w:r>
          </w:p>
        </w:tc>
        <w:tc>
          <w:tcPr>
            <w:tcW w:w="1700" w:type="dxa"/>
            <w:noWrap/>
            <w:hideMark/>
          </w:tcPr>
          <w:p w14:paraId="51981A5F" w14:textId="77777777" w:rsidR="00C00E70" w:rsidRPr="00C00E70" w:rsidRDefault="00C00E70" w:rsidP="00C00E70">
            <w:r w:rsidRPr="00C00E70">
              <w:t>Thursday</w:t>
            </w:r>
          </w:p>
        </w:tc>
        <w:tc>
          <w:tcPr>
            <w:tcW w:w="2140" w:type="dxa"/>
            <w:noWrap/>
            <w:hideMark/>
          </w:tcPr>
          <w:p w14:paraId="5338941D" w14:textId="77777777" w:rsidR="00C00E70" w:rsidRPr="00C00E70" w:rsidRDefault="00C00E70" w:rsidP="00C00E70">
            <w:r w:rsidRPr="00C00E70">
              <w:t>Friday</w:t>
            </w:r>
          </w:p>
        </w:tc>
      </w:tr>
      <w:tr w:rsidR="00C00E70" w:rsidRPr="00C00E70" w14:paraId="3F442FB7" w14:textId="77777777" w:rsidTr="00C00E70">
        <w:trPr>
          <w:divId w:val="1141072924"/>
          <w:trHeight w:val="300"/>
        </w:trPr>
        <w:tc>
          <w:tcPr>
            <w:tcW w:w="960" w:type="dxa"/>
            <w:noWrap/>
            <w:hideMark/>
          </w:tcPr>
          <w:p w14:paraId="0836FE60" w14:textId="77777777" w:rsidR="00C00E70" w:rsidRPr="00C00E70" w:rsidRDefault="00C00E70" w:rsidP="00C00E70">
            <w:r w:rsidRPr="00C00E70">
              <w:t>After 2</w:t>
            </w:r>
          </w:p>
        </w:tc>
        <w:tc>
          <w:tcPr>
            <w:tcW w:w="1880" w:type="dxa"/>
            <w:noWrap/>
            <w:hideMark/>
          </w:tcPr>
          <w:p w14:paraId="40C96531" w14:textId="77777777" w:rsidR="00C00E70" w:rsidRPr="00C00E70" w:rsidRDefault="00C00E70" w:rsidP="00C00E70">
            <w:r w:rsidRPr="00C00E70">
              <w:t>After 1:30</w:t>
            </w:r>
          </w:p>
        </w:tc>
        <w:tc>
          <w:tcPr>
            <w:tcW w:w="1660" w:type="dxa"/>
            <w:noWrap/>
            <w:hideMark/>
          </w:tcPr>
          <w:p w14:paraId="093BEB1C" w14:textId="77777777" w:rsidR="00C00E70" w:rsidRPr="00C00E70" w:rsidRDefault="00C00E70" w:rsidP="00C00E70">
            <w:r w:rsidRPr="00C00E70">
              <w:t>After 2</w:t>
            </w:r>
          </w:p>
        </w:tc>
        <w:tc>
          <w:tcPr>
            <w:tcW w:w="1700" w:type="dxa"/>
            <w:noWrap/>
            <w:hideMark/>
          </w:tcPr>
          <w:p w14:paraId="5AB750A3" w14:textId="77777777" w:rsidR="00C00E70" w:rsidRPr="00C00E70" w:rsidRDefault="00C00E70" w:rsidP="00C00E70">
            <w:r w:rsidRPr="00C00E70">
              <w:t>After 1:30</w:t>
            </w:r>
          </w:p>
        </w:tc>
        <w:tc>
          <w:tcPr>
            <w:tcW w:w="2140" w:type="dxa"/>
            <w:noWrap/>
            <w:hideMark/>
          </w:tcPr>
          <w:p w14:paraId="459D5149" w14:textId="77777777" w:rsidR="00C00E70" w:rsidRPr="00C00E70" w:rsidRDefault="00C00E70" w:rsidP="00C00E70">
            <w:r w:rsidRPr="00C00E70">
              <w:t>After 2</w:t>
            </w:r>
          </w:p>
        </w:tc>
      </w:tr>
      <w:tr w:rsidR="00C00E70" w:rsidRPr="00C00E70" w14:paraId="4F018058" w14:textId="77777777" w:rsidTr="00C00E70">
        <w:trPr>
          <w:divId w:val="1141072924"/>
          <w:trHeight w:val="799"/>
        </w:trPr>
        <w:tc>
          <w:tcPr>
            <w:tcW w:w="960" w:type="dxa"/>
            <w:noWrap/>
            <w:hideMark/>
          </w:tcPr>
          <w:p w14:paraId="35E76349" w14:textId="77777777" w:rsidR="00C00E70" w:rsidRPr="00C00E70" w:rsidRDefault="00C00E70" w:rsidP="00C00E70">
            <w:r w:rsidRPr="00C00E70">
              <w:t>10</w:t>
            </w:r>
          </w:p>
        </w:tc>
        <w:tc>
          <w:tcPr>
            <w:tcW w:w="1880" w:type="dxa"/>
            <w:noWrap/>
            <w:hideMark/>
          </w:tcPr>
          <w:p w14:paraId="08D8BF44" w14:textId="77777777" w:rsidR="00C00E70" w:rsidRPr="00C00E70" w:rsidRDefault="00C00E70" w:rsidP="00C00E70">
            <w:r w:rsidRPr="00C00E70">
              <w:t>11</w:t>
            </w:r>
          </w:p>
        </w:tc>
        <w:tc>
          <w:tcPr>
            <w:tcW w:w="1660" w:type="dxa"/>
            <w:noWrap/>
            <w:hideMark/>
          </w:tcPr>
          <w:p w14:paraId="7E2E3BB6" w14:textId="77777777" w:rsidR="00C00E70" w:rsidRPr="00C00E70" w:rsidRDefault="00C00E70" w:rsidP="00C00E70">
            <w:r w:rsidRPr="00C00E70">
              <w:t>12 - Prep media</w:t>
            </w:r>
          </w:p>
        </w:tc>
        <w:tc>
          <w:tcPr>
            <w:tcW w:w="1700" w:type="dxa"/>
            <w:noWrap/>
            <w:hideMark/>
          </w:tcPr>
          <w:p w14:paraId="4EB5B52B" w14:textId="77777777" w:rsidR="00C00E70" w:rsidRPr="00C00E70" w:rsidRDefault="00C00E70" w:rsidP="00C00E70">
            <w:r w:rsidRPr="00C00E70">
              <w:t>13- DDA</w:t>
            </w:r>
          </w:p>
        </w:tc>
        <w:tc>
          <w:tcPr>
            <w:tcW w:w="2140" w:type="dxa"/>
            <w:noWrap/>
            <w:hideMark/>
          </w:tcPr>
          <w:p w14:paraId="2BF41CCC" w14:textId="77777777" w:rsidR="00C00E70" w:rsidRPr="00C00E70" w:rsidRDefault="00C00E70" w:rsidP="00C00E70">
            <w:r w:rsidRPr="00C00E70">
              <w:t>14 - I/A EC/SA</w:t>
            </w:r>
          </w:p>
        </w:tc>
      </w:tr>
    </w:tbl>
    <w:p w14:paraId="33BE26EE" w14:textId="6A30E349" w:rsidR="00E506D3" w:rsidRDefault="00E506D3" w:rsidP="00386ED2">
      <w:pPr>
        <w:rPr>
          <w:rFonts w:ascii="Georgia" w:hAnsi="Georgia"/>
        </w:rPr>
      </w:pPr>
      <w:r>
        <w:rPr>
          <w:rFonts w:ascii="Georgia" w:hAnsi="Georgia"/>
        </w:rPr>
        <w:fldChar w:fldCharType="end"/>
      </w:r>
    </w:p>
    <w:p w14:paraId="44BD1FD0" w14:textId="77777777" w:rsidR="00D533DB" w:rsidRDefault="00D533DB" w:rsidP="00D533DB">
      <w:pPr>
        <w:rPr>
          <w:rFonts w:ascii="Georgia" w:hAnsi="Georgia"/>
        </w:rPr>
      </w:pPr>
    </w:p>
    <w:p w14:paraId="267A531E" w14:textId="3B61CF5A" w:rsidR="00D533DB" w:rsidRPr="00A907FC" w:rsidRDefault="00D533DB" w:rsidP="00D533DB">
      <w:pPr>
        <w:rPr>
          <w:rFonts w:ascii="Georgia" w:hAnsi="Georgia"/>
          <w:b/>
        </w:rPr>
      </w:pPr>
      <w:r>
        <w:rPr>
          <w:rFonts w:ascii="Georgia" w:hAnsi="Georgia"/>
          <w:b/>
          <w:highlight w:val="green"/>
        </w:rPr>
        <w:t xml:space="preserve"> Monday</w:t>
      </w:r>
      <w:r w:rsidRPr="00A907FC">
        <w:rPr>
          <w:rFonts w:ascii="Georgia" w:hAnsi="Georgia"/>
          <w:b/>
          <w:highlight w:val="green"/>
        </w:rPr>
        <w:t xml:space="preserve">, October </w:t>
      </w:r>
      <w:r>
        <w:rPr>
          <w:rFonts w:ascii="Georgia" w:hAnsi="Georgia"/>
          <w:b/>
          <w:highlight w:val="green"/>
        </w:rPr>
        <w:t>24</w:t>
      </w:r>
      <w:r w:rsidRPr="00A907FC">
        <w:rPr>
          <w:rFonts w:ascii="Georgia" w:hAnsi="Georgia"/>
          <w:b/>
          <w:highlight w:val="green"/>
        </w:rPr>
        <w:t>th, 2022</w:t>
      </w:r>
    </w:p>
    <w:p w14:paraId="3DD37699" w14:textId="77777777" w:rsidR="00D533DB" w:rsidRPr="00A907FC" w:rsidRDefault="00D533DB" w:rsidP="00D533DB">
      <w:pPr>
        <w:rPr>
          <w:rFonts w:ascii="Georgia" w:hAnsi="Georgia"/>
          <w:b/>
          <w:sz w:val="18"/>
          <w:szCs w:val="18"/>
        </w:rPr>
      </w:pPr>
      <w:r w:rsidRPr="00A907FC">
        <w:rPr>
          <w:rFonts w:ascii="Georgia" w:hAnsi="Georgia"/>
          <w:b/>
          <w:sz w:val="18"/>
          <w:szCs w:val="18"/>
        </w:rPr>
        <w:t>To Do:</w:t>
      </w:r>
    </w:p>
    <w:p w14:paraId="77A6EA9B" w14:textId="12A003D7" w:rsidR="00D533DB" w:rsidRDefault="00D533DB" w:rsidP="00D533DB">
      <w:pPr>
        <w:pStyle w:val="ListParagraph"/>
        <w:numPr>
          <w:ilvl w:val="0"/>
          <w:numId w:val="5"/>
        </w:numPr>
        <w:rPr>
          <w:rFonts w:ascii="Georgia" w:hAnsi="Georgia"/>
          <w:strike/>
          <w:sz w:val="18"/>
          <w:szCs w:val="18"/>
        </w:rPr>
      </w:pPr>
      <w:r>
        <w:rPr>
          <w:rFonts w:ascii="Georgia" w:hAnsi="Georgia"/>
          <w:strike/>
          <w:sz w:val="18"/>
          <w:szCs w:val="18"/>
        </w:rPr>
        <w:t>Streak out cells</w:t>
      </w:r>
    </w:p>
    <w:p w14:paraId="1FC004D5" w14:textId="59750315" w:rsidR="00D533DB" w:rsidRPr="009A0693" w:rsidRDefault="00D533DB" w:rsidP="00D533DB">
      <w:pPr>
        <w:pStyle w:val="ListParagraph"/>
        <w:numPr>
          <w:ilvl w:val="0"/>
          <w:numId w:val="5"/>
        </w:numPr>
        <w:rPr>
          <w:rFonts w:ascii="Georgia" w:hAnsi="Georgia"/>
          <w:strike/>
          <w:sz w:val="18"/>
          <w:szCs w:val="18"/>
        </w:rPr>
      </w:pPr>
      <w:r>
        <w:rPr>
          <w:rFonts w:ascii="Georgia" w:hAnsi="Georgia"/>
          <w:strike/>
          <w:sz w:val="18"/>
          <w:szCs w:val="18"/>
        </w:rPr>
        <w:t>Pour LB plates</w:t>
      </w:r>
    </w:p>
    <w:p w14:paraId="598329A1" w14:textId="77777777" w:rsidR="00D533DB" w:rsidRPr="00A907FC" w:rsidRDefault="00D533DB" w:rsidP="00D533DB">
      <w:pPr>
        <w:pStyle w:val="ListParagraph"/>
        <w:rPr>
          <w:rFonts w:ascii="Georgia" w:hAnsi="Georgia"/>
          <w:sz w:val="18"/>
          <w:szCs w:val="18"/>
        </w:rPr>
      </w:pPr>
    </w:p>
    <w:p w14:paraId="17E0DFEE" w14:textId="77777777" w:rsidR="00D533DB" w:rsidRDefault="00D533DB" w:rsidP="00D533DB">
      <w:pPr>
        <w:spacing w:after="0"/>
        <w:rPr>
          <w:rFonts w:ascii="Georgia" w:hAnsi="Georgia"/>
          <w:b/>
          <w:u w:val="single"/>
        </w:rPr>
      </w:pPr>
      <w:r w:rsidRPr="00A907FC">
        <w:rPr>
          <w:rFonts w:ascii="Georgia" w:hAnsi="Georgia"/>
          <w:b/>
          <w:u w:val="single"/>
        </w:rPr>
        <w:t>Results and Data:</w:t>
      </w:r>
    </w:p>
    <w:p w14:paraId="38463F35" w14:textId="60524525" w:rsidR="00D533DB" w:rsidRDefault="00831AFE" w:rsidP="00D533DB">
      <w:pPr>
        <w:rPr>
          <w:rFonts w:ascii="Georgia" w:hAnsi="Georgia"/>
        </w:rPr>
      </w:pPr>
      <w:r>
        <w:rPr>
          <w:rFonts w:ascii="Georgia" w:hAnsi="Georgia"/>
        </w:rPr>
        <w:t xml:space="preserve">Heated up the LB agar from 9/13 on a hot plate, however the flask had broken while it was being warmed which led to an unfortunate </w:t>
      </w:r>
      <w:proofErr w:type="spellStart"/>
      <w:r>
        <w:rPr>
          <w:rFonts w:ascii="Georgia" w:hAnsi="Georgia"/>
        </w:rPr>
        <w:t>clean up</w:t>
      </w:r>
      <w:proofErr w:type="spellEnd"/>
      <w:r>
        <w:rPr>
          <w:rFonts w:ascii="Georgia" w:hAnsi="Georgia"/>
        </w:rPr>
        <w:t xml:space="preserve"> process</w:t>
      </w:r>
      <w:proofErr w:type="gramStart"/>
      <w:r>
        <w:rPr>
          <w:rFonts w:ascii="Georgia" w:hAnsi="Georgia"/>
        </w:rPr>
        <w:t>. )</w:t>
      </w:r>
      <w:proofErr w:type="gramEnd"/>
      <w:r>
        <w:rPr>
          <w:rFonts w:ascii="Georgia" w:hAnsi="Georgia"/>
        </w:rPr>
        <w:t xml:space="preserve">: </w:t>
      </w:r>
    </w:p>
    <w:p w14:paraId="57DD4FFB" w14:textId="00AE4461" w:rsidR="00831AFE" w:rsidRDefault="00831AFE" w:rsidP="00D533DB">
      <w:pPr>
        <w:rPr>
          <w:rFonts w:ascii="Georgia" w:hAnsi="Georgia"/>
        </w:rPr>
      </w:pPr>
      <w:r>
        <w:rPr>
          <w:rFonts w:ascii="Georgia" w:hAnsi="Georgia"/>
        </w:rPr>
        <w:t xml:space="preserve">After I cleaned up the remnants with Hannah, I used the other LB agar that was more recently made and was able to pour plates. I poured 10 plates that were non </w:t>
      </w:r>
      <w:proofErr w:type="spellStart"/>
      <w:r>
        <w:rPr>
          <w:rFonts w:ascii="Georgia" w:hAnsi="Georgia"/>
        </w:rPr>
        <w:t>abx</w:t>
      </w:r>
      <w:proofErr w:type="spellEnd"/>
      <w:r>
        <w:rPr>
          <w:rFonts w:ascii="Georgia" w:hAnsi="Georgia"/>
        </w:rPr>
        <w:t xml:space="preserve">, but since I know I have a lot of non </w:t>
      </w:r>
      <w:proofErr w:type="spellStart"/>
      <w:r>
        <w:rPr>
          <w:rFonts w:ascii="Georgia" w:hAnsi="Georgia"/>
        </w:rPr>
        <w:t>abx</w:t>
      </w:r>
      <w:proofErr w:type="spellEnd"/>
      <w:r>
        <w:rPr>
          <w:rFonts w:ascii="Georgia" w:hAnsi="Georgia"/>
        </w:rPr>
        <w:t xml:space="preserve"> plates in the fridge, I made LB-</w:t>
      </w:r>
      <w:proofErr w:type="spellStart"/>
      <w:r>
        <w:rPr>
          <w:rFonts w:ascii="Georgia" w:hAnsi="Georgia"/>
        </w:rPr>
        <w:t>kan</w:t>
      </w:r>
      <w:proofErr w:type="spellEnd"/>
      <w:r>
        <w:rPr>
          <w:rFonts w:ascii="Georgia" w:hAnsi="Georgia"/>
        </w:rPr>
        <w:t xml:space="preserve"> plates with the remaining LB agar. I let them sit on the bench to dry overnight.</w:t>
      </w:r>
    </w:p>
    <w:p w14:paraId="28D74E77" w14:textId="466A3B1C" w:rsidR="0060380C" w:rsidRDefault="00831AFE" w:rsidP="00D533DB">
      <w:pPr>
        <w:rPr>
          <w:rFonts w:ascii="Georgia" w:hAnsi="Georgia"/>
        </w:rPr>
      </w:pPr>
      <w:r>
        <w:rPr>
          <w:rFonts w:ascii="Georgia" w:hAnsi="Georgia"/>
        </w:rPr>
        <w:t xml:space="preserve">I struck out SA113 from a single use aliquot that I had made last week (10/19/22) </w:t>
      </w:r>
      <w:r w:rsidR="00AC5F06">
        <w:rPr>
          <w:rFonts w:ascii="Georgia" w:hAnsi="Georgia"/>
        </w:rPr>
        <w:t>on one non-</w:t>
      </w:r>
      <w:proofErr w:type="spellStart"/>
      <w:r w:rsidR="00AC5F06">
        <w:rPr>
          <w:rFonts w:ascii="Georgia" w:hAnsi="Georgia"/>
        </w:rPr>
        <w:t>abx</w:t>
      </w:r>
      <w:proofErr w:type="spellEnd"/>
      <w:r>
        <w:rPr>
          <w:rFonts w:ascii="Georgia" w:hAnsi="Georgia"/>
        </w:rPr>
        <w:t xml:space="preserve"> plate, and then I used two </w:t>
      </w:r>
      <w:r w:rsidR="00AC5F06">
        <w:rPr>
          <w:rFonts w:ascii="Georgia" w:hAnsi="Georgia"/>
        </w:rPr>
        <w:t>non-</w:t>
      </w:r>
      <w:proofErr w:type="spellStart"/>
      <w:r w:rsidR="00AC5F06">
        <w:rPr>
          <w:rFonts w:ascii="Georgia" w:hAnsi="Georgia"/>
        </w:rPr>
        <w:t>abx</w:t>
      </w:r>
      <w:proofErr w:type="spellEnd"/>
      <w:r w:rsidR="00AC5F06">
        <w:rPr>
          <w:rFonts w:ascii="Georgia" w:hAnsi="Georgia"/>
        </w:rPr>
        <w:t xml:space="preserve"> </w:t>
      </w:r>
      <w:r>
        <w:rPr>
          <w:rFonts w:ascii="Georgia" w:hAnsi="Georgia"/>
        </w:rPr>
        <w:t xml:space="preserve">plates for streaking out the mutants. I sectioned them into four groups and each mutant was struck out from its glycerol stock and onto its part of the LB plate. </w:t>
      </w:r>
      <w:r w:rsidR="00AC5F06">
        <w:rPr>
          <w:rFonts w:ascii="Georgia" w:hAnsi="Georgia"/>
        </w:rPr>
        <w:t>After I finished streaking out, I placed them in the incubator.</w:t>
      </w:r>
    </w:p>
    <w:p w14:paraId="746A8C2B" w14:textId="36903626" w:rsidR="00AC5F06" w:rsidRDefault="00AC5F06" w:rsidP="00D533DB">
      <w:pPr>
        <w:rPr>
          <w:rFonts w:ascii="Georgia" w:hAnsi="Georgia"/>
        </w:rPr>
      </w:pPr>
    </w:p>
    <w:p w14:paraId="471B98F6" w14:textId="1B61CFF6" w:rsidR="00AC5F06" w:rsidRPr="00A907FC" w:rsidRDefault="00AC5F06" w:rsidP="00AC5F06">
      <w:pPr>
        <w:rPr>
          <w:rFonts w:ascii="Georgia" w:hAnsi="Georgia"/>
          <w:b/>
        </w:rPr>
      </w:pPr>
      <w:r>
        <w:rPr>
          <w:rFonts w:ascii="Georgia" w:hAnsi="Georgia"/>
          <w:b/>
          <w:highlight w:val="green"/>
        </w:rPr>
        <w:t>Tuesday</w:t>
      </w:r>
      <w:r w:rsidRPr="00A907FC">
        <w:rPr>
          <w:rFonts w:ascii="Georgia" w:hAnsi="Georgia"/>
          <w:b/>
          <w:highlight w:val="green"/>
        </w:rPr>
        <w:t xml:space="preserve">, October </w:t>
      </w:r>
      <w:r>
        <w:rPr>
          <w:rFonts w:ascii="Georgia" w:hAnsi="Georgia"/>
          <w:b/>
          <w:highlight w:val="green"/>
        </w:rPr>
        <w:t>25</w:t>
      </w:r>
      <w:r w:rsidRPr="00A907FC">
        <w:rPr>
          <w:rFonts w:ascii="Georgia" w:hAnsi="Georgia"/>
          <w:b/>
          <w:highlight w:val="green"/>
        </w:rPr>
        <w:t>th, 2022</w:t>
      </w:r>
    </w:p>
    <w:p w14:paraId="08C8028B" w14:textId="77777777" w:rsidR="00AC5F06" w:rsidRPr="00A907FC" w:rsidRDefault="00AC5F06" w:rsidP="00AC5F06">
      <w:pPr>
        <w:rPr>
          <w:rFonts w:ascii="Georgia" w:hAnsi="Georgia"/>
          <w:b/>
          <w:sz w:val="18"/>
          <w:szCs w:val="18"/>
        </w:rPr>
      </w:pPr>
      <w:r w:rsidRPr="00A907FC">
        <w:rPr>
          <w:rFonts w:ascii="Georgia" w:hAnsi="Georgia"/>
          <w:b/>
          <w:sz w:val="18"/>
          <w:szCs w:val="18"/>
        </w:rPr>
        <w:t>To Do:</w:t>
      </w:r>
    </w:p>
    <w:p w14:paraId="7AEB3646" w14:textId="4C046AA0" w:rsidR="00AC5F06" w:rsidRPr="009A0693" w:rsidRDefault="00AC5F06" w:rsidP="00AC5F06">
      <w:pPr>
        <w:pStyle w:val="ListParagraph"/>
        <w:numPr>
          <w:ilvl w:val="0"/>
          <w:numId w:val="6"/>
        </w:numPr>
        <w:rPr>
          <w:rFonts w:ascii="Georgia" w:hAnsi="Georgia"/>
          <w:strike/>
          <w:sz w:val="18"/>
          <w:szCs w:val="18"/>
        </w:rPr>
      </w:pPr>
      <w:r>
        <w:rPr>
          <w:rFonts w:ascii="Georgia" w:hAnsi="Georgia"/>
          <w:strike/>
          <w:sz w:val="18"/>
          <w:szCs w:val="18"/>
        </w:rPr>
        <w:t>DDA mutant experiment</w:t>
      </w:r>
    </w:p>
    <w:p w14:paraId="2C8E2407" w14:textId="77777777" w:rsidR="00AC5F06" w:rsidRPr="00A907FC" w:rsidRDefault="00AC5F06" w:rsidP="00AC5F06">
      <w:pPr>
        <w:pStyle w:val="ListParagraph"/>
        <w:rPr>
          <w:rFonts w:ascii="Georgia" w:hAnsi="Georgia"/>
          <w:sz w:val="18"/>
          <w:szCs w:val="18"/>
        </w:rPr>
      </w:pPr>
    </w:p>
    <w:p w14:paraId="6408D91D" w14:textId="77777777" w:rsidR="00AC5F06" w:rsidRDefault="00AC5F06" w:rsidP="00AC5F06">
      <w:pPr>
        <w:spacing w:after="0"/>
        <w:rPr>
          <w:rFonts w:ascii="Georgia" w:hAnsi="Georgia"/>
          <w:b/>
          <w:u w:val="single"/>
        </w:rPr>
      </w:pPr>
      <w:r w:rsidRPr="00A907FC">
        <w:rPr>
          <w:rFonts w:ascii="Georgia" w:hAnsi="Georgia"/>
          <w:b/>
          <w:u w:val="single"/>
        </w:rPr>
        <w:t>Results and Data:</w:t>
      </w:r>
    </w:p>
    <w:p w14:paraId="557A1244" w14:textId="15B59B04" w:rsidR="00AC5F06" w:rsidRDefault="00AC5F06" w:rsidP="00AC5F06">
      <w:pPr>
        <w:rPr>
          <w:rFonts w:ascii="Georgia" w:hAnsi="Georgia"/>
        </w:rPr>
      </w:pPr>
      <w:r>
        <w:rPr>
          <w:rFonts w:ascii="Georgia" w:hAnsi="Georgia"/>
        </w:rPr>
        <w:lastRenderedPageBreak/>
        <w:t xml:space="preserve">I began by labeling my tubes and plates </w:t>
      </w:r>
      <w:r w:rsidR="009B34E4">
        <w:rPr>
          <w:rFonts w:ascii="Georgia" w:hAnsi="Georgia"/>
        </w:rPr>
        <w:t>and then I resuspended each strain. I followed the protocol that is listed under Tuesday October 18</w:t>
      </w:r>
      <w:r w:rsidR="009B34E4" w:rsidRPr="009B34E4">
        <w:rPr>
          <w:rFonts w:ascii="Georgia" w:hAnsi="Georgia"/>
          <w:vertAlign w:val="superscript"/>
        </w:rPr>
        <w:t>th</w:t>
      </w:r>
      <w:r w:rsidR="00F55594">
        <w:rPr>
          <w:rFonts w:ascii="Georgia" w:hAnsi="Georgia"/>
        </w:rPr>
        <w:t xml:space="preserve">, yet except instead of doing 3 plates per strain, I only did one plate as this is a preliminary screening of each potential mutant to see if there is any differing data from the wild type. I ended up placing the finished plates in the incubator around 3pm. </w:t>
      </w:r>
    </w:p>
    <w:p w14:paraId="33BD4FB0" w14:textId="00A6F300" w:rsidR="00AC5F06" w:rsidRDefault="00AC5F06" w:rsidP="00AC5F06">
      <w:pPr>
        <w:rPr>
          <w:rFonts w:ascii="Georgia" w:hAnsi="Georgia"/>
        </w:rPr>
      </w:pPr>
    </w:p>
    <w:tbl>
      <w:tblPr>
        <w:tblStyle w:val="TableGrid"/>
        <w:tblW w:w="0" w:type="auto"/>
        <w:tblLook w:val="04A0" w:firstRow="1" w:lastRow="0" w:firstColumn="1" w:lastColumn="0" w:noHBand="0" w:noVBand="1"/>
      </w:tblPr>
      <w:tblGrid>
        <w:gridCol w:w="2337"/>
        <w:gridCol w:w="2337"/>
        <w:gridCol w:w="2338"/>
        <w:gridCol w:w="2338"/>
      </w:tblGrid>
      <w:tr w:rsidR="00AC5F06" w14:paraId="6EBCFB01" w14:textId="77777777" w:rsidTr="00AC5F06">
        <w:tc>
          <w:tcPr>
            <w:tcW w:w="2337" w:type="dxa"/>
          </w:tcPr>
          <w:p w14:paraId="05284876" w14:textId="003A4C79" w:rsidR="00AC5F06" w:rsidRDefault="00AC5F06" w:rsidP="00AC5F06">
            <w:pPr>
              <w:rPr>
                <w:rFonts w:ascii="Georgia" w:hAnsi="Georgia"/>
              </w:rPr>
            </w:pPr>
            <w:r>
              <w:rPr>
                <w:rFonts w:ascii="Georgia" w:hAnsi="Georgia"/>
              </w:rPr>
              <w:t>Strain</w:t>
            </w:r>
          </w:p>
        </w:tc>
        <w:tc>
          <w:tcPr>
            <w:tcW w:w="2337" w:type="dxa"/>
          </w:tcPr>
          <w:p w14:paraId="757088C4" w14:textId="14C0AB77" w:rsidR="00AC5F06" w:rsidRDefault="00AC5F06" w:rsidP="00AC5F06">
            <w:pPr>
              <w:rPr>
                <w:rFonts w:ascii="Georgia" w:hAnsi="Georgia"/>
              </w:rPr>
            </w:pPr>
            <w:r>
              <w:rPr>
                <w:rFonts w:ascii="Georgia" w:hAnsi="Georgia"/>
              </w:rPr>
              <w:t>Initial OD</w:t>
            </w:r>
          </w:p>
        </w:tc>
        <w:tc>
          <w:tcPr>
            <w:tcW w:w="2338" w:type="dxa"/>
          </w:tcPr>
          <w:p w14:paraId="793BC65A" w14:textId="66074CF9" w:rsidR="00AC5F06" w:rsidRDefault="00AC5F06" w:rsidP="00AC5F06">
            <w:pPr>
              <w:rPr>
                <w:rFonts w:ascii="Georgia" w:hAnsi="Georgia"/>
              </w:rPr>
            </w:pPr>
            <w:r>
              <w:rPr>
                <w:rFonts w:ascii="Georgia" w:hAnsi="Georgia"/>
              </w:rPr>
              <w:t>1:10</w:t>
            </w:r>
          </w:p>
        </w:tc>
        <w:tc>
          <w:tcPr>
            <w:tcW w:w="2338" w:type="dxa"/>
          </w:tcPr>
          <w:p w14:paraId="05357458" w14:textId="6E73C7DE" w:rsidR="00AC5F06" w:rsidRDefault="00AC5F06" w:rsidP="00AC5F06">
            <w:pPr>
              <w:rPr>
                <w:rFonts w:ascii="Georgia" w:hAnsi="Georgia"/>
              </w:rPr>
            </w:pPr>
            <w:r>
              <w:rPr>
                <w:rFonts w:ascii="Georgia" w:hAnsi="Georgia"/>
              </w:rPr>
              <w:t xml:space="preserve">mL </w:t>
            </w:r>
            <w:r w:rsidR="007F68AD">
              <w:rPr>
                <w:rFonts w:ascii="Georgia" w:hAnsi="Georgia"/>
              </w:rPr>
              <w:t xml:space="preserve">of cells/MHB per 1000ul of </w:t>
            </w:r>
          </w:p>
        </w:tc>
      </w:tr>
      <w:tr w:rsidR="00AC5F06" w14:paraId="43002F13" w14:textId="77777777" w:rsidTr="00AC5F06">
        <w:tc>
          <w:tcPr>
            <w:tcW w:w="2337" w:type="dxa"/>
          </w:tcPr>
          <w:p w14:paraId="62F6478D" w14:textId="1031E280" w:rsidR="00AC5F06" w:rsidRDefault="00AC5F06" w:rsidP="00AC5F06">
            <w:pPr>
              <w:rPr>
                <w:rFonts w:ascii="Georgia" w:hAnsi="Georgia"/>
              </w:rPr>
            </w:pPr>
            <w:r>
              <w:rPr>
                <w:rFonts w:ascii="Georgia" w:hAnsi="Georgia"/>
              </w:rPr>
              <w:t>SA113</w:t>
            </w:r>
          </w:p>
        </w:tc>
        <w:tc>
          <w:tcPr>
            <w:tcW w:w="2337" w:type="dxa"/>
          </w:tcPr>
          <w:p w14:paraId="1D23E589" w14:textId="0444C062" w:rsidR="00AC5F06" w:rsidRDefault="007F68AD" w:rsidP="00AC5F06">
            <w:pPr>
              <w:rPr>
                <w:rFonts w:ascii="Georgia" w:hAnsi="Georgia"/>
              </w:rPr>
            </w:pPr>
            <w:r>
              <w:rPr>
                <w:rFonts w:ascii="Georgia" w:hAnsi="Georgia"/>
              </w:rPr>
              <w:t>.177</w:t>
            </w:r>
          </w:p>
        </w:tc>
        <w:tc>
          <w:tcPr>
            <w:tcW w:w="2338" w:type="dxa"/>
          </w:tcPr>
          <w:p w14:paraId="05296F2C" w14:textId="09A9C3E8" w:rsidR="00AC5F06" w:rsidRDefault="007F68AD" w:rsidP="00AC5F06">
            <w:pPr>
              <w:rPr>
                <w:rFonts w:ascii="Georgia" w:hAnsi="Georgia"/>
              </w:rPr>
            </w:pPr>
            <w:r>
              <w:rPr>
                <w:rFonts w:ascii="Georgia" w:hAnsi="Georgia"/>
              </w:rPr>
              <w:t>Yes</w:t>
            </w:r>
          </w:p>
        </w:tc>
        <w:tc>
          <w:tcPr>
            <w:tcW w:w="2338" w:type="dxa"/>
          </w:tcPr>
          <w:p w14:paraId="219A9984" w14:textId="2DF01D62" w:rsidR="00AC5F06" w:rsidRDefault="007F68AD" w:rsidP="00AC5F06">
            <w:pPr>
              <w:rPr>
                <w:rFonts w:ascii="Georgia" w:hAnsi="Georgia"/>
              </w:rPr>
            </w:pPr>
            <w:r>
              <w:rPr>
                <w:rFonts w:ascii="Georgia" w:hAnsi="Georgia"/>
              </w:rPr>
              <w:t>141.2mL</w:t>
            </w:r>
          </w:p>
        </w:tc>
      </w:tr>
      <w:tr w:rsidR="00AC5F06" w14:paraId="112DAB5C" w14:textId="77777777" w:rsidTr="00AC5F06">
        <w:tc>
          <w:tcPr>
            <w:tcW w:w="2337" w:type="dxa"/>
          </w:tcPr>
          <w:p w14:paraId="791AC8BC" w14:textId="6E37525E" w:rsidR="00AC5F06" w:rsidRDefault="007F68AD" w:rsidP="00AC5F06">
            <w:pPr>
              <w:rPr>
                <w:rFonts w:ascii="Georgia" w:hAnsi="Georgia"/>
              </w:rPr>
            </w:pPr>
            <w:r>
              <w:rPr>
                <w:rFonts w:ascii="Georgia" w:hAnsi="Georgia"/>
              </w:rPr>
              <w:t>LR1A3</w:t>
            </w:r>
          </w:p>
        </w:tc>
        <w:tc>
          <w:tcPr>
            <w:tcW w:w="2337" w:type="dxa"/>
          </w:tcPr>
          <w:p w14:paraId="1393D686" w14:textId="131853EA" w:rsidR="00AC5F06" w:rsidRDefault="007F68AD" w:rsidP="00AC5F06">
            <w:pPr>
              <w:rPr>
                <w:rFonts w:ascii="Georgia" w:hAnsi="Georgia"/>
              </w:rPr>
            </w:pPr>
            <w:r>
              <w:rPr>
                <w:rFonts w:ascii="Georgia" w:hAnsi="Georgia"/>
              </w:rPr>
              <w:t>.155</w:t>
            </w:r>
          </w:p>
        </w:tc>
        <w:tc>
          <w:tcPr>
            <w:tcW w:w="2338" w:type="dxa"/>
          </w:tcPr>
          <w:p w14:paraId="2999A0D5" w14:textId="2369D6FF" w:rsidR="00AC5F06" w:rsidRDefault="007F68AD" w:rsidP="00AC5F06">
            <w:pPr>
              <w:rPr>
                <w:rFonts w:ascii="Georgia" w:hAnsi="Georgia"/>
              </w:rPr>
            </w:pPr>
            <w:r>
              <w:rPr>
                <w:rFonts w:ascii="Georgia" w:hAnsi="Georgia"/>
              </w:rPr>
              <w:t>Yes</w:t>
            </w:r>
          </w:p>
        </w:tc>
        <w:tc>
          <w:tcPr>
            <w:tcW w:w="2338" w:type="dxa"/>
          </w:tcPr>
          <w:p w14:paraId="05BBD02B" w14:textId="7DF03655" w:rsidR="00AC5F06" w:rsidRDefault="007F68AD" w:rsidP="00AC5F06">
            <w:pPr>
              <w:rPr>
                <w:rFonts w:ascii="Georgia" w:hAnsi="Georgia"/>
              </w:rPr>
            </w:pPr>
            <w:r>
              <w:rPr>
                <w:rFonts w:ascii="Georgia" w:hAnsi="Georgia"/>
              </w:rPr>
              <w:t>161.3mL</w:t>
            </w:r>
          </w:p>
        </w:tc>
      </w:tr>
      <w:tr w:rsidR="00AC5F06" w14:paraId="01BAFF51" w14:textId="77777777" w:rsidTr="00AC5F06">
        <w:tc>
          <w:tcPr>
            <w:tcW w:w="2337" w:type="dxa"/>
          </w:tcPr>
          <w:p w14:paraId="2013A292" w14:textId="2F5DC84D" w:rsidR="00AC5F06" w:rsidRDefault="007F68AD" w:rsidP="00AC5F06">
            <w:pPr>
              <w:rPr>
                <w:rFonts w:ascii="Georgia" w:hAnsi="Georgia"/>
              </w:rPr>
            </w:pPr>
            <w:r>
              <w:rPr>
                <w:rFonts w:ascii="Georgia" w:hAnsi="Georgia"/>
              </w:rPr>
              <w:t>LR1B3</w:t>
            </w:r>
          </w:p>
        </w:tc>
        <w:tc>
          <w:tcPr>
            <w:tcW w:w="2337" w:type="dxa"/>
          </w:tcPr>
          <w:p w14:paraId="2C506CB8" w14:textId="1CB0F2BE" w:rsidR="00AC5F06" w:rsidRDefault="007F68AD" w:rsidP="00AC5F06">
            <w:pPr>
              <w:rPr>
                <w:rFonts w:ascii="Georgia" w:hAnsi="Georgia"/>
              </w:rPr>
            </w:pPr>
            <w:r>
              <w:rPr>
                <w:rFonts w:ascii="Georgia" w:hAnsi="Georgia"/>
              </w:rPr>
              <w:t>.128</w:t>
            </w:r>
          </w:p>
        </w:tc>
        <w:tc>
          <w:tcPr>
            <w:tcW w:w="2338" w:type="dxa"/>
          </w:tcPr>
          <w:p w14:paraId="246792BB" w14:textId="0894ED57" w:rsidR="00AC5F06" w:rsidRDefault="007F68AD" w:rsidP="00AC5F06">
            <w:pPr>
              <w:rPr>
                <w:rFonts w:ascii="Georgia" w:hAnsi="Georgia"/>
              </w:rPr>
            </w:pPr>
            <w:r>
              <w:rPr>
                <w:rFonts w:ascii="Georgia" w:hAnsi="Georgia"/>
              </w:rPr>
              <w:t>Yes</w:t>
            </w:r>
          </w:p>
        </w:tc>
        <w:tc>
          <w:tcPr>
            <w:tcW w:w="2338" w:type="dxa"/>
          </w:tcPr>
          <w:p w14:paraId="3474D924" w14:textId="68018DAC" w:rsidR="00AC5F06" w:rsidRDefault="007F68AD" w:rsidP="00AC5F06">
            <w:pPr>
              <w:rPr>
                <w:rFonts w:ascii="Georgia" w:hAnsi="Georgia"/>
              </w:rPr>
            </w:pPr>
            <w:r>
              <w:rPr>
                <w:rFonts w:ascii="Georgia" w:hAnsi="Georgia"/>
              </w:rPr>
              <w:t>195.3mL</w:t>
            </w:r>
          </w:p>
        </w:tc>
      </w:tr>
      <w:tr w:rsidR="00AC5F06" w14:paraId="75C5809D" w14:textId="77777777" w:rsidTr="00AC5F06">
        <w:tc>
          <w:tcPr>
            <w:tcW w:w="2337" w:type="dxa"/>
          </w:tcPr>
          <w:p w14:paraId="7DE1739B" w14:textId="701F9E49" w:rsidR="00AC5F06" w:rsidRDefault="007F68AD" w:rsidP="00AC5F06">
            <w:pPr>
              <w:rPr>
                <w:rFonts w:ascii="Georgia" w:hAnsi="Georgia"/>
              </w:rPr>
            </w:pPr>
            <w:r>
              <w:rPr>
                <w:rFonts w:ascii="Georgia" w:hAnsi="Georgia"/>
              </w:rPr>
              <w:t>LR2A3</w:t>
            </w:r>
          </w:p>
        </w:tc>
        <w:tc>
          <w:tcPr>
            <w:tcW w:w="2337" w:type="dxa"/>
          </w:tcPr>
          <w:p w14:paraId="4D1CEF74" w14:textId="790FF291" w:rsidR="00AC5F06" w:rsidRDefault="007F68AD" w:rsidP="00AC5F06">
            <w:pPr>
              <w:rPr>
                <w:rFonts w:ascii="Georgia" w:hAnsi="Georgia"/>
              </w:rPr>
            </w:pPr>
            <w:r>
              <w:rPr>
                <w:rFonts w:ascii="Georgia" w:hAnsi="Georgia"/>
              </w:rPr>
              <w:t>.139</w:t>
            </w:r>
          </w:p>
        </w:tc>
        <w:tc>
          <w:tcPr>
            <w:tcW w:w="2338" w:type="dxa"/>
          </w:tcPr>
          <w:p w14:paraId="6A1B2681" w14:textId="573B35DE" w:rsidR="00AC5F06" w:rsidRDefault="007F68AD" w:rsidP="00AC5F06">
            <w:pPr>
              <w:rPr>
                <w:rFonts w:ascii="Georgia" w:hAnsi="Georgia"/>
              </w:rPr>
            </w:pPr>
            <w:r>
              <w:rPr>
                <w:rFonts w:ascii="Georgia" w:hAnsi="Georgia"/>
              </w:rPr>
              <w:t>yes</w:t>
            </w:r>
          </w:p>
        </w:tc>
        <w:tc>
          <w:tcPr>
            <w:tcW w:w="2338" w:type="dxa"/>
          </w:tcPr>
          <w:p w14:paraId="2EA11C40" w14:textId="3C0F55C9" w:rsidR="00AC5F06" w:rsidRDefault="007F68AD" w:rsidP="00AC5F06">
            <w:pPr>
              <w:rPr>
                <w:rFonts w:ascii="Georgia" w:hAnsi="Georgia"/>
              </w:rPr>
            </w:pPr>
            <w:r>
              <w:rPr>
                <w:rFonts w:ascii="Georgia" w:hAnsi="Georgia"/>
              </w:rPr>
              <w:t>179.85mL</w:t>
            </w:r>
          </w:p>
        </w:tc>
      </w:tr>
      <w:tr w:rsidR="00AC5F06" w14:paraId="301A9742" w14:textId="77777777" w:rsidTr="00AC5F06">
        <w:tc>
          <w:tcPr>
            <w:tcW w:w="2337" w:type="dxa"/>
          </w:tcPr>
          <w:p w14:paraId="34E3FE2C" w14:textId="1CFDCD00" w:rsidR="00AC5F06" w:rsidRDefault="007F68AD" w:rsidP="00AC5F06">
            <w:pPr>
              <w:rPr>
                <w:rFonts w:ascii="Georgia" w:hAnsi="Georgia"/>
              </w:rPr>
            </w:pPr>
            <w:r>
              <w:rPr>
                <w:rFonts w:ascii="Georgia" w:hAnsi="Georgia"/>
              </w:rPr>
              <w:t>LR2B3</w:t>
            </w:r>
          </w:p>
        </w:tc>
        <w:tc>
          <w:tcPr>
            <w:tcW w:w="2337" w:type="dxa"/>
          </w:tcPr>
          <w:p w14:paraId="299AB0A2" w14:textId="41E2F390" w:rsidR="00AC5F06" w:rsidRDefault="007F68AD" w:rsidP="00AC5F06">
            <w:pPr>
              <w:rPr>
                <w:rFonts w:ascii="Georgia" w:hAnsi="Georgia"/>
              </w:rPr>
            </w:pPr>
            <w:r>
              <w:rPr>
                <w:rFonts w:ascii="Georgia" w:hAnsi="Georgia"/>
              </w:rPr>
              <w:t>.09</w:t>
            </w:r>
          </w:p>
        </w:tc>
        <w:tc>
          <w:tcPr>
            <w:tcW w:w="2338" w:type="dxa"/>
          </w:tcPr>
          <w:p w14:paraId="2E76F7BE" w14:textId="74C19C16" w:rsidR="00AC5F06" w:rsidRDefault="007F68AD" w:rsidP="00AC5F06">
            <w:pPr>
              <w:rPr>
                <w:rFonts w:ascii="Georgia" w:hAnsi="Georgia"/>
              </w:rPr>
            </w:pPr>
            <w:r>
              <w:rPr>
                <w:rFonts w:ascii="Georgia" w:hAnsi="Georgia"/>
              </w:rPr>
              <w:t>NO</w:t>
            </w:r>
          </w:p>
        </w:tc>
        <w:tc>
          <w:tcPr>
            <w:tcW w:w="2338" w:type="dxa"/>
          </w:tcPr>
          <w:p w14:paraId="250AF30A" w14:textId="0B84EC9C" w:rsidR="00AC5F06" w:rsidRDefault="007F68AD" w:rsidP="00AC5F06">
            <w:pPr>
              <w:rPr>
                <w:rFonts w:ascii="Georgia" w:hAnsi="Georgia"/>
              </w:rPr>
            </w:pPr>
            <w:r>
              <w:rPr>
                <w:rFonts w:ascii="Georgia" w:hAnsi="Georgia"/>
              </w:rPr>
              <w:t>27.8mL</w:t>
            </w:r>
          </w:p>
        </w:tc>
      </w:tr>
      <w:tr w:rsidR="00AC5F06" w14:paraId="75F73B87" w14:textId="77777777" w:rsidTr="00AC5F06">
        <w:tc>
          <w:tcPr>
            <w:tcW w:w="2337" w:type="dxa"/>
          </w:tcPr>
          <w:p w14:paraId="0729838A" w14:textId="73CC6BD4" w:rsidR="00AC5F06" w:rsidRDefault="007F68AD" w:rsidP="00AC5F06">
            <w:pPr>
              <w:rPr>
                <w:rFonts w:ascii="Georgia" w:hAnsi="Georgia"/>
              </w:rPr>
            </w:pPr>
            <w:r>
              <w:rPr>
                <w:rFonts w:ascii="Georgia" w:hAnsi="Georgia"/>
              </w:rPr>
              <w:t>LR3A3</w:t>
            </w:r>
          </w:p>
        </w:tc>
        <w:tc>
          <w:tcPr>
            <w:tcW w:w="2337" w:type="dxa"/>
          </w:tcPr>
          <w:p w14:paraId="5EA80053" w14:textId="73A680EC" w:rsidR="00AC5F06" w:rsidRDefault="007F68AD" w:rsidP="00AC5F06">
            <w:pPr>
              <w:rPr>
                <w:rFonts w:ascii="Georgia" w:hAnsi="Georgia"/>
              </w:rPr>
            </w:pPr>
            <w:r>
              <w:rPr>
                <w:rFonts w:ascii="Georgia" w:hAnsi="Georgia"/>
              </w:rPr>
              <w:t>.08</w:t>
            </w:r>
          </w:p>
        </w:tc>
        <w:tc>
          <w:tcPr>
            <w:tcW w:w="2338" w:type="dxa"/>
          </w:tcPr>
          <w:p w14:paraId="6E215D05" w14:textId="5B212BCA" w:rsidR="00AC5F06" w:rsidRDefault="007F68AD" w:rsidP="00AC5F06">
            <w:pPr>
              <w:rPr>
                <w:rFonts w:ascii="Georgia" w:hAnsi="Georgia"/>
              </w:rPr>
            </w:pPr>
            <w:r>
              <w:rPr>
                <w:rFonts w:ascii="Georgia" w:hAnsi="Georgia"/>
              </w:rPr>
              <w:t>NO</w:t>
            </w:r>
          </w:p>
        </w:tc>
        <w:tc>
          <w:tcPr>
            <w:tcW w:w="2338" w:type="dxa"/>
          </w:tcPr>
          <w:p w14:paraId="10FA861A" w14:textId="1A36B91B" w:rsidR="00AC5F06" w:rsidRDefault="007F68AD" w:rsidP="00AC5F06">
            <w:pPr>
              <w:rPr>
                <w:rFonts w:ascii="Georgia" w:hAnsi="Georgia"/>
              </w:rPr>
            </w:pPr>
            <w:r>
              <w:rPr>
                <w:rFonts w:ascii="Georgia" w:hAnsi="Georgia"/>
              </w:rPr>
              <w:t>31.25mL</w:t>
            </w:r>
          </w:p>
        </w:tc>
      </w:tr>
      <w:tr w:rsidR="00AC5F06" w14:paraId="55A6D41D" w14:textId="77777777" w:rsidTr="00AC5F06">
        <w:tc>
          <w:tcPr>
            <w:tcW w:w="2337" w:type="dxa"/>
          </w:tcPr>
          <w:p w14:paraId="28B3B111" w14:textId="248C2DC2" w:rsidR="00AC5F06" w:rsidRDefault="007F68AD" w:rsidP="00AC5F06">
            <w:pPr>
              <w:rPr>
                <w:rFonts w:ascii="Georgia" w:hAnsi="Georgia"/>
              </w:rPr>
            </w:pPr>
            <w:r>
              <w:rPr>
                <w:rFonts w:ascii="Georgia" w:hAnsi="Georgia"/>
              </w:rPr>
              <w:t>LR3B3</w:t>
            </w:r>
          </w:p>
        </w:tc>
        <w:tc>
          <w:tcPr>
            <w:tcW w:w="2337" w:type="dxa"/>
          </w:tcPr>
          <w:p w14:paraId="109C98F1" w14:textId="4EAA4AC8" w:rsidR="00AC5F06" w:rsidRDefault="007F68AD" w:rsidP="00AC5F06">
            <w:pPr>
              <w:rPr>
                <w:rFonts w:ascii="Georgia" w:hAnsi="Georgia"/>
              </w:rPr>
            </w:pPr>
            <w:r>
              <w:rPr>
                <w:rFonts w:ascii="Georgia" w:hAnsi="Georgia"/>
              </w:rPr>
              <w:t>.083</w:t>
            </w:r>
          </w:p>
        </w:tc>
        <w:tc>
          <w:tcPr>
            <w:tcW w:w="2338" w:type="dxa"/>
          </w:tcPr>
          <w:p w14:paraId="62A41F21" w14:textId="01652863" w:rsidR="00AC5F06" w:rsidRDefault="007F68AD" w:rsidP="00AC5F06">
            <w:pPr>
              <w:rPr>
                <w:rFonts w:ascii="Georgia" w:hAnsi="Georgia"/>
              </w:rPr>
            </w:pPr>
            <w:r>
              <w:rPr>
                <w:rFonts w:ascii="Georgia" w:hAnsi="Georgia"/>
              </w:rPr>
              <w:t>NO</w:t>
            </w:r>
          </w:p>
        </w:tc>
        <w:tc>
          <w:tcPr>
            <w:tcW w:w="2338" w:type="dxa"/>
          </w:tcPr>
          <w:p w14:paraId="4D4B1D10" w14:textId="79205136" w:rsidR="00AC5F06" w:rsidRDefault="007F68AD" w:rsidP="00AC5F06">
            <w:pPr>
              <w:rPr>
                <w:rFonts w:ascii="Georgia" w:hAnsi="Georgia"/>
              </w:rPr>
            </w:pPr>
            <w:r>
              <w:rPr>
                <w:rFonts w:ascii="Georgia" w:hAnsi="Georgia"/>
              </w:rPr>
              <w:t>30.1mL</w:t>
            </w:r>
          </w:p>
        </w:tc>
      </w:tr>
      <w:tr w:rsidR="00AC5F06" w14:paraId="0E4B2C3B" w14:textId="77777777" w:rsidTr="00AC5F06">
        <w:tc>
          <w:tcPr>
            <w:tcW w:w="2337" w:type="dxa"/>
          </w:tcPr>
          <w:p w14:paraId="7C244C8D" w14:textId="3E41A273" w:rsidR="00AC5F06" w:rsidRDefault="007F68AD" w:rsidP="00AC5F06">
            <w:pPr>
              <w:rPr>
                <w:rFonts w:ascii="Georgia" w:hAnsi="Georgia"/>
              </w:rPr>
            </w:pPr>
            <w:r>
              <w:rPr>
                <w:rFonts w:ascii="Georgia" w:hAnsi="Georgia"/>
              </w:rPr>
              <w:t>LR4A3</w:t>
            </w:r>
          </w:p>
        </w:tc>
        <w:tc>
          <w:tcPr>
            <w:tcW w:w="2337" w:type="dxa"/>
          </w:tcPr>
          <w:p w14:paraId="1799AC45" w14:textId="15D25781" w:rsidR="00AC5F06" w:rsidRDefault="007F68AD" w:rsidP="00AC5F06">
            <w:pPr>
              <w:rPr>
                <w:rFonts w:ascii="Georgia" w:hAnsi="Georgia"/>
              </w:rPr>
            </w:pPr>
            <w:r>
              <w:rPr>
                <w:rFonts w:ascii="Georgia" w:hAnsi="Georgia"/>
              </w:rPr>
              <w:t>.173</w:t>
            </w:r>
          </w:p>
        </w:tc>
        <w:tc>
          <w:tcPr>
            <w:tcW w:w="2338" w:type="dxa"/>
          </w:tcPr>
          <w:p w14:paraId="7D728E08" w14:textId="5E8A618F" w:rsidR="00AC5F06" w:rsidRDefault="007F68AD" w:rsidP="00AC5F06">
            <w:pPr>
              <w:rPr>
                <w:rFonts w:ascii="Georgia" w:hAnsi="Georgia"/>
              </w:rPr>
            </w:pPr>
            <w:r>
              <w:rPr>
                <w:rFonts w:ascii="Georgia" w:hAnsi="Georgia"/>
              </w:rPr>
              <w:t>yes</w:t>
            </w:r>
          </w:p>
        </w:tc>
        <w:tc>
          <w:tcPr>
            <w:tcW w:w="2338" w:type="dxa"/>
          </w:tcPr>
          <w:p w14:paraId="2EBFC73D" w14:textId="5801ED8F" w:rsidR="00AC5F06" w:rsidRDefault="007F68AD" w:rsidP="00AC5F06">
            <w:pPr>
              <w:rPr>
                <w:rFonts w:ascii="Georgia" w:hAnsi="Georgia"/>
              </w:rPr>
            </w:pPr>
            <w:r>
              <w:rPr>
                <w:rFonts w:ascii="Georgia" w:hAnsi="Georgia"/>
              </w:rPr>
              <w:t>144.5mL</w:t>
            </w:r>
          </w:p>
        </w:tc>
      </w:tr>
      <w:tr w:rsidR="00AC5F06" w14:paraId="558C97D2" w14:textId="77777777" w:rsidTr="00AC5F06">
        <w:tc>
          <w:tcPr>
            <w:tcW w:w="2337" w:type="dxa"/>
          </w:tcPr>
          <w:p w14:paraId="74EC8854" w14:textId="46FBCC1E" w:rsidR="00AC5F06" w:rsidRDefault="007F68AD" w:rsidP="00AC5F06">
            <w:pPr>
              <w:rPr>
                <w:rFonts w:ascii="Georgia" w:hAnsi="Georgia"/>
              </w:rPr>
            </w:pPr>
            <w:r>
              <w:rPr>
                <w:rFonts w:ascii="Georgia" w:hAnsi="Georgia"/>
              </w:rPr>
              <w:t>LR4B3</w:t>
            </w:r>
          </w:p>
        </w:tc>
        <w:tc>
          <w:tcPr>
            <w:tcW w:w="2337" w:type="dxa"/>
          </w:tcPr>
          <w:p w14:paraId="313707DC" w14:textId="5D44F7BA" w:rsidR="00AC5F06" w:rsidRDefault="007F68AD" w:rsidP="00AC5F06">
            <w:pPr>
              <w:rPr>
                <w:rFonts w:ascii="Georgia" w:hAnsi="Georgia"/>
              </w:rPr>
            </w:pPr>
            <w:r>
              <w:rPr>
                <w:rFonts w:ascii="Georgia" w:hAnsi="Georgia"/>
              </w:rPr>
              <w:t>.073</w:t>
            </w:r>
          </w:p>
        </w:tc>
        <w:tc>
          <w:tcPr>
            <w:tcW w:w="2338" w:type="dxa"/>
          </w:tcPr>
          <w:p w14:paraId="27355AD1" w14:textId="6D2C434F" w:rsidR="00AC5F06" w:rsidRDefault="007F68AD" w:rsidP="00AC5F06">
            <w:pPr>
              <w:rPr>
                <w:rFonts w:ascii="Georgia" w:hAnsi="Georgia"/>
              </w:rPr>
            </w:pPr>
            <w:r>
              <w:rPr>
                <w:rFonts w:ascii="Georgia" w:hAnsi="Georgia"/>
              </w:rPr>
              <w:t>NO</w:t>
            </w:r>
          </w:p>
        </w:tc>
        <w:tc>
          <w:tcPr>
            <w:tcW w:w="2338" w:type="dxa"/>
          </w:tcPr>
          <w:p w14:paraId="44E9B9E0" w14:textId="5CDF29FC" w:rsidR="00AC5F06" w:rsidRDefault="007F68AD" w:rsidP="00AC5F06">
            <w:pPr>
              <w:rPr>
                <w:rFonts w:ascii="Georgia" w:hAnsi="Georgia"/>
              </w:rPr>
            </w:pPr>
            <w:r>
              <w:rPr>
                <w:rFonts w:ascii="Georgia" w:hAnsi="Georgia"/>
              </w:rPr>
              <w:t>34.2mL</w:t>
            </w:r>
          </w:p>
        </w:tc>
      </w:tr>
    </w:tbl>
    <w:p w14:paraId="1FC4F53C" w14:textId="1A1FD9BC" w:rsidR="00AC5F06" w:rsidRDefault="00AC5F06" w:rsidP="00AC5F06">
      <w:pPr>
        <w:rPr>
          <w:rFonts w:ascii="Georgia" w:hAnsi="Georgia"/>
        </w:rPr>
      </w:pPr>
    </w:p>
    <w:p w14:paraId="76D5674A" w14:textId="540503C0" w:rsidR="007F68AD" w:rsidRPr="00A907FC" w:rsidRDefault="009B34E4" w:rsidP="007F68AD">
      <w:pPr>
        <w:rPr>
          <w:rFonts w:ascii="Georgia" w:hAnsi="Georgia"/>
          <w:b/>
        </w:rPr>
      </w:pPr>
      <w:r>
        <w:rPr>
          <w:rFonts w:ascii="Georgia" w:hAnsi="Georgia"/>
          <w:b/>
          <w:highlight w:val="green"/>
        </w:rPr>
        <w:t>Wednesday</w:t>
      </w:r>
      <w:r w:rsidR="007F68AD" w:rsidRPr="00A907FC">
        <w:rPr>
          <w:rFonts w:ascii="Georgia" w:hAnsi="Georgia"/>
          <w:b/>
          <w:highlight w:val="green"/>
        </w:rPr>
        <w:t xml:space="preserve">, October </w:t>
      </w:r>
      <w:r w:rsidR="007F68AD">
        <w:rPr>
          <w:rFonts w:ascii="Georgia" w:hAnsi="Georgia"/>
          <w:b/>
          <w:highlight w:val="green"/>
        </w:rPr>
        <w:t>26</w:t>
      </w:r>
      <w:r w:rsidR="007F68AD" w:rsidRPr="00A907FC">
        <w:rPr>
          <w:rFonts w:ascii="Georgia" w:hAnsi="Georgia"/>
          <w:b/>
          <w:highlight w:val="green"/>
        </w:rPr>
        <w:t>th, 2022</w:t>
      </w:r>
    </w:p>
    <w:p w14:paraId="73E87725" w14:textId="77777777" w:rsidR="007F68AD" w:rsidRPr="00A907FC" w:rsidRDefault="007F68AD" w:rsidP="007F68AD">
      <w:pPr>
        <w:rPr>
          <w:rFonts w:ascii="Georgia" w:hAnsi="Georgia"/>
          <w:b/>
          <w:sz w:val="18"/>
          <w:szCs w:val="18"/>
        </w:rPr>
      </w:pPr>
      <w:r w:rsidRPr="00A907FC">
        <w:rPr>
          <w:rFonts w:ascii="Georgia" w:hAnsi="Georgia"/>
          <w:b/>
          <w:sz w:val="18"/>
          <w:szCs w:val="18"/>
        </w:rPr>
        <w:t>To Do:</w:t>
      </w:r>
    </w:p>
    <w:p w14:paraId="382FAA9F" w14:textId="342F3BE2" w:rsidR="007F68AD" w:rsidRPr="009A0693" w:rsidRDefault="009B34E4" w:rsidP="007F68AD">
      <w:pPr>
        <w:pStyle w:val="ListParagraph"/>
        <w:numPr>
          <w:ilvl w:val="0"/>
          <w:numId w:val="7"/>
        </w:numPr>
        <w:rPr>
          <w:rFonts w:ascii="Georgia" w:hAnsi="Georgia"/>
          <w:strike/>
          <w:sz w:val="18"/>
          <w:szCs w:val="18"/>
        </w:rPr>
      </w:pPr>
      <w:r>
        <w:rPr>
          <w:rFonts w:ascii="Georgia" w:hAnsi="Georgia"/>
          <w:strike/>
          <w:sz w:val="18"/>
          <w:szCs w:val="18"/>
        </w:rPr>
        <w:t>Image and analyze plates</w:t>
      </w:r>
    </w:p>
    <w:p w14:paraId="17B16A0F" w14:textId="77777777" w:rsidR="007F68AD" w:rsidRPr="00A907FC" w:rsidRDefault="007F68AD" w:rsidP="007F68AD">
      <w:pPr>
        <w:pStyle w:val="ListParagraph"/>
        <w:rPr>
          <w:rFonts w:ascii="Georgia" w:hAnsi="Georgia"/>
          <w:sz w:val="18"/>
          <w:szCs w:val="18"/>
        </w:rPr>
      </w:pPr>
    </w:p>
    <w:p w14:paraId="0C3E8231" w14:textId="77777777" w:rsidR="007F68AD" w:rsidRDefault="007F68AD" w:rsidP="007F68AD">
      <w:pPr>
        <w:spacing w:after="0"/>
        <w:rPr>
          <w:rFonts w:ascii="Georgia" w:hAnsi="Georgia"/>
          <w:b/>
          <w:u w:val="single"/>
        </w:rPr>
      </w:pPr>
      <w:r w:rsidRPr="00A907FC">
        <w:rPr>
          <w:rFonts w:ascii="Georgia" w:hAnsi="Georgia"/>
          <w:b/>
          <w:u w:val="single"/>
        </w:rPr>
        <w:t>Results and Data:</w:t>
      </w:r>
    </w:p>
    <w:p w14:paraId="0891B816" w14:textId="1546E8A4" w:rsidR="009B34E4" w:rsidRDefault="009B34E4" w:rsidP="007F68AD">
      <w:pPr>
        <w:rPr>
          <w:rFonts w:ascii="Georgia" w:hAnsi="Georgia"/>
        </w:rPr>
      </w:pPr>
      <w:r>
        <w:rPr>
          <w:rFonts w:ascii="Georgia" w:hAnsi="Georgia"/>
        </w:rPr>
        <w:t xml:space="preserve">Upon looking at my plates, they all seem very strange. I will be repeating this experiment next week because my main concern is that the cell density/concentrations of the cells were not lining up with the previous times I have plated lawns. For next time, I will ask Hannah or Sierra to check my concentrations and calculations to ensure a lower chance of making a mistake next time. All of the plates have background colonies within the zone of inhibition, but I decided with Hannah and Kathryn that it does not make sense to analyze/measure the </w:t>
      </w:r>
      <w:proofErr w:type="spellStart"/>
      <w:r>
        <w:rPr>
          <w:rFonts w:ascii="Georgia" w:hAnsi="Georgia"/>
        </w:rPr>
        <w:t>ZoI’s</w:t>
      </w:r>
      <w:proofErr w:type="spellEnd"/>
      <w:r>
        <w:rPr>
          <w:rFonts w:ascii="Georgia" w:hAnsi="Georgia"/>
        </w:rPr>
        <w:t xml:space="preserve"> because there </w:t>
      </w:r>
      <w:proofErr w:type="gramStart"/>
      <w:r>
        <w:rPr>
          <w:rFonts w:ascii="Georgia" w:hAnsi="Georgia"/>
        </w:rPr>
        <w:t>is</w:t>
      </w:r>
      <w:proofErr w:type="gramEnd"/>
      <w:r>
        <w:rPr>
          <w:rFonts w:ascii="Georgia" w:hAnsi="Georgia"/>
        </w:rPr>
        <w:t xml:space="preserve"> no distinct rings for the majority of the plates. However, I did notice on the LR4A3 plate that there was a large colony very close to the disc; I plan on streaking that to single colony and then making a glycerol stock of it. </w:t>
      </w:r>
    </w:p>
    <w:p w14:paraId="39076452" w14:textId="40566D13" w:rsidR="009B34E4" w:rsidRDefault="009B34E4" w:rsidP="007F68AD">
      <w:pPr>
        <w:rPr>
          <w:rFonts w:ascii="Georgia" w:hAnsi="Georgia"/>
        </w:rPr>
      </w:pPr>
      <w:r>
        <w:rPr>
          <w:rFonts w:ascii="Georgia" w:hAnsi="Georgia"/>
        </w:rPr>
        <w:lastRenderedPageBreak/>
        <w:t xml:space="preserve">Kathryn had also taken my plates from last week’s experiment and placed them into the 30C incubator in a container with wet paper towels to maintain humidity in hopes of potential resistant mutants popping up. </w:t>
      </w:r>
    </w:p>
    <w:p w14:paraId="4EA34C1E" w14:textId="1B51311B" w:rsidR="007737ED" w:rsidRDefault="007737ED" w:rsidP="007F68AD">
      <w:pPr>
        <w:rPr>
          <w:rFonts w:ascii="Georgia" w:hAnsi="Georgia"/>
        </w:rPr>
      </w:pPr>
      <w:r>
        <w:rPr>
          <w:rFonts w:ascii="Georgia" w:hAnsi="Georgia"/>
        </w:rPr>
        <w:t>Struck 4A3 to single colony, but I think</w:t>
      </w:r>
      <w:r w:rsidR="00C25105">
        <w:rPr>
          <w:rFonts w:ascii="Georgia" w:hAnsi="Georgia"/>
        </w:rPr>
        <w:t xml:space="preserve"> I got part of the small colony that was touching the large colony I was interested in – hopefully I can separate them tomorrow. </w:t>
      </w:r>
    </w:p>
    <w:p w14:paraId="6818DDA1" w14:textId="6F45025F" w:rsidR="00C00E70" w:rsidRPr="00A907FC" w:rsidRDefault="00C00E70" w:rsidP="00C00E70">
      <w:pPr>
        <w:rPr>
          <w:rFonts w:ascii="Georgia" w:hAnsi="Georgia"/>
          <w:b/>
        </w:rPr>
      </w:pPr>
      <w:r>
        <w:rPr>
          <w:rFonts w:ascii="Georgia" w:hAnsi="Georgia"/>
          <w:b/>
          <w:highlight w:val="green"/>
        </w:rPr>
        <w:t>Tuesday</w:t>
      </w:r>
      <w:r w:rsidRPr="00A907FC">
        <w:rPr>
          <w:rFonts w:ascii="Georgia" w:hAnsi="Georgia"/>
          <w:b/>
          <w:highlight w:val="green"/>
        </w:rPr>
        <w:t xml:space="preserve">, </w:t>
      </w:r>
      <w:r>
        <w:rPr>
          <w:rFonts w:ascii="Georgia" w:hAnsi="Georgia"/>
          <w:b/>
          <w:highlight w:val="green"/>
        </w:rPr>
        <w:t>November</w:t>
      </w:r>
      <w:r w:rsidRPr="00A907FC">
        <w:rPr>
          <w:rFonts w:ascii="Georgia" w:hAnsi="Georgia"/>
          <w:b/>
          <w:highlight w:val="green"/>
        </w:rPr>
        <w:t xml:space="preserve"> </w:t>
      </w:r>
      <w:r>
        <w:rPr>
          <w:rFonts w:ascii="Georgia" w:hAnsi="Georgia"/>
          <w:b/>
          <w:highlight w:val="green"/>
        </w:rPr>
        <w:t>1st</w:t>
      </w:r>
      <w:r w:rsidRPr="00A907FC">
        <w:rPr>
          <w:rFonts w:ascii="Georgia" w:hAnsi="Georgia"/>
          <w:b/>
          <w:highlight w:val="green"/>
        </w:rPr>
        <w:t>, 2022</w:t>
      </w:r>
    </w:p>
    <w:p w14:paraId="1CFB48F3" w14:textId="77777777" w:rsidR="00C00E70" w:rsidRPr="00A907FC" w:rsidRDefault="00C00E70" w:rsidP="00C00E70">
      <w:pPr>
        <w:rPr>
          <w:rFonts w:ascii="Georgia" w:hAnsi="Georgia"/>
          <w:b/>
          <w:sz w:val="18"/>
          <w:szCs w:val="18"/>
        </w:rPr>
      </w:pPr>
      <w:r w:rsidRPr="00A907FC">
        <w:rPr>
          <w:rFonts w:ascii="Georgia" w:hAnsi="Georgia"/>
          <w:b/>
          <w:sz w:val="18"/>
          <w:szCs w:val="18"/>
        </w:rPr>
        <w:t>To Do:</w:t>
      </w:r>
    </w:p>
    <w:p w14:paraId="6F2A557C" w14:textId="162DF292" w:rsidR="00C00E70" w:rsidRDefault="00C00E70" w:rsidP="00C00E70">
      <w:pPr>
        <w:pStyle w:val="ListParagraph"/>
        <w:numPr>
          <w:ilvl w:val="0"/>
          <w:numId w:val="8"/>
        </w:numPr>
        <w:rPr>
          <w:rFonts w:ascii="Georgia" w:hAnsi="Georgia"/>
          <w:strike/>
          <w:sz w:val="18"/>
          <w:szCs w:val="18"/>
        </w:rPr>
      </w:pPr>
      <w:r>
        <w:rPr>
          <w:rFonts w:ascii="Georgia" w:hAnsi="Georgia"/>
          <w:strike/>
          <w:sz w:val="18"/>
          <w:szCs w:val="18"/>
        </w:rPr>
        <w:t>Pour plates</w:t>
      </w:r>
    </w:p>
    <w:p w14:paraId="7BBF91FE" w14:textId="5BF4E064" w:rsidR="00C00E70" w:rsidRDefault="00C00E70" w:rsidP="00C00E70">
      <w:pPr>
        <w:pStyle w:val="ListParagraph"/>
        <w:numPr>
          <w:ilvl w:val="0"/>
          <w:numId w:val="8"/>
        </w:numPr>
        <w:rPr>
          <w:rFonts w:ascii="Georgia" w:hAnsi="Georgia"/>
          <w:strike/>
          <w:sz w:val="18"/>
          <w:szCs w:val="18"/>
        </w:rPr>
      </w:pPr>
      <w:r>
        <w:rPr>
          <w:rFonts w:ascii="Georgia" w:hAnsi="Georgia"/>
          <w:strike/>
          <w:sz w:val="18"/>
          <w:szCs w:val="18"/>
        </w:rPr>
        <w:t>Streak out strains</w:t>
      </w:r>
    </w:p>
    <w:p w14:paraId="5C514C0B" w14:textId="03CCCF14" w:rsidR="00C00E70" w:rsidRPr="009A0693" w:rsidRDefault="00C00E70" w:rsidP="00C00E70">
      <w:pPr>
        <w:pStyle w:val="ListParagraph"/>
        <w:numPr>
          <w:ilvl w:val="0"/>
          <w:numId w:val="8"/>
        </w:numPr>
        <w:rPr>
          <w:rFonts w:ascii="Georgia" w:hAnsi="Georgia"/>
          <w:strike/>
          <w:sz w:val="18"/>
          <w:szCs w:val="18"/>
        </w:rPr>
      </w:pPr>
      <w:r>
        <w:rPr>
          <w:rFonts w:ascii="Georgia" w:hAnsi="Georgia"/>
          <w:strike/>
          <w:sz w:val="18"/>
          <w:szCs w:val="18"/>
        </w:rPr>
        <w:t>Patch out single colonies</w:t>
      </w:r>
    </w:p>
    <w:p w14:paraId="461E73A0" w14:textId="77777777" w:rsidR="00C00E70" w:rsidRPr="00A907FC" w:rsidRDefault="00C00E70" w:rsidP="00C00E70">
      <w:pPr>
        <w:pStyle w:val="ListParagraph"/>
        <w:rPr>
          <w:rFonts w:ascii="Georgia" w:hAnsi="Georgia"/>
          <w:sz w:val="18"/>
          <w:szCs w:val="18"/>
        </w:rPr>
      </w:pPr>
    </w:p>
    <w:p w14:paraId="1946AB73" w14:textId="77777777" w:rsidR="00C00E70" w:rsidRDefault="00C00E70" w:rsidP="00C00E70">
      <w:pPr>
        <w:spacing w:after="0"/>
        <w:rPr>
          <w:rFonts w:ascii="Georgia" w:hAnsi="Georgia"/>
          <w:b/>
          <w:u w:val="single"/>
        </w:rPr>
      </w:pPr>
      <w:r w:rsidRPr="00A907FC">
        <w:rPr>
          <w:rFonts w:ascii="Georgia" w:hAnsi="Georgia"/>
          <w:b/>
          <w:u w:val="single"/>
        </w:rPr>
        <w:t>Results and Data:</w:t>
      </w:r>
    </w:p>
    <w:p w14:paraId="7A494F3A" w14:textId="77777777" w:rsidR="00E84F9E" w:rsidRDefault="00E84F9E" w:rsidP="00C00E70">
      <w:pPr>
        <w:rPr>
          <w:rFonts w:ascii="Georgia" w:hAnsi="Georgia"/>
        </w:rPr>
      </w:pPr>
      <w:r>
        <w:rPr>
          <w:rFonts w:ascii="Georgia" w:hAnsi="Georgia"/>
        </w:rPr>
        <w:t xml:space="preserve">I poured about 20 plates of 24mL non </w:t>
      </w:r>
      <w:proofErr w:type="spellStart"/>
      <w:r>
        <w:rPr>
          <w:rFonts w:ascii="Georgia" w:hAnsi="Georgia"/>
        </w:rPr>
        <w:t>abx</w:t>
      </w:r>
      <w:proofErr w:type="spellEnd"/>
      <w:r>
        <w:rPr>
          <w:rFonts w:ascii="Georgia" w:hAnsi="Georgia"/>
        </w:rPr>
        <w:t xml:space="preserve"> LB and allowed to cool on the bench. </w:t>
      </w:r>
    </w:p>
    <w:p w14:paraId="701899F4" w14:textId="61E482E3" w:rsidR="00E84F9E" w:rsidRDefault="00E84F9E" w:rsidP="00C00E70">
      <w:pPr>
        <w:rPr>
          <w:rFonts w:ascii="Georgia" w:hAnsi="Georgia"/>
        </w:rPr>
      </w:pPr>
      <w:r>
        <w:rPr>
          <w:rFonts w:ascii="Georgia" w:hAnsi="Georgia"/>
        </w:rPr>
        <w:t xml:space="preserve">I picked about 4 colonies from the potential mutant plate that I got from the last experiment from plate LR4A3- I saved the plate and made notes on the 1-4 colonies that I had picked out from the plate. After I picked out each colony, I patched it out on a fresh non </w:t>
      </w:r>
      <w:proofErr w:type="spellStart"/>
      <w:r>
        <w:rPr>
          <w:rFonts w:ascii="Georgia" w:hAnsi="Georgia"/>
        </w:rPr>
        <w:t>abx</w:t>
      </w:r>
      <w:proofErr w:type="spellEnd"/>
      <w:r>
        <w:rPr>
          <w:rFonts w:ascii="Georgia" w:hAnsi="Georgia"/>
        </w:rPr>
        <w:t xml:space="preserve"> LB plate. I labeled each one M(mutant)1-4 corresponding from the order I picked them from. </w:t>
      </w:r>
    </w:p>
    <w:p w14:paraId="14D59C3F" w14:textId="0C2AA68B" w:rsidR="00C00E70" w:rsidRDefault="00E84F9E" w:rsidP="00C00E70">
      <w:pPr>
        <w:rPr>
          <w:rFonts w:ascii="Georgia" w:hAnsi="Georgia"/>
        </w:rPr>
      </w:pPr>
      <w:r>
        <w:rPr>
          <w:rFonts w:ascii="Georgia" w:hAnsi="Georgia"/>
        </w:rPr>
        <w:t xml:space="preserve">I struck out the potential mutant strains, same as last week. I am redoing last week’s experiment and double-checking my math with Hannah or Sierra for the final OD for the lawns. </w:t>
      </w:r>
    </w:p>
    <w:p w14:paraId="574042ED" w14:textId="520E1B26" w:rsidR="00736BC1" w:rsidRPr="00A907FC" w:rsidRDefault="00736BC1" w:rsidP="00736BC1">
      <w:pPr>
        <w:rPr>
          <w:rFonts w:ascii="Georgia" w:hAnsi="Georgia"/>
          <w:b/>
        </w:rPr>
      </w:pPr>
      <w:r>
        <w:rPr>
          <w:rFonts w:ascii="Georgia" w:hAnsi="Georgia"/>
          <w:b/>
          <w:highlight w:val="green"/>
        </w:rPr>
        <w:t>Wednesday</w:t>
      </w:r>
      <w:r w:rsidRPr="00A907FC">
        <w:rPr>
          <w:rFonts w:ascii="Georgia" w:hAnsi="Georgia"/>
          <w:b/>
          <w:highlight w:val="green"/>
        </w:rPr>
        <w:t xml:space="preserve">, </w:t>
      </w:r>
      <w:r>
        <w:rPr>
          <w:rFonts w:ascii="Georgia" w:hAnsi="Georgia"/>
          <w:b/>
          <w:highlight w:val="green"/>
        </w:rPr>
        <w:t>November</w:t>
      </w:r>
      <w:r w:rsidRPr="00A907FC">
        <w:rPr>
          <w:rFonts w:ascii="Georgia" w:hAnsi="Georgia"/>
          <w:b/>
          <w:highlight w:val="green"/>
        </w:rPr>
        <w:t xml:space="preserve"> </w:t>
      </w:r>
      <w:r>
        <w:rPr>
          <w:rFonts w:ascii="Georgia" w:hAnsi="Georgia"/>
          <w:b/>
          <w:highlight w:val="green"/>
        </w:rPr>
        <w:t>2nd</w:t>
      </w:r>
      <w:r w:rsidRPr="00A907FC">
        <w:rPr>
          <w:rFonts w:ascii="Georgia" w:hAnsi="Georgia"/>
          <w:b/>
          <w:highlight w:val="green"/>
        </w:rPr>
        <w:t>, 2022</w:t>
      </w:r>
    </w:p>
    <w:p w14:paraId="57546127" w14:textId="77777777" w:rsidR="00736BC1" w:rsidRPr="00A907FC" w:rsidRDefault="00736BC1" w:rsidP="00736BC1">
      <w:pPr>
        <w:rPr>
          <w:rFonts w:ascii="Georgia" w:hAnsi="Georgia"/>
          <w:b/>
          <w:sz w:val="18"/>
          <w:szCs w:val="18"/>
        </w:rPr>
      </w:pPr>
      <w:r w:rsidRPr="00A907FC">
        <w:rPr>
          <w:rFonts w:ascii="Georgia" w:hAnsi="Georgia"/>
          <w:b/>
          <w:sz w:val="18"/>
          <w:szCs w:val="18"/>
        </w:rPr>
        <w:t>To Do:</w:t>
      </w:r>
    </w:p>
    <w:p w14:paraId="4000FC3A" w14:textId="37C795EB" w:rsidR="00736BC1" w:rsidRDefault="00736BC1" w:rsidP="00736BC1">
      <w:pPr>
        <w:pStyle w:val="ListParagraph"/>
        <w:numPr>
          <w:ilvl w:val="0"/>
          <w:numId w:val="9"/>
        </w:numPr>
        <w:rPr>
          <w:rFonts w:ascii="Georgia" w:hAnsi="Georgia"/>
          <w:strike/>
          <w:sz w:val="18"/>
          <w:szCs w:val="18"/>
        </w:rPr>
      </w:pPr>
      <w:r>
        <w:rPr>
          <w:rFonts w:ascii="Georgia" w:hAnsi="Georgia"/>
          <w:strike/>
          <w:sz w:val="18"/>
          <w:szCs w:val="18"/>
        </w:rPr>
        <w:t>Redo Potential Mutant Screening DDA</w:t>
      </w:r>
    </w:p>
    <w:p w14:paraId="7ECF2FA9" w14:textId="4631162D" w:rsidR="00736BC1" w:rsidRPr="00CB004F" w:rsidRDefault="00736BC1" w:rsidP="00736BC1">
      <w:pPr>
        <w:pStyle w:val="ListParagraph"/>
        <w:numPr>
          <w:ilvl w:val="0"/>
          <w:numId w:val="9"/>
        </w:numPr>
        <w:rPr>
          <w:rFonts w:ascii="Georgia" w:hAnsi="Georgia"/>
          <w:sz w:val="18"/>
          <w:szCs w:val="18"/>
        </w:rPr>
      </w:pPr>
      <w:r w:rsidRPr="00CB004F">
        <w:rPr>
          <w:rFonts w:ascii="Georgia" w:hAnsi="Georgia"/>
          <w:sz w:val="18"/>
          <w:szCs w:val="18"/>
        </w:rPr>
        <w:t xml:space="preserve">Freeze down LR4A3 potential mutants </w:t>
      </w:r>
    </w:p>
    <w:p w14:paraId="00D9241A" w14:textId="77777777" w:rsidR="00736BC1" w:rsidRPr="00A907FC" w:rsidRDefault="00736BC1" w:rsidP="00736BC1">
      <w:pPr>
        <w:pStyle w:val="ListParagraph"/>
        <w:rPr>
          <w:rFonts w:ascii="Georgia" w:hAnsi="Georgia"/>
          <w:sz w:val="18"/>
          <w:szCs w:val="18"/>
        </w:rPr>
      </w:pPr>
    </w:p>
    <w:p w14:paraId="5B43E8A1" w14:textId="04DE169E" w:rsidR="00736BC1" w:rsidRDefault="00736BC1" w:rsidP="00736BC1">
      <w:pPr>
        <w:rPr>
          <w:rFonts w:ascii="Georgia" w:hAnsi="Georgia"/>
          <w:b/>
          <w:u w:val="single"/>
        </w:rPr>
      </w:pPr>
      <w:r w:rsidRPr="00A907FC">
        <w:rPr>
          <w:rFonts w:ascii="Georgia" w:hAnsi="Georgia"/>
          <w:b/>
          <w:u w:val="single"/>
        </w:rPr>
        <w:t>Results and</w:t>
      </w:r>
      <w:r>
        <w:rPr>
          <w:rFonts w:ascii="Georgia" w:hAnsi="Georgia"/>
          <w:b/>
          <w:u w:val="single"/>
        </w:rPr>
        <w:t xml:space="preserve"> Data:</w:t>
      </w:r>
    </w:p>
    <w:p w14:paraId="57165894" w14:textId="3B26125A" w:rsidR="00736BC1" w:rsidRDefault="000F385F" w:rsidP="00736BC1">
      <w:pPr>
        <w:rPr>
          <w:rFonts w:ascii="Georgia" w:hAnsi="Georgia"/>
        </w:rPr>
      </w:pPr>
      <w:r>
        <w:rPr>
          <w:rFonts w:ascii="Georgia" w:hAnsi="Georgia"/>
        </w:rPr>
        <w:t xml:space="preserve">Followed disc diffusion protocol as last week, except I did all my preparation work first (including putting the methanol and compound on disc and letting it dry for longer) and I made sure I chose the driest plates to use for my lawns. </w:t>
      </w:r>
    </w:p>
    <w:p w14:paraId="3E9AE03C" w14:textId="68409B5A" w:rsidR="000F385F" w:rsidRDefault="000F385F" w:rsidP="00736BC1">
      <w:pPr>
        <w:rPr>
          <w:rFonts w:ascii="Georgia" w:hAnsi="Georgia"/>
        </w:rPr>
      </w:pPr>
      <w:r>
        <w:rPr>
          <w:rFonts w:ascii="Georgia" w:hAnsi="Georgia"/>
        </w:rPr>
        <w:t xml:space="preserve">I made sure Hannah checked my calculations for the ODs before I made the volumes to be plated onto the lawns. </w:t>
      </w:r>
    </w:p>
    <w:tbl>
      <w:tblPr>
        <w:tblStyle w:val="TableGrid"/>
        <w:tblW w:w="0" w:type="auto"/>
        <w:tblLook w:val="04A0" w:firstRow="1" w:lastRow="0" w:firstColumn="1" w:lastColumn="0" w:noHBand="0" w:noVBand="1"/>
      </w:tblPr>
      <w:tblGrid>
        <w:gridCol w:w="2718"/>
        <w:gridCol w:w="2340"/>
        <w:gridCol w:w="2340"/>
      </w:tblGrid>
      <w:tr w:rsidR="000F385F" w14:paraId="2AC9739B" w14:textId="7BAC07CC">
        <w:tc>
          <w:tcPr>
            <w:tcW w:w="2718" w:type="dxa"/>
          </w:tcPr>
          <w:p w14:paraId="001EAA7C" w14:textId="77FF492B" w:rsidR="000F385F" w:rsidRDefault="000F385F" w:rsidP="00736BC1">
            <w:pPr>
              <w:rPr>
                <w:rFonts w:ascii="Georgia" w:hAnsi="Georgia"/>
              </w:rPr>
            </w:pPr>
            <w:r>
              <w:rPr>
                <w:rFonts w:ascii="Georgia" w:hAnsi="Georgia"/>
              </w:rPr>
              <w:t>Strain</w:t>
            </w:r>
          </w:p>
        </w:tc>
        <w:tc>
          <w:tcPr>
            <w:tcW w:w="2340" w:type="dxa"/>
          </w:tcPr>
          <w:p w14:paraId="337F0401" w14:textId="7CD61D1F" w:rsidR="000F385F" w:rsidRDefault="000F385F" w:rsidP="00736BC1">
            <w:pPr>
              <w:rPr>
                <w:rFonts w:ascii="Georgia" w:hAnsi="Georgia"/>
              </w:rPr>
            </w:pPr>
            <w:r>
              <w:rPr>
                <w:rFonts w:ascii="Georgia" w:hAnsi="Georgia"/>
              </w:rPr>
              <w:t>OD</w:t>
            </w:r>
          </w:p>
        </w:tc>
        <w:tc>
          <w:tcPr>
            <w:tcW w:w="2340" w:type="dxa"/>
          </w:tcPr>
          <w:p w14:paraId="11B40F3A" w14:textId="695F84D9" w:rsidR="000F385F" w:rsidRDefault="000F385F" w:rsidP="00736BC1">
            <w:pPr>
              <w:rPr>
                <w:rFonts w:ascii="Georgia" w:hAnsi="Georgia"/>
              </w:rPr>
            </w:pPr>
            <w:r>
              <w:rPr>
                <w:rFonts w:ascii="Georgia" w:hAnsi="Georgia"/>
              </w:rPr>
              <w:t>Final volume to add</w:t>
            </w:r>
          </w:p>
        </w:tc>
      </w:tr>
      <w:tr w:rsidR="000F385F" w14:paraId="2C657565" w14:textId="43B8F01F">
        <w:tc>
          <w:tcPr>
            <w:tcW w:w="2718" w:type="dxa"/>
          </w:tcPr>
          <w:p w14:paraId="7D236C7E" w14:textId="40BCB0F9" w:rsidR="000F385F" w:rsidRDefault="000F385F" w:rsidP="00736BC1">
            <w:pPr>
              <w:rPr>
                <w:rFonts w:ascii="Georgia" w:hAnsi="Georgia"/>
              </w:rPr>
            </w:pPr>
            <w:r>
              <w:rPr>
                <w:rFonts w:ascii="Georgia" w:hAnsi="Georgia"/>
              </w:rPr>
              <w:t>1A3</w:t>
            </w:r>
          </w:p>
        </w:tc>
        <w:tc>
          <w:tcPr>
            <w:tcW w:w="2340" w:type="dxa"/>
          </w:tcPr>
          <w:p w14:paraId="53061BCD" w14:textId="1B7C9732" w:rsidR="000F385F" w:rsidRDefault="000F385F" w:rsidP="00736BC1">
            <w:pPr>
              <w:rPr>
                <w:rFonts w:ascii="Georgia" w:hAnsi="Georgia"/>
              </w:rPr>
            </w:pPr>
            <w:r>
              <w:rPr>
                <w:rFonts w:ascii="Georgia" w:hAnsi="Georgia"/>
              </w:rPr>
              <w:t>.179</w:t>
            </w:r>
          </w:p>
        </w:tc>
        <w:tc>
          <w:tcPr>
            <w:tcW w:w="2340" w:type="dxa"/>
          </w:tcPr>
          <w:p w14:paraId="28E0BD1D" w14:textId="4EAFFDBA" w:rsidR="000F385F" w:rsidRDefault="000F385F" w:rsidP="00736BC1">
            <w:pPr>
              <w:rPr>
                <w:rFonts w:ascii="Georgia" w:hAnsi="Georgia"/>
              </w:rPr>
            </w:pPr>
            <w:r>
              <w:rPr>
                <w:rFonts w:ascii="Georgia" w:hAnsi="Georgia"/>
              </w:rPr>
              <w:t>139.6ul</w:t>
            </w:r>
          </w:p>
        </w:tc>
      </w:tr>
      <w:tr w:rsidR="000F385F" w14:paraId="51029881" w14:textId="50C3D1EF">
        <w:tc>
          <w:tcPr>
            <w:tcW w:w="2718" w:type="dxa"/>
          </w:tcPr>
          <w:p w14:paraId="4B556913" w14:textId="0BC13674" w:rsidR="000F385F" w:rsidRDefault="000F385F" w:rsidP="00736BC1">
            <w:pPr>
              <w:rPr>
                <w:rFonts w:ascii="Georgia" w:hAnsi="Georgia"/>
              </w:rPr>
            </w:pPr>
            <w:r>
              <w:rPr>
                <w:rFonts w:ascii="Georgia" w:hAnsi="Georgia"/>
              </w:rPr>
              <w:t>2A3</w:t>
            </w:r>
          </w:p>
        </w:tc>
        <w:tc>
          <w:tcPr>
            <w:tcW w:w="2340" w:type="dxa"/>
          </w:tcPr>
          <w:p w14:paraId="26ACDF63" w14:textId="2C849DD5" w:rsidR="000F385F" w:rsidRDefault="000F385F" w:rsidP="00736BC1">
            <w:pPr>
              <w:rPr>
                <w:rFonts w:ascii="Georgia" w:hAnsi="Georgia"/>
              </w:rPr>
            </w:pPr>
            <w:r>
              <w:rPr>
                <w:rFonts w:ascii="Georgia" w:hAnsi="Georgia"/>
              </w:rPr>
              <w:t>.251</w:t>
            </w:r>
          </w:p>
        </w:tc>
        <w:tc>
          <w:tcPr>
            <w:tcW w:w="2340" w:type="dxa"/>
          </w:tcPr>
          <w:p w14:paraId="035993D9" w14:textId="2180EDD3" w:rsidR="000F385F" w:rsidRDefault="000F385F" w:rsidP="00736BC1">
            <w:pPr>
              <w:rPr>
                <w:rFonts w:ascii="Georgia" w:hAnsi="Georgia"/>
              </w:rPr>
            </w:pPr>
            <w:r>
              <w:rPr>
                <w:rFonts w:ascii="Georgia" w:hAnsi="Georgia"/>
              </w:rPr>
              <w:t>99.6ul</w:t>
            </w:r>
          </w:p>
        </w:tc>
      </w:tr>
      <w:tr w:rsidR="000F385F" w14:paraId="0913B29B" w14:textId="1E898D07">
        <w:tc>
          <w:tcPr>
            <w:tcW w:w="2718" w:type="dxa"/>
          </w:tcPr>
          <w:p w14:paraId="6BA167E6" w14:textId="16E729A6" w:rsidR="000F385F" w:rsidRDefault="000F385F" w:rsidP="00736BC1">
            <w:pPr>
              <w:rPr>
                <w:rFonts w:ascii="Georgia" w:hAnsi="Georgia"/>
              </w:rPr>
            </w:pPr>
            <w:r>
              <w:rPr>
                <w:rFonts w:ascii="Georgia" w:hAnsi="Georgia"/>
              </w:rPr>
              <w:t>3A3</w:t>
            </w:r>
          </w:p>
        </w:tc>
        <w:tc>
          <w:tcPr>
            <w:tcW w:w="2340" w:type="dxa"/>
          </w:tcPr>
          <w:p w14:paraId="2A1BD6FF" w14:textId="5A36CAEE" w:rsidR="000F385F" w:rsidRDefault="000F385F" w:rsidP="00736BC1">
            <w:pPr>
              <w:rPr>
                <w:rFonts w:ascii="Georgia" w:hAnsi="Georgia"/>
              </w:rPr>
            </w:pPr>
            <w:r>
              <w:rPr>
                <w:rFonts w:ascii="Georgia" w:hAnsi="Georgia"/>
              </w:rPr>
              <w:t>.279</w:t>
            </w:r>
          </w:p>
        </w:tc>
        <w:tc>
          <w:tcPr>
            <w:tcW w:w="2340" w:type="dxa"/>
          </w:tcPr>
          <w:p w14:paraId="1DF40AEE" w14:textId="024A1007" w:rsidR="000F385F" w:rsidRDefault="000F385F" w:rsidP="00736BC1">
            <w:pPr>
              <w:rPr>
                <w:rFonts w:ascii="Georgia" w:hAnsi="Georgia"/>
              </w:rPr>
            </w:pPr>
            <w:r>
              <w:rPr>
                <w:rFonts w:ascii="Georgia" w:hAnsi="Georgia"/>
              </w:rPr>
              <w:t>89.6ul</w:t>
            </w:r>
          </w:p>
        </w:tc>
      </w:tr>
      <w:tr w:rsidR="000F385F" w14:paraId="1889088E" w14:textId="36540795">
        <w:tc>
          <w:tcPr>
            <w:tcW w:w="2718" w:type="dxa"/>
          </w:tcPr>
          <w:p w14:paraId="53B7A01A" w14:textId="3111B40F" w:rsidR="000F385F" w:rsidRDefault="000F385F" w:rsidP="00736BC1">
            <w:pPr>
              <w:rPr>
                <w:rFonts w:ascii="Georgia" w:hAnsi="Georgia"/>
              </w:rPr>
            </w:pPr>
            <w:r>
              <w:rPr>
                <w:rFonts w:ascii="Georgia" w:hAnsi="Georgia"/>
              </w:rPr>
              <w:lastRenderedPageBreak/>
              <w:t>4A3</w:t>
            </w:r>
          </w:p>
        </w:tc>
        <w:tc>
          <w:tcPr>
            <w:tcW w:w="2340" w:type="dxa"/>
          </w:tcPr>
          <w:p w14:paraId="4685DD56" w14:textId="65E04F17" w:rsidR="000F385F" w:rsidRDefault="000F385F" w:rsidP="00736BC1">
            <w:pPr>
              <w:rPr>
                <w:rFonts w:ascii="Georgia" w:hAnsi="Georgia"/>
              </w:rPr>
            </w:pPr>
            <w:r>
              <w:rPr>
                <w:rFonts w:ascii="Georgia" w:hAnsi="Georgia"/>
              </w:rPr>
              <w:t>.317</w:t>
            </w:r>
          </w:p>
        </w:tc>
        <w:tc>
          <w:tcPr>
            <w:tcW w:w="2340" w:type="dxa"/>
          </w:tcPr>
          <w:p w14:paraId="50B39EAB" w14:textId="30DE09C9" w:rsidR="000F385F" w:rsidRDefault="000F385F" w:rsidP="00736BC1">
            <w:pPr>
              <w:rPr>
                <w:rFonts w:ascii="Georgia" w:hAnsi="Georgia"/>
              </w:rPr>
            </w:pPr>
            <w:r>
              <w:rPr>
                <w:rFonts w:ascii="Georgia" w:hAnsi="Georgia"/>
              </w:rPr>
              <w:t>78.8ul</w:t>
            </w:r>
          </w:p>
        </w:tc>
      </w:tr>
      <w:tr w:rsidR="000F385F" w14:paraId="49C018B4" w14:textId="15DAE129">
        <w:tc>
          <w:tcPr>
            <w:tcW w:w="2718" w:type="dxa"/>
          </w:tcPr>
          <w:p w14:paraId="5C1A0108" w14:textId="23586EA3" w:rsidR="000F385F" w:rsidRDefault="000F385F" w:rsidP="00736BC1">
            <w:pPr>
              <w:rPr>
                <w:rFonts w:ascii="Georgia" w:hAnsi="Georgia"/>
              </w:rPr>
            </w:pPr>
            <w:r>
              <w:rPr>
                <w:rFonts w:ascii="Georgia" w:hAnsi="Georgia"/>
              </w:rPr>
              <w:t>1B3</w:t>
            </w:r>
          </w:p>
        </w:tc>
        <w:tc>
          <w:tcPr>
            <w:tcW w:w="2340" w:type="dxa"/>
          </w:tcPr>
          <w:p w14:paraId="6CA67AC0" w14:textId="7F8A0937" w:rsidR="000F385F" w:rsidRDefault="000F385F" w:rsidP="00736BC1">
            <w:pPr>
              <w:rPr>
                <w:rFonts w:ascii="Georgia" w:hAnsi="Georgia"/>
              </w:rPr>
            </w:pPr>
            <w:r>
              <w:rPr>
                <w:rFonts w:ascii="Georgia" w:hAnsi="Georgia"/>
              </w:rPr>
              <w:t>.358</w:t>
            </w:r>
          </w:p>
        </w:tc>
        <w:tc>
          <w:tcPr>
            <w:tcW w:w="2340" w:type="dxa"/>
          </w:tcPr>
          <w:p w14:paraId="08FCAFF9" w14:textId="63732A99" w:rsidR="000F385F" w:rsidRDefault="000F385F" w:rsidP="00736BC1">
            <w:pPr>
              <w:rPr>
                <w:rFonts w:ascii="Georgia" w:hAnsi="Georgia"/>
              </w:rPr>
            </w:pPr>
            <w:r>
              <w:rPr>
                <w:rFonts w:ascii="Georgia" w:hAnsi="Georgia"/>
              </w:rPr>
              <w:t>69.8ul</w:t>
            </w:r>
          </w:p>
        </w:tc>
      </w:tr>
      <w:tr w:rsidR="000F385F" w14:paraId="1701DF49" w14:textId="60F7A145">
        <w:tc>
          <w:tcPr>
            <w:tcW w:w="2718" w:type="dxa"/>
          </w:tcPr>
          <w:p w14:paraId="69807C18" w14:textId="058E712D" w:rsidR="000F385F" w:rsidRDefault="000F385F" w:rsidP="00736BC1">
            <w:pPr>
              <w:rPr>
                <w:rFonts w:ascii="Georgia" w:hAnsi="Georgia"/>
              </w:rPr>
            </w:pPr>
            <w:r>
              <w:rPr>
                <w:rFonts w:ascii="Georgia" w:hAnsi="Georgia"/>
              </w:rPr>
              <w:t>2B3</w:t>
            </w:r>
          </w:p>
        </w:tc>
        <w:tc>
          <w:tcPr>
            <w:tcW w:w="2340" w:type="dxa"/>
          </w:tcPr>
          <w:p w14:paraId="0125823C" w14:textId="78DED268" w:rsidR="000F385F" w:rsidRDefault="000F385F" w:rsidP="00736BC1">
            <w:pPr>
              <w:rPr>
                <w:rFonts w:ascii="Georgia" w:hAnsi="Georgia"/>
              </w:rPr>
            </w:pPr>
            <w:r>
              <w:rPr>
                <w:rFonts w:ascii="Georgia" w:hAnsi="Georgia"/>
              </w:rPr>
              <w:t>.213</w:t>
            </w:r>
          </w:p>
        </w:tc>
        <w:tc>
          <w:tcPr>
            <w:tcW w:w="2340" w:type="dxa"/>
          </w:tcPr>
          <w:p w14:paraId="16F2CEA7" w14:textId="4CC75BA4" w:rsidR="000F385F" w:rsidRDefault="000F385F" w:rsidP="00736BC1">
            <w:pPr>
              <w:rPr>
                <w:rFonts w:ascii="Georgia" w:hAnsi="Georgia"/>
              </w:rPr>
            </w:pPr>
            <w:r>
              <w:rPr>
                <w:rFonts w:ascii="Georgia" w:hAnsi="Georgia"/>
              </w:rPr>
              <w:t>117.4ul</w:t>
            </w:r>
          </w:p>
        </w:tc>
      </w:tr>
      <w:tr w:rsidR="000F385F" w14:paraId="6DBE9FB5" w14:textId="7BEE966F">
        <w:tc>
          <w:tcPr>
            <w:tcW w:w="2718" w:type="dxa"/>
          </w:tcPr>
          <w:p w14:paraId="3DDFC2CC" w14:textId="7A16720C" w:rsidR="000F385F" w:rsidRDefault="000F385F" w:rsidP="00736BC1">
            <w:pPr>
              <w:rPr>
                <w:rFonts w:ascii="Georgia" w:hAnsi="Georgia"/>
              </w:rPr>
            </w:pPr>
            <w:r>
              <w:rPr>
                <w:rFonts w:ascii="Georgia" w:hAnsi="Georgia"/>
              </w:rPr>
              <w:t>3B3</w:t>
            </w:r>
          </w:p>
        </w:tc>
        <w:tc>
          <w:tcPr>
            <w:tcW w:w="2340" w:type="dxa"/>
          </w:tcPr>
          <w:p w14:paraId="4C40D1D4" w14:textId="5809E051" w:rsidR="000F385F" w:rsidRDefault="000F385F" w:rsidP="00736BC1">
            <w:pPr>
              <w:rPr>
                <w:rFonts w:ascii="Georgia" w:hAnsi="Georgia"/>
              </w:rPr>
            </w:pPr>
            <w:r>
              <w:rPr>
                <w:rFonts w:ascii="Georgia" w:hAnsi="Georgia"/>
              </w:rPr>
              <w:t>.339</w:t>
            </w:r>
          </w:p>
        </w:tc>
        <w:tc>
          <w:tcPr>
            <w:tcW w:w="2340" w:type="dxa"/>
          </w:tcPr>
          <w:p w14:paraId="0B0E2241" w14:textId="782C0BF9" w:rsidR="000F385F" w:rsidRDefault="000F385F" w:rsidP="00736BC1">
            <w:pPr>
              <w:rPr>
                <w:rFonts w:ascii="Georgia" w:hAnsi="Georgia"/>
              </w:rPr>
            </w:pPr>
            <w:r>
              <w:rPr>
                <w:rFonts w:ascii="Georgia" w:hAnsi="Georgia"/>
              </w:rPr>
              <w:t>73.8ul</w:t>
            </w:r>
          </w:p>
        </w:tc>
      </w:tr>
      <w:tr w:rsidR="000F385F" w14:paraId="4BABF47B" w14:textId="3844C9E4">
        <w:tc>
          <w:tcPr>
            <w:tcW w:w="2718" w:type="dxa"/>
          </w:tcPr>
          <w:p w14:paraId="4501DFF6" w14:textId="6DC7BB57" w:rsidR="000F385F" w:rsidRDefault="000F385F" w:rsidP="00736BC1">
            <w:pPr>
              <w:rPr>
                <w:rFonts w:ascii="Georgia" w:hAnsi="Georgia"/>
              </w:rPr>
            </w:pPr>
            <w:r>
              <w:rPr>
                <w:rFonts w:ascii="Georgia" w:hAnsi="Georgia"/>
              </w:rPr>
              <w:t>4B3</w:t>
            </w:r>
          </w:p>
        </w:tc>
        <w:tc>
          <w:tcPr>
            <w:tcW w:w="2340" w:type="dxa"/>
          </w:tcPr>
          <w:p w14:paraId="73F9A7EC" w14:textId="273EB799" w:rsidR="000F385F" w:rsidRDefault="000F385F" w:rsidP="00736BC1">
            <w:pPr>
              <w:rPr>
                <w:rFonts w:ascii="Georgia" w:hAnsi="Georgia"/>
              </w:rPr>
            </w:pPr>
            <w:r>
              <w:rPr>
                <w:rFonts w:ascii="Georgia" w:hAnsi="Georgia"/>
              </w:rPr>
              <w:t>.221</w:t>
            </w:r>
          </w:p>
        </w:tc>
        <w:tc>
          <w:tcPr>
            <w:tcW w:w="2340" w:type="dxa"/>
          </w:tcPr>
          <w:p w14:paraId="42020519" w14:textId="213E459F" w:rsidR="000F385F" w:rsidRDefault="000F385F" w:rsidP="00736BC1">
            <w:pPr>
              <w:rPr>
                <w:rFonts w:ascii="Georgia" w:hAnsi="Georgia"/>
              </w:rPr>
            </w:pPr>
            <w:r>
              <w:rPr>
                <w:rFonts w:ascii="Georgia" w:hAnsi="Georgia"/>
              </w:rPr>
              <w:t>113.2ul</w:t>
            </w:r>
          </w:p>
        </w:tc>
      </w:tr>
      <w:tr w:rsidR="000F385F" w14:paraId="2D8034B7" w14:textId="628A5EAE">
        <w:tc>
          <w:tcPr>
            <w:tcW w:w="2718" w:type="dxa"/>
          </w:tcPr>
          <w:p w14:paraId="1ECEF451" w14:textId="7B23029A" w:rsidR="000F385F" w:rsidRDefault="000F385F" w:rsidP="00736BC1">
            <w:pPr>
              <w:rPr>
                <w:rFonts w:ascii="Georgia" w:hAnsi="Georgia"/>
              </w:rPr>
            </w:pPr>
            <w:r>
              <w:rPr>
                <w:rFonts w:ascii="Georgia" w:hAnsi="Georgia"/>
              </w:rPr>
              <w:t>SA</w:t>
            </w:r>
          </w:p>
        </w:tc>
        <w:tc>
          <w:tcPr>
            <w:tcW w:w="2340" w:type="dxa"/>
          </w:tcPr>
          <w:p w14:paraId="047F94E8" w14:textId="5B444203" w:rsidR="000F385F" w:rsidRDefault="000F385F" w:rsidP="00736BC1">
            <w:pPr>
              <w:rPr>
                <w:rFonts w:ascii="Georgia" w:hAnsi="Georgia"/>
              </w:rPr>
            </w:pPr>
            <w:r>
              <w:rPr>
                <w:rFonts w:ascii="Georgia" w:hAnsi="Georgia"/>
              </w:rPr>
              <w:t>.255</w:t>
            </w:r>
          </w:p>
        </w:tc>
        <w:tc>
          <w:tcPr>
            <w:tcW w:w="2340" w:type="dxa"/>
          </w:tcPr>
          <w:p w14:paraId="715F27CD" w14:textId="6C511B1B" w:rsidR="000F385F" w:rsidRDefault="000F385F" w:rsidP="00736BC1">
            <w:pPr>
              <w:rPr>
                <w:rFonts w:ascii="Georgia" w:hAnsi="Georgia"/>
              </w:rPr>
            </w:pPr>
            <w:r>
              <w:rPr>
                <w:rFonts w:ascii="Georgia" w:hAnsi="Georgia"/>
              </w:rPr>
              <w:t>98.0ul</w:t>
            </w:r>
          </w:p>
        </w:tc>
      </w:tr>
    </w:tbl>
    <w:p w14:paraId="1194ACA8" w14:textId="77777777" w:rsidR="000F385F" w:rsidRDefault="000F385F" w:rsidP="00736BC1">
      <w:pPr>
        <w:rPr>
          <w:rFonts w:ascii="Georgia" w:hAnsi="Georgia"/>
        </w:rPr>
      </w:pPr>
    </w:p>
    <w:p w14:paraId="321EB1E7" w14:textId="77777777" w:rsidR="00C00E70" w:rsidRDefault="00C00E70" w:rsidP="007F68AD">
      <w:pPr>
        <w:rPr>
          <w:rFonts w:ascii="Georgia" w:hAnsi="Georgia"/>
        </w:rPr>
      </w:pPr>
    </w:p>
    <w:p w14:paraId="4F43CDF2" w14:textId="267E8B34" w:rsidR="00CB004F" w:rsidRPr="00A907FC" w:rsidRDefault="00CB004F" w:rsidP="00CB004F">
      <w:pPr>
        <w:rPr>
          <w:rFonts w:ascii="Georgia" w:hAnsi="Georgia"/>
          <w:b/>
        </w:rPr>
      </w:pPr>
      <w:r>
        <w:rPr>
          <w:rFonts w:ascii="Georgia" w:hAnsi="Georgia"/>
          <w:b/>
          <w:highlight w:val="green"/>
        </w:rPr>
        <w:t>Thursday</w:t>
      </w:r>
      <w:r w:rsidRPr="00A907FC">
        <w:rPr>
          <w:rFonts w:ascii="Georgia" w:hAnsi="Georgia"/>
          <w:b/>
          <w:highlight w:val="green"/>
        </w:rPr>
        <w:t xml:space="preserve">, </w:t>
      </w:r>
      <w:r>
        <w:rPr>
          <w:rFonts w:ascii="Georgia" w:hAnsi="Georgia"/>
          <w:b/>
          <w:highlight w:val="green"/>
        </w:rPr>
        <w:t>November</w:t>
      </w:r>
      <w:r w:rsidRPr="00A907FC">
        <w:rPr>
          <w:rFonts w:ascii="Georgia" w:hAnsi="Georgia"/>
          <w:b/>
          <w:highlight w:val="green"/>
        </w:rPr>
        <w:t xml:space="preserve"> </w:t>
      </w:r>
      <w:r>
        <w:rPr>
          <w:rFonts w:ascii="Georgia" w:hAnsi="Georgia"/>
          <w:b/>
          <w:highlight w:val="green"/>
        </w:rPr>
        <w:t>3rd</w:t>
      </w:r>
      <w:r w:rsidRPr="00A907FC">
        <w:rPr>
          <w:rFonts w:ascii="Georgia" w:hAnsi="Georgia"/>
          <w:b/>
          <w:highlight w:val="green"/>
        </w:rPr>
        <w:t>, 2022</w:t>
      </w:r>
    </w:p>
    <w:p w14:paraId="7740A270" w14:textId="77777777" w:rsidR="00CB004F" w:rsidRPr="00A907FC" w:rsidRDefault="00CB004F" w:rsidP="00CB004F">
      <w:pPr>
        <w:rPr>
          <w:rFonts w:ascii="Georgia" w:hAnsi="Georgia"/>
          <w:b/>
          <w:sz w:val="18"/>
          <w:szCs w:val="18"/>
        </w:rPr>
      </w:pPr>
      <w:r w:rsidRPr="00A907FC">
        <w:rPr>
          <w:rFonts w:ascii="Georgia" w:hAnsi="Georgia"/>
          <w:b/>
          <w:sz w:val="18"/>
          <w:szCs w:val="18"/>
        </w:rPr>
        <w:t>To Do:</w:t>
      </w:r>
    </w:p>
    <w:p w14:paraId="05A4A79D" w14:textId="1F3FBFE1" w:rsidR="00CB004F" w:rsidRDefault="00CB004F" w:rsidP="00CB004F">
      <w:pPr>
        <w:pStyle w:val="ListParagraph"/>
        <w:numPr>
          <w:ilvl w:val="0"/>
          <w:numId w:val="10"/>
        </w:numPr>
        <w:rPr>
          <w:rFonts w:ascii="Georgia" w:hAnsi="Georgia"/>
          <w:strike/>
          <w:sz w:val="18"/>
          <w:szCs w:val="18"/>
        </w:rPr>
      </w:pPr>
      <w:r>
        <w:rPr>
          <w:rFonts w:ascii="Georgia" w:hAnsi="Georgia"/>
          <w:strike/>
          <w:sz w:val="18"/>
          <w:szCs w:val="18"/>
        </w:rPr>
        <w:t>Image and analyze staph preliminary screening</w:t>
      </w:r>
    </w:p>
    <w:p w14:paraId="18BEEE81" w14:textId="77777777" w:rsidR="00CB004F" w:rsidRPr="009A0693" w:rsidRDefault="00CB004F" w:rsidP="00CB004F">
      <w:pPr>
        <w:pStyle w:val="ListParagraph"/>
        <w:numPr>
          <w:ilvl w:val="0"/>
          <w:numId w:val="10"/>
        </w:numPr>
        <w:rPr>
          <w:rFonts w:ascii="Georgia" w:hAnsi="Georgia"/>
          <w:strike/>
          <w:sz w:val="18"/>
          <w:szCs w:val="18"/>
        </w:rPr>
      </w:pPr>
      <w:r>
        <w:rPr>
          <w:rFonts w:ascii="Georgia" w:hAnsi="Georgia"/>
          <w:strike/>
          <w:sz w:val="18"/>
          <w:szCs w:val="18"/>
        </w:rPr>
        <w:t xml:space="preserve">Freeze down LR4A3 potential mutants </w:t>
      </w:r>
    </w:p>
    <w:p w14:paraId="6FD094BD" w14:textId="77777777" w:rsidR="00CB004F" w:rsidRPr="00A907FC" w:rsidRDefault="00CB004F" w:rsidP="00CB004F">
      <w:pPr>
        <w:pStyle w:val="ListParagraph"/>
        <w:rPr>
          <w:rFonts w:ascii="Georgia" w:hAnsi="Georgia"/>
          <w:sz w:val="18"/>
          <w:szCs w:val="18"/>
        </w:rPr>
      </w:pPr>
    </w:p>
    <w:p w14:paraId="4FF4A791" w14:textId="423E4411" w:rsidR="00CB004F" w:rsidRPr="0003672C" w:rsidRDefault="00CB004F" w:rsidP="00CB004F">
      <w:pPr>
        <w:rPr>
          <w:rFonts w:ascii="Georgia" w:hAnsi="Georgia"/>
          <w:b/>
          <w:u w:val="single"/>
        </w:rPr>
      </w:pPr>
      <w:r w:rsidRPr="00A907FC">
        <w:rPr>
          <w:rFonts w:ascii="Georgia" w:hAnsi="Georgia"/>
          <w:b/>
          <w:u w:val="single"/>
        </w:rPr>
        <w:t>Results and</w:t>
      </w:r>
      <w:r>
        <w:rPr>
          <w:rFonts w:ascii="Georgia" w:hAnsi="Georgia"/>
          <w:b/>
          <w:u w:val="single"/>
        </w:rPr>
        <w:t xml:space="preserve"> Data:</w:t>
      </w:r>
    </w:p>
    <w:tbl>
      <w:tblPr>
        <w:tblW w:w="9985" w:type="dxa"/>
        <w:tblLook w:val="04A0" w:firstRow="1" w:lastRow="0" w:firstColumn="1" w:lastColumn="0" w:noHBand="0" w:noVBand="1"/>
      </w:tblPr>
      <w:tblGrid>
        <w:gridCol w:w="1340"/>
        <w:gridCol w:w="1880"/>
        <w:gridCol w:w="6765"/>
      </w:tblGrid>
      <w:tr w:rsidR="00CB004F" w:rsidRPr="00CB004F" w14:paraId="1CBC16C6" w14:textId="77777777" w:rsidTr="00CB004F">
        <w:trPr>
          <w:trHeight w:val="315"/>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59F5E" w14:textId="6F0AE609" w:rsidR="00CB004F" w:rsidRPr="00CB004F" w:rsidRDefault="00CB004F" w:rsidP="00CB004F">
            <w:pPr>
              <w:spacing w:after="0" w:line="240" w:lineRule="auto"/>
              <w:jc w:val="left"/>
              <w:rPr>
                <w:rFonts w:ascii="Calibri" w:eastAsia="Times New Roman" w:hAnsi="Calibri" w:cs="Calibri"/>
                <w:b/>
                <w:bCs/>
                <w:color w:val="000000"/>
                <w:sz w:val="24"/>
                <w:szCs w:val="24"/>
              </w:rPr>
            </w:pPr>
            <w:r>
              <w:rPr>
                <w:rFonts w:ascii="Calibri" w:eastAsia="Times New Roman" w:hAnsi="Calibri" w:cs="Calibri"/>
                <w:b/>
                <w:bCs/>
                <w:color w:val="000000"/>
                <w:sz w:val="24"/>
                <w:szCs w:val="24"/>
              </w:rPr>
              <w:t>Strain</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5A4FC32C" w14:textId="2E48667A" w:rsidR="00CB004F" w:rsidRPr="00CB004F" w:rsidRDefault="00CB004F" w:rsidP="00CB004F">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Measurement mm</w:t>
            </w:r>
          </w:p>
        </w:tc>
        <w:tc>
          <w:tcPr>
            <w:tcW w:w="6765" w:type="dxa"/>
            <w:tcBorders>
              <w:top w:val="single" w:sz="4" w:space="0" w:color="auto"/>
              <w:left w:val="nil"/>
              <w:bottom w:val="single" w:sz="4" w:space="0" w:color="auto"/>
              <w:right w:val="single" w:sz="4" w:space="0" w:color="auto"/>
            </w:tcBorders>
            <w:shd w:val="clear" w:color="auto" w:fill="auto"/>
            <w:noWrap/>
            <w:vAlign w:val="bottom"/>
          </w:tcPr>
          <w:p w14:paraId="40FF49B9" w14:textId="4CA81A32" w:rsidR="00CB004F" w:rsidRPr="00CB004F" w:rsidRDefault="00CB004F" w:rsidP="00CB004F">
            <w:pPr>
              <w:spacing w:after="0" w:line="240" w:lineRule="auto"/>
              <w:jc w:val="left"/>
              <w:rPr>
                <w:rFonts w:ascii="Calibri" w:eastAsia="Times New Roman" w:hAnsi="Calibri" w:cs="Calibri"/>
                <w:color w:val="000000"/>
                <w:sz w:val="24"/>
                <w:szCs w:val="24"/>
              </w:rPr>
            </w:pPr>
            <w:r>
              <w:rPr>
                <w:rFonts w:ascii="Calibri" w:eastAsia="Times New Roman" w:hAnsi="Calibri" w:cs="Calibri"/>
                <w:color w:val="000000"/>
                <w:sz w:val="24"/>
                <w:szCs w:val="24"/>
              </w:rPr>
              <w:t>Notes</w:t>
            </w:r>
          </w:p>
        </w:tc>
      </w:tr>
      <w:tr w:rsidR="00CB004F" w:rsidRPr="00CB004F" w14:paraId="7E10FF1B" w14:textId="77777777" w:rsidTr="00CB004F">
        <w:trPr>
          <w:trHeight w:val="315"/>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C8ACA" w14:textId="77777777" w:rsidR="00CB004F" w:rsidRPr="00CB004F" w:rsidRDefault="00CB004F" w:rsidP="00CB004F">
            <w:pPr>
              <w:spacing w:after="0" w:line="240" w:lineRule="auto"/>
              <w:jc w:val="left"/>
              <w:rPr>
                <w:rFonts w:ascii="Calibri" w:eastAsia="Times New Roman" w:hAnsi="Calibri" w:cs="Calibri"/>
                <w:b/>
                <w:bCs/>
                <w:color w:val="000000"/>
                <w:sz w:val="24"/>
                <w:szCs w:val="24"/>
              </w:rPr>
            </w:pPr>
            <w:r w:rsidRPr="00CB004F">
              <w:rPr>
                <w:rFonts w:ascii="Calibri" w:eastAsia="Times New Roman" w:hAnsi="Calibri" w:cs="Calibri"/>
                <w:b/>
                <w:bCs/>
                <w:color w:val="000000"/>
                <w:sz w:val="24"/>
                <w:szCs w:val="24"/>
              </w:rPr>
              <w:t>SA113</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40155A40" w14:textId="77777777" w:rsidR="00CB004F" w:rsidRPr="00CB004F" w:rsidRDefault="00CB004F" w:rsidP="00CB004F">
            <w:pPr>
              <w:spacing w:after="0" w:line="240" w:lineRule="auto"/>
              <w:jc w:val="right"/>
              <w:rPr>
                <w:rFonts w:ascii="Calibri" w:eastAsia="Times New Roman" w:hAnsi="Calibri" w:cs="Calibri"/>
                <w:color w:val="000000"/>
                <w:sz w:val="24"/>
                <w:szCs w:val="24"/>
              </w:rPr>
            </w:pPr>
            <w:r w:rsidRPr="00CB004F">
              <w:rPr>
                <w:rFonts w:ascii="Calibri" w:eastAsia="Times New Roman" w:hAnsi="Calibri" w:cs="Calibri"/>
                <w:color w:val="000000"/>
                <w:sz w:val="24"/>
                <w:szCs w:val="24"/>
              </w:rPr>
              <w:t>14.304</w:t>
            </w:r>
          </w:p>
        </w:tc>
        <w:tc>
          <w:tcPr>
            <w:tcW w:w="6765" w:type="dxa"/>
            <w:tcBorders>
              <w:top w:val="single" w:sz="4" w:space="0" w:color="auto"/>
              <w:left w:val="nil"/>
              <w:bottom w:val="single" w:sz="4" w:space="0" w:color="auto"/>
              <w:right w:val="single" w:sz="4" w:space="0" w:color="auto"/>
            </w:tcBorders>
            <w:shd w:val="clear" w:color="auto" w:fill="auto"/>
            <w:noWrap/>
            <w:vAlign w:val="bottom"/>
            <w:hideMark/>
          </w:tcPr>
          <w:p w14:paraId="0E340E30" w14:textId="2678E801" w:rsidR="00CB004F" w:rsidRPr="00CB004F" w:rsidRDefault="00CB004F" w:rsidP="00CB004F">
            <w:pPr>
              <w:spacing w:after="0" w:line="240" w:lineRule="auto"/>
              <w:jc w:val="left"/>
              <w:rPr>
                <w:rFonts w:ascii="Calibri" w:eastAsia="Times New Roman" w:hAnsi="Calibri" w:cs="Calibri"/>
                <w:color w:val="000000"/>
                <w:sz w:val="24"/>
                <w:szCs w:val="24"/>
              </w:rPr>
            </w:pPr>
            <w:r w:rsidRPr="00CB004F">
              <w:rPr>
                <w:rFonts w:ascii="Calibri" w:eastAsia="Times New Roman" w:hAnsi="Calibri" w:cs="Calibri"/>
                <w:color w:val="000000"/>
                <w:sz w:val="24"/>
                <w:szCs w:val="24"/>
              </w:rPr>
              <w:t> </w:t>
            </w:r>
            <w:r>
              <w:rPr>
                <w:rFonts w:ascii="Calibri" w:eastAsia="Times New Roman" w:hAnsi="Calibri" w:cs="Calibri"/>
                <w:color w:val="000000"/>
                <w:sz w:val="24"/>
                <w:szCs w:val="24"/>
              </w:rPr>
              <w:t>WT</w:t>
            </w:r>
          </w:p>
        </w:tc>
      </w:tr>
      <w:tr w:rsidR="00CB004F" w:rsidRPr="00CB004F" w14:paraId="73241E0D" w14:textId="77777777" w:rsidTr="00CB004F">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D17AD6F" w14:textId="77777777" w:rsidR="00CB004F" w:rsidRPr="00CB004F" w:rsidRDefault="00CB004F" w:rsidP="00CB004F">
            <w:pPr>
              <w:spacing w:after="0" w:line="240" w:lineRule="auto"/>
              <w:jc w:val="left"/>
              <w:rPr>
                <w:rFonts w:ascii="Calibri" w:eastAsia="Times New Roman" w:hAnsi="Calibri" w:cs="Calibri"/>
                <w:b/>
                <w:bCs/>
                <w:color w:val="000000"/>
                <w:sz w:val="24"/>
                <w:szCs w:val="24"/>
              </w:rPr>
            </w:pPr>
            <w:r w:rsidRPr="00CB004F">
              <w:rPr>
                <w:rFonts w:ascii="Calibri" w:eastAsia="Times New Roman" w:hAnsi="Calibri" w:cs="Calibri"/>
                <w:b/>
                <w:bCs/>
                <w:color w:val="000000"/>
                <w:sz w:val="24"/>
                <w:szCs w:val="24"/>
              </w:rPr>
              <w:t>LR1A3</w:t>
            </w:r>
          </w:p>
        </w:tc>
        <w:tc>
          <w:tcPr>
            <w:tcW w:w="1880" w:type="dxa"/>
            <w:tcBorders>
              <w:top w:val="nil"/>
              <w:left w:val="nil"/>
              <w:bottom w:val="single" w:sz="4" w:space="0" w:color="auto"/>
              <w:right w:val="single" w:sz="4" w:space="0" w:color="auto"/>
            </w:tcBorders>
            <w:shd w:val="clear" w:color="auto" w:fill="auto"/>
            <w:noWrap/>
            <w:vAlign w:val="bottom"/>
            <w:hideMark/>
          </w:tcPr>
          <w:p w14:paraId="40657AA1" w14:textId="77777777" w:rsidR="00CB004F" w:rsidRPr="00CB004F" w:rsidRDefault="00CB004F" w:rsidP="00CB004F">
            <w:pPr>
              <w:spacing w:after="0" w:line="240" w:lineRule="auto"/>
              <w:jc w:val="right"/>
              <w:rPr>
                <w:rFonts w:ascii="Calibri" w:eastAsia="Times New Roman" w:hAnsi="Calibri" w:cs="Calibri"/>
                <w:color w:val="000000"/>
                <w:sz w:val="24"/>
                <w:szCs w:val="24"/>
              </w:rPr>
            </w:pPr>
            <w:r w:rsidRPr="00CB004F">
              <w:rPr>
                <w:rFonts w:ascii="Calibri" w:eastAsia="Times New Roman" w:hAnsi="Calibri" w:cs="Calibri"/>
                <w:color w:val="000000"/>
                <w:sz w:val="24"/>
                <w:szCs w:val="24"/>
              </w:rPr>
              <w:t>13.793</w:t>
            </w:r>
          </w:p>
        </w:tc>
        <w:tc>
          <w:tcPr>
            <w:tcW w:w="6765" w:type="dxa"/>
            <w:tcBorders>
              <w:top w:val="nil"/>
              <w:left w:val="nil"/>
              <w:bottom w:val="single" w:sz="4" w:space="0" w:color="auto"/>
              <w:right w:val="single" w:sz="4" w:space="0" w:color="auto"/>
            </w:tcBorders>
            <w:shd w:val="clear" w:color="auto" w:fill="auto"/>
            <w:noWrap/>
            <w:vAlign w:val="bottom"/>
            <w:hideMark/>
          </w:tcPr>
          <w:p w14:paraId="101E3D58" w14:textId="79E67A08" w:rsidR="00CB004F" w:rsidRPr="00CB004F" w:rsidRDefault="00CB004F" w:rsidP="00CB004F">
            <w:pPr>
              <w:spacing w:after="0" w:line="240" w:lineRule="auto"/>
              <w:jc w:val="left"/>
              <w:rPr>
                <w:rFonts w:ascii="Calibri" w:eastAsia="Times New Roman" w:hAnsi="Calibri" w:cs="Calibri"/>
                <w:color w:val="000000"/>
                <w:sz w:val="24"/>
                <w:szCs w:val="24"/>
              </w:rPr>
            </w:pPr>
            <w:r w:rsidRPr="00CB004F">
              <w:rPr>
                <w:rFonts w:ascii="Calibri" w:eastAsia="Times New Roman" w:hAnsi="Calibri" w:cs="Calibri"/>
                <w:color w:val="000000"/>
                <w:sz w:val="24"/>
                <w:szCs w:val="24"/>
              </w:rPr>
              <w:t> </w:t>
            </w:r>
            <w:r>
              <w:rPr>
                <w:rFonts w:ascii="Calibri" w:eastAsia="Times New Roman" w:hAnsi="Calibri" w:cs="Calibri"/>
                <w:color w:val="000000"/>
                <w:sz w:val="24"/>
                <w:szCs w:val="24"/>
              </w:rPr>
              <w:t>Ns</w:t>
            </w:r>
          </w:p>
        </w:tc>
      </w:tr>
      <w:tr w:rsidR="00CB004F" w:rsidRPr="00CB004F" w14:paraId="1CF07360" w14:textId="77777777" w:rsidTr="00CB004F">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BA1C4B2" w14:textId="77777777" w:rsidR="00CB004F" w:rsidRPr="00CB004F" w:rsidRDefault="00CB004F" w:rsidP="00CB004F">
            <w:pPr>
              <w:spacing w:after="0" w:line="240" w:lineRule="auto"/>
              <w:jc w:val="left"/>
              <w:rPr>
                <w:rFonts w:ascii="Calibri" w:eastAsia="Times New Roman" w:hAnsi="Calibri" w:cs="Calibri"/>
                <w:b/>
                <w:bCs/>
                <w:color w:val="000000"/>
                <w:sz w:val="24"/>
                <w:szCs w:val="24"/>
              </w:rPr>
            </w:pPr>
            <w:r w:rsidRPr="00CB004F">
              <w:rPr>
                <w:rFonts w:ascii="Calibri" w:eastAsia="Times New Roman" w:hAnsi="Calibri" w:cs="Calibri"/>
                <w:b/>
                <w:bCs/>
                <w:color w:val="000000"/>
                <w:sz w:val="24"/>
                <w:szCs w:val="24"/>
              </w:rPr>
              <w:t>LR1B3</w:t>
            </w:r>
          </w:p>
        </w:tc>
        <w:tc>
          <w:tcPr>
            <w:tcW w:w="1880" w:type="dxa"/>
            <w:tcBorders>
              <w:top w:val="nil"/>
              <w:left w:val="nil"/>
              <w:bottom w:val="single" w:sz="4" w:space="0" w:color="auto"/>
              <w:right w:val="single" w:sz="4" w:space="0" w:color="auto"/>
            </w:tcBorders>
            <w:shd w:val="clear" w:color="auto" w:fill="auto"/>
            <w:noWrap/>
            <w:vAlign w:val="bottom"/>
            <w:hideMark/>
          </w:tcPr>
          <w:p w14:paraId="1803B0C4" w14:textId="77777777" w:rsidR="00CB004F" w:rsidRPr="00CB004F" w:rsidRDefault="00CB004F" w:rsidP="00CB004F">
            <w:pPr>
              <w:spacing w:after="0" w:line="240" w:lineRule="auto"/>
              <w:jc w:val="right"/>
              <w:rPr>
                <w:rFonts w:ascii="Calibri" w:eastAsia="Times New Roman" w:hAnsi="Calibri" w:cs="Calibri"/>
                <w:color w:val="000000"/>
                <w:sz w:val="24"/>
                <w:szCs w:val="24"/>
              </w:rPr>
            </w:pPr>
            <w:r w:rsidRPr="00CB004F">
              <w:rPr>
                <w:rFonts w:ascii="Calibri" w:eastAsia="Times New Roman" w:hAnsi="Calibri" w:cs="Calibri"/>
                <w:color w:val="000000"/>
                <w:sz w:val="24"/>
                <w:szCs w:val="24"/>
              </w:rPr>
              <w:t>12.53</w:t>
            </w:r>
          </w:p>
        </w:tc>
        <w:tc>
          <w:tcPr>
            <w:tcW w:w="6765" w:type="dxa"/>
            <w:tcBorders>
              <w:top w:val="nil"/>
              <w:left w:val="nil"/>
              <w:bottom w:val="single" w:sz="4" w:space="0" w:color="auto"/>
              <w:right w:val="single" w:sz="4" w:space="0" w:color="auto"/>
            </w:tcBorders>
            <w:shd w:val="clear" w:color="auto" w:fill="auto"/>
            <w:noWrap/>
            <w:vAlign w:val="bottom"/>
            <w:hideMark/>
          </w:tcPr>
          <w:p w14:paraId="60A10959" w14:textId="3C45B5B6" w:rsidR="00CB004F" w:rsidRPr="00CB004F" w:rsidRDefault="00CB004F" w:rsidP="00CB004F">
            <w:pPr>
              <w:spacing w:after="0" w:line="240" w:lineRule="auto"/>
              <w:jc w:val="left"/>
              <w:rPr>
                <w:rFonts w:ascii="Calibri" w:eastAsia="Times New Roman" w:hAnsi="Calibri" w:cs="Calibri"/>
                <w:color w:val="000000"/>
                <w:sz w:val="24"/>
                <w:szCs w:val="24"/>
              </w:rPr>
            </w:pPr>
            <w:r w:rsidRPr="00CB004F">
              <w:rPr>
                <w:rFonts w:ascii="Calibri" w:eastAsia="Times New Roman" w:hAnsi="Calibri" w:cs="Calibri"/>
                <w:color w:val="000000"/>
                <w:sz w:val="24"/>
                <w:szCs w:val="24"/>
              </w:rPr>
              <w:t> </w:t>
            </w:r>
            <w:r>
              <w:rPr>
                <w:rFonts w:ascii="Calibri" w:eastAsia="Times New Roman" w:hAnsi="Calibri" w:cs="Calibri"/>
                <w:color w:val="000000"/>
                <w:sz w:val="24"/>
                <w:szCs w:val="24"/>
              </w:rPr>
              <w:t>Ns</w:t>
            </w:r>
          </w:p>
        </w:tc>
      </w:tr>
      <w:tr w:rsidR="00CB004F" w:rsidRPr="00CB004F" w14:paraId="3C347AC4" w14:textId="77777777" w:rsidTr="00CB004F">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F86EDC2" w14:textId="77777777" w:rsidR="00CB004F" w:rsidRPr="00CB004F" w:rsidRDefault="00CB004F" w:rsidP="00CB004F">
            <w:pPr>
              <w:spacing w:after="0" w:line="240" w:lineRule="auto"/>
              <w:jc w:val="left"/>
              <w:rPr>
                <w:rFonts w:ascii="Calibri" w:eastAsia="Times New Roman" w:hAnsi="Calibri" w:cs="Calibri"/>
                <w:b/>
                <w:bCs/>
                <w:color w:val="000000"/>
                <w:sz w:val="24"/>
                <w:szCs w:val="24"/>
              </w:rPr>
            </w:pPr>
            <w:r w:rsidRPr="00CB004F">
              <w:rPr>
                <w:rFonts w:ascii="Calibri" w:eastAsia="Times New Roman" w:hAnsi="Calibri" w:cs="Calibri"/>
                <w:b/>
                <w:bCs/>
                <w:color w:val="000000"/>
                <w:sz w:val="24"/>
                <w:szCs w:val="24"/>
              </w:rPr>
              <w:t>LR2A3</w:t>
            </w:r>
          </w:p>
        </w:tc>
        <w:tc>
          <w:tcPr>
            <w:tcW w:w="1880" w:type="dxa"/>
            <w:tcBorders>
              <w:top w:val="nil"/>
              <w:left w:val="nil"/>
              <w:bottom w:val="single" w:sz="4" w:space="0" w:color="auto"/>
              <w:right w:val="single" w:sz="4" w:space="0" w:color="auto"/>
            </w:tcBorders>
            <w:shd w:val="clear" w:color="auto" w:fill="auto"/>
            <w:noWrap/>
            <w:vAlign w:val="bottom"/>
            <w:hideMark/>
          </w:tcPr>
          <w:p w14:paraId="065C1B0C" w14:textId="77777777" w:rsidR="00CB004F" w:rsidRPr="00CB004F" w:rsidRDefault="00CB004F" w:rsidP="00CB004F">
            <w:pPr>
              <w:spacing w:after="0" w:line="240" w:lineRule="auto"/>
              <w:jc w:val="right"/>
              <w:rPr>
                <w:rFonts w:ascii="Calibri" w:eastAsia="Times New Roman" w:hAnsi="Calibri" w:cs="Calibri"/>
                <w:color w:val="000000"/>
                <w:sz w:val="24"/>
                <w:szCs w:val="24"/>
              </w:rPr>
            </w:pPr>
            <w:r w:rsidRPr="00CB004F">
              <w:rPr>
                <w:rFonts w:ascii="Calibri" w:eastAsia="Times New Roman" w:hAnsi="Calibri" w:cs="Calibri"/>
                <w:color w:val="000000"/>
                <w:sz w:val="24"/>
                <w:szCs w:val="24"/>
              </w:rPr>
              <w:t>12.318</w:t>
            </w:r>
          </w:p>
        </w:tc>
        <w:tc>
          <w:tcPr>
            <w:tcW w:w="6765" w:type="dxa"/>
            <w:tcBorders>
              <w:top w:val="nil"/>
              <w:left w:val="nil"/>
              <w:bottom w:val="single" w:sz="4" w:space="0" w:color="auto"/>
              <w:right w:val="single" w:sz="4" w:space="0" w:color="auto"/>
            </w:tcBorders>
            <w:shd w:val="clear" w:color="auto" w:fill="auto"/>
            <w:noWrap/>
            <w:vAlign w:val="bottom"/>
            <w:hideMark/>
          </w:tcPr>
          <w:p w14:paraId="16866099" w14:textId="0A52BA9A" w:rsidR="00CB004F" w:rsidRPr="00CB004F" w:rsidRDefault="00CB004F" w:rsidP="00CB004F">
            <w:pPr>
              <w:spacing w:after="0" w:line="240" w:lineRule="auto"/>
              <w:jc w:val="left"/>
              <w:rPr>
                <w:rFonts w:ascii="Calibri" w:eastAsia="Times New Roman" w:hAnsi="Calibri" w:cs="Calibri"/>
                <w:color w:val="000000"/>
                <w:sz w:val="24"/>
                <w:szCs w:val="24"/>
              </w:rPr>
            </w:pPr>
            <w:r w:rsidRPr="00CB004F">
              <w:rPr>
                <w:rFonts w:ascii="Calibri" w:eastAsia="Times New Roman" w:hAnsi="Calibri" w:cs="Calibri"/>
                <w:color w:val="000000"/>
                <w:sz w:val="24"/>
                <w:szCs w:val="24"/>
              </w:rPr>
              <w:t> </w:t>
            </w:r>
            <w:r>
              <w:rPr>
                <w:rFonts w:ascii="Calibri" w:eastAsia="Times New Roman" w:hAnsi="Calibri" w:cs="Calibri"/>
                <w:color w:val="000000"/>
                <w:sz w:val="24"/>
                <w:szCs w:val="24"/>
              </w:rPr>
              <w:t>Ns</w:t>
            </w:r>
          </w:p>
        </w:tc>
      </w:tr>
      <w:tr w:rsidR="00CB004F" w:rsidRPr="00CB004F" w14:paraId="4BB809F3" w14:textId="77777777" w:rsidTr="00CB004F">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45678FC" w14:textId="77777777" w:rsidR="00CB004F" w:rsidRPr="00CB004F" w:rsidRDefault="00CB004F" w:rsidP="00CB004F">
            <w:pPr>
              <w:spacing w:after="0" w:line="240" w:lineRule="auto"/>
              <w:jc w:val="left"/>
              <w:rPr>
                <w:rFonts w:ascii="Calibri" w:eastAsia="Times New Roman" w:hAnsi="Calibri" w:cs="Calibri"/>
                <w:b/>
                <w:bCs/>
                <w:color w:val="000000"/>
                <w:sz w:val="24"/>
                <w:szCs w:val="24"/>
              </w:rPr>
            </w:pPr>
            <w:r w:rsidRPr="00CB004F">
              <w:rPr>
                <w:rFonts w:ascii="Calibri" w:eastAsia="Times New Roman" w:hAnsi="Calibri" w:cs="Calibri"/>
                <w:b/>
                <w:bCs/>
                <w:color w:val="000000"/>
                <w:sz w:val="24"/>
                <w:szCs w:val="24"/>
              </w:rPr>
              <w:t>LR2B3</w:t>
            </w:r>
          </w:p>
        </w:tc>
        <w:tc>
          <w:tcPr>
            <w:tcW w:w="1880" w:type="dxa"/>
            <w:tcBorders>
              <w:top w:val="nil"/>
              <w:left w:val="nil"/>
              <w:bottom w:val="single" w:sz="4" w:space="0" w:color="auto"/>
              <w:right w:val="single" w:sz="4" w:space="0" w:color="auto"/>
            </w:tcBorders>
            <w:shd w:val="clear" w:color="auto" w:fill="auto"/>
            <w:noWrap/>
            <w:vAlign w:val="bottom"/>
            <w:hideMark/>
          </w:tcPr>
          <w:p w14:paraId="446C35D6" w14:textId="77777777" w:rsidR="00CB004F" w:rsidRPr="00CB004F" w:rsidRDefault="00CB004F" w:rsidP="00CB004F">
            <w:pPr>
              <w:spacing w:after="0" w:line="240" w:lineRule="auto"/>
              <w:jc w:val="right"/>
              <w:rPr>
                <w:rFonts w:ascii="Calibri" w:eastAsia="Times New Roman" w:hAnsi="Calibri" w:cs="Calibri"/>
                <w:color w:val="000000"/>
                <w:sz w:val="24"/>
                <w:szCs w:val="24"/>
              </w:rPr>
            </w:pPr>
            <w:r w:rsidRPr="00CB004F">
              <w:rPr>
                <w:rFonts w:ascii="Calibri" w:eastAsia="Times New Roman" w:hAnsi="Calibri" w:cs="Calibri"/>
                <w:color w:val="000000"/>
                <w:sz w:val="24"/>
                <w:szCs w:val="24"/>
              </w:rPr>
              <w:t>9.231</w:t>
            </w:r>
          </w:p>
        </w:tc>
        <w:tc>
          <w:tcPr>
            <w:tcW w:w="6765" w:type="dxa"/>
            <w:tcBorders>
              <w:top w:val="nil"/>
              <w:left w:val="nil"/>
              <w:bottom w:val="single" w:sz="4" w:space="0" w:color="auto"/>
              <w:right w:val="single" w:sz="4" w:space="0" w:color="auto"/>
            </w:tcBorders>
            <w:shd w:val="clear" w:color="auto" w:fill="auto"/>
            <w:noWrap/>
            <w:vAlign w:val="bottom"/>
            <w:hideMark/>
          </w:tcPr>
          <w:p w14:paraId="065A27DD" w14:textId="24479E5E" w:rsidR="00CB004F" w:rsidRPr="00CB004F" w:rsidRDefault="00CB004F" w:rsidP="00CB004F">
            <w:pPr>
              <w:spacing w:after="0" w:line="240" w:lineRule="auto"/>
              <w:jc w:val="left"/>
              <w:rPr>
                <w:rFonts w:ascii="Calibri" w:eastAsia="Times New Roman" w:hAnsi="Calibri" w:cs="Calibri"/>
                <w:color w:val="000000"/>
                <w:sz w:val="24"/>
                <w:szCs w:val="24"/>
              </w:rPr>
            </w:pPr>
            <w:r>
              <w:rPr>
                <w:rFonts w:ascii="Calibri" w:eastAsia="Times New Roman" w:hAnsi="Calibri" w:cs="Calibri"/>
                <w:color w:val="000000"/>
                <w:sz w:val="24"/>
                <w:szCs w:val="24"/>
              </w:rPr>
              <w:t>Significantly different than the rest of the measurements.</w:t>
            </w:r>
            <w:r w:rsidRPr="00CB004F">
              <w:rPr>
                <w:rFonts w:ascii="Calibri" w:eastAsia="Times New Roman" w:hAnsi="Calibri" w:cs="Calibri"/>
                <w:color w:val="000000"/>
                <w:sz w:val="24"/>
                <w:szCs w:val="24"/>
              </w:rPr>
              <w:t> </w:t>
            </w:r>
            <w:r>
              <w:rPr>
                <w:rFonts w:ascii="Calibri" w:eastAsia="Times New Roman" w:hAnsi="Calibri" w:cs="Calibri"/>
                <w:color w:val="000000"/>
                <w:sz w:val="24"/>
                <w:szCs w:val="24"/>
              </w:rPr>
              <w:t xml:space="preserve">Interesting, looks like there are two “strains” of bacteria; large colonies and then very small </w:t>
            </w:r>
            <w:proofErr w:type="spellStart"/>
            <w:r>
              <w:rPr>
                <w:rFonts w:ascii="Calibri" w:eastAsia="Times New Roman" w:hAnsi="Calibri" w:cs="Calibri"/>
                <w:color w:val="000000"/>
                <w:sz w:val="24"/>
                <w:szCs w:val="24"/>
              </w:rPr>
              <w:t>cfus</w:t>
            </w:r>
            <w:proofErr w:type="spellEnd"/>
            <w:r>
              <w:rPr>
                <w:rFonts w:ascii="Calibri" w:eastAsia="Times New Roman" w:hAnsi="Calibri" w:cs="Calibri"/>
                <w:color w:val="000000"/>
                <w:sz w:val="24"/>
                <w:szCs w:val="24"/>
              </w:rPr>
              <w:t xml:space="preserve"> that look like background. Need to isolate further and test to determine</w:t>
            </w:r>
          </w:p>
        </w:tc>
      </w:tr>
      <w:tr w:rsidR="00CB004F" w:rsidRPr="00CB004F" w14:paraId="48B30FB6" w14:textId="77777777" w:rsidTr="00CB004F">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E627FBF" w14:textId="77777777" w:rsidR="00CB004F" w:rsidRPr="00CB004F" w:rsidRDefault="00CB004F" w:rsidP="00CB004F">
            <w:pPr>
              <w:spacing w:after="0" w:line="240" w:lineRule="auto"/>
              <w:jc w:val="left"/>
              <w:rPr>
                <w:rFonts w:ascii="Calibri" w:eastAsia="Times New Roman" w:hAnsi="Calibri" w:cs="Calibri"/>
                <w:b/>
                <w:bCs/>
                <w:color w:val="000000"/>
                <w:sz w:val="24"/>
                <w:szCs w:val="24"/>
              </w:rPr>
            </w:pPr>
            <w:r w:rsidRPr="00CB004F">
              <w:rPr>
                <w:rFonts w:ascii="Calibri" w:eastAsia="Times New Roman" w:hAnsi="Calibri" w:cs="Calibri"/>
                <w:b/>
                <w:bCs/>
                <w:color w:val="000000"/>
                <w:sz w:val="24"/>
                <w:szCs w:val="24"/>
              </w:rPr>
              <w:t>LR3A3</w:t>
            </w:r>
          </w:p>
        </w:tc>
        <w:tc>
          <w:tcPr>
            <w:tcW w:w="1880" w:type="dxa"/>
            <w:tcBorders>
              <w:top w:val="nil"/>
              <w:left w:val="nil"/>
              <w:bottom w:val="single" w:sz="4" w:space="0" w:color="auto"/>
              <w:right w:val="single" w:sz="4" w:space="0" w:color="auto"/>
            </w:tcBorders>
            <w:shd w:val="clear" w:color="auto" w:fill="auto"/>
            <w:noWrap/>
            <w:vAlign w:val="bottom"/>
            <w:hideMark/>
          </w:tcPr>
          <w:p w14:paraId="53CBC5BC" w14:textId="77777777" w:rsidR="00CB004F" w:rsidRPr="00CB004F" w:rsidRDefault="00CB004F" w:rsidP="00CB004F">
            <w:pPr>
              <w:spacing w:after="0" w:line="240" w:lineRule="auto"/>
              <w:jc w:val="right"/>
              <w:rPr>
                <w:rFonts w:ascii="Calibri" w:eastAsia="Times New Roman" w:hAnsi="Calibri" w:cs="Calibri"/>
                <w:color w:val="000000"/>
                <w:sz w:val="24"/>
                <w:szCs w:val="24"/>
              </w:rPr>
            </w:pPr>
            <w:r w:rsidRPr="00CB004F">
              <w:rPr>
                <w:rFonts w:ascii="Calibri" w:eastAsia="Times New Roman" w:hAnsi="Calibri" w:cs="Calibri"/>
                <w:color w:val="000000"/>
                <w:sz w:val="24"/>
                <w:szCs w:val="24"/>
              </w:rPr>
              <w:t>12.524</w:t>
            </w:r>
          </w:p>
        </w:tc>
        <w:tc>
          <w:tcPr>
            <w:tcW w:w="6765" w:type="dxa"/>
            <w:tcBorders>
              <w:top w:val="nil"/>
              <w:left w:val="nil"/>
              <w:bottom w:val="single" w:sz="4" w:space="0" w:color="auto"/>
              <w:right w:val="single" w:sz="4" w:space="0" w:color="auto"/>
            </w:tcBorders>
            <w:shd w:val="clear" w:color="auto" w:fill="auto"/>
            <w:noWrap/>
            <w:vAlign w:val="bottom"/>
            <w:hideMark/>
          </w:tcPr>
          <w:p w14:paraId="4B6DA72C" w14:textId="79CBC1BF" w:rsidR="00CB004F" w:rsidRPr="00CB004F" w:rsidRDefault="00CB004F" w:rsidP="00CB004F">
            <w:pPr>
              <w:spacing w:after="0" w:line="240" w:lineRule="auto"/>
              <w:jc w:val="left"/>
              <w:rPr>
                <w:rFonts w:ascii="Calibri" w:eastAsia="Times New Roman" w:hAnsi="Calibri" w:cs="Calibri"/>
                <w:color w:val="000000"/>
                <w:sz w:val="24"/>
                <w:szCs w:val="24"/>
              </w:rPr>
            </w:pPr>
            <w:r w:rsidRPr="00CB004F">
              <w:rPr>
                <w:rFonts w:ascii="Calibri" w:eastAsia="Times New Roman" w:hAnsi="Calibri" w:cs="Calibri"/>
                <w:color w:val="000000"/>
                <w:sz w:val="24"/>
                <w:szCs w:val="24"/>
              </w:rPr>
              <w:t> </w:t>
            </w:r>
            <w:r>
              <w:rPr>
                <w:rFonts w:ascii="Calibri" w:eastAsia="Times New Roman" w:hAnsi="Calibri" w:cs="Calibri"/>
                <w:color w:val="000000"/>
                <w:sz w:val="24"/>
                <w:szCs w:val="24"/>
              </w:rPr>
              <w:t>Ns</w:t>
            </w:r>
          </w:p>
        </w:tc>
      </w:tr>
      <w:tr w:rsidR="00CB004F" w:rsidRPr="00CB004F" w14:paraId="4F148262" w14:textId="77777777" w:rsidTr="00CB004F">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86E92F5" w14:textId="77777777" w:rsidR="00CB004F" w:rsidRPr="00CB004F" w:rsidRDefault="00CB004F" w:rsidP="00CB004F">
            <w:pPr>
              <w:spacing w:after="0" w:line="240" w:lineRule="auto"/>
              <w:jc w:val="left"/>
              <w:rPr>
                <w:rFonts w:ascii="Calibri" w:eastAsia="Times New Roman" w:hAnsi="Calibri" w:cs="Calibri"/>
                <w:b/>
                <w:bCs/>
                <w:color w:val="000000"/>
                <w:sz w:val="24"/>
                <w:szCs w:val="24"/>
              </w:rPr>
            </w:pPr>
            <w:r w:rsidRPr="00CB004F">
              <w:rPr>
                <w:rFonts w:ascii="Calibri" w:eastAsia="Times New Roman" w:hAnsi="Calibri" w:cs="Calibri"/>
                <w:b/>
                <w:bCs/>
                <w:color w:val="000000"/>
                <w:sz w:val="24"/>
                <w:szCs w:val="24"/>
              </w:rPr>
              <w:t>LR3B3</w:t>
            </w:r>
          </w:p>
        </w:tc>
        <w:tc>
          <w:tcPr>
            <w:tcW w:w="1880" w:type="dxa"/>
            <w:tcBorders>
              <w:top w:val="nil"/>
              <w:left w:val="nil"/>
              <w:bottom w:val="single" w:sz="4" w:space="0" w:color="auto"/>
              <w:right w:val="single" w:sz="4" w:space="0" w:color="auto"/>
            </w:tcBorders>
            <w:shd w:val="clear" w:color="auto" w:fill="auto"/>
            <w:noWrap/>
            <w:vAlign w:val="bottom"/>
            <w:hideMark/>
          </w:tcPr>
          <w:p w14:paraId="650892AC" w14:textId="77777777" w:rsidR="00CB004F" w:rsidRPr="00CB004F" w:rsidRDefault="00CB004F" w:rsidP="00CB004F">
            <w:pPr>
              <w:spacing w:after="0" w:line="240" w:lineRule="auto"/>
              <w:jc w:val="right"/>
              <w:rPr>
                <w:rFonts w:ascii="Calibri" w:eastAsia="Times New Roman" w:hAnsi="Calibri" w:cs="Calibri"/>
                <w:color w:val="000000"/>
                <w:sz w:val="24"/>
                <w:szCs w:val="24"/>
              </w:rPr>
            </w:pPr>
            <w:r w:rsidRPr="00CB004F">
              <w:rPr>
                <w:rFonts w:ascii="Calibri" w:eastAsia="Times New Roman" w:hAnsi="Calibri" w:cs="Calibri"/>
                <w:color w:val="000000"/>
                <w:sz w:val="24"/>
                <w:szCs w:val="24"/>
              </w:rPr>
              <w:t>12.01</w:t>
            </w:r>
          </w:p>
        </w:tc>
        <w:tc>
          <w:tcPr>
            <w:tcW w:w="6765" w:type="dxa"/>
            <w:tcBorders>
              <w:top w:val="nil"/>
              <w:left w:val="nil"/>
              <w:bottom w:val="single" w:sz="4" w:space="0" w:color="auto"/>
              <w:right w:val="single" w:sz="4" w:space="0" w:color="auto"/>
            </w:tcBorders>
            <w:shd w:val="clear" w:color="auto" w:fill="auto"/>
            <w:noWrap/>
            <w:vAlign w:val="bottom"/>
            <w:hideMark/>
          </w:tcPr>
          <w:p w14:paraId="14EFD03D" w14:textId="736AC21E" w:rsidR="00CB004F" w:rsidRPr="00CB004F" w:rsidRDefault="00CB004F" w:rsidP="00CB004F">
            <w:pPr>
              <w:spacing w:after="0" w:line="240" w:lineRule="auto"/>
              <w:jc w:val="left"/>
              <w:rPr>
                <w:rFonts w:ascii="Calibri" w:eastAsia="Times New Roman" w:hAnsi="Calibri" w:cs="Calibri"/>
                <w:color w:val="000000"/>
                <w:sz w:val="24"/>
                <w:szCs w:val="24"/>
              </w:rPr>
            </w:pPr>
            <w:r w:rsidRPr="00CB004F">
              <w:rPr>
                <w:rFonts w:ascii="Calibri" w:eastAsia="Times New Roman" w:hAnsi="Calibri" w:cs="Calibri"/>
                <w:color w:val="000000"/>
                <w:sz w:val="24"/>
                <w:szCs w:val="24"/>
              </w:rPr>
              <w:t> </w:t>
            </w:r>
            <w:r>
              <w:rPr>
                <w:rFonts w:ascii="Calibri" w:eastAsia="Times New Roman" w:hAnsi="Calibri" w:cs="Calibri"/>
                <w:color w:val="000000"/>
                <w:sz w:val="24"/>
                <w:szCs w:val="24"/>
              </w:rPr>
              <w:t>Ns, a lot of background within the ring though. May look at further.</w:t>
            </w:r>
          </w:p>
        </w:tc>
      </w:tr>
      <w:tr w:rsidR="00CB004F" w:rsidRPr="00CB004F" w14:paraId="31DBD681" w14:textId="77777777" w:rsidTr="00CB004F">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0DADBB7" w14:textId="77777777" w:rsidR="00CB004F" w:rsidRPr="00CB004F" w:rsidRDefault="00CB004F" w:rsidP="00CB004F">
            <w:pPr>
              <w:spacing w:after="0" w:line="240" w:lineRule="auto"/>
              <w:jc w:val="left"/>
              <w:rPr>
                <w:rFonts w:ascii="Calibri" w:eastAsia="Times New Roman" w:hAnsi="Calibri" w:cs="Calibri"/>
                <w:b/>
                <w:bCs/>
                <w:color w:val="000000"/>
                <w:sz w:val="24"/>
                <w:szCs w:val="24"/>
              </w:rPr>
            </w:pPr>
            <w:r w:rsidRPr="00CB004F">
              <w:rPr>
                <w:rFonts w:ascii="Calibri" w:eastAsia="Times New Roman" w:hAnsi="Calibri" w:cs="Calibri"/>
                <w:b/>
                <w:bCs/>
                <w:color w:val="000000"/>
                <w:sz w:val="24"/>
                <w:szCs w:val="24"/>
              </w:rPr>
              <w:t>LR4A3</w:t>
            </w:r>
          </w:p>
        </w:tc>
        <w:tc>
          <w:tcPr>
            <w:tcW w:w="1880" w:type="dxa"/>
            <w:tcBorders>
              <w:top w:val="nil"/>
              <w:left w:val="nil"/>
              <w:bottom w:val="single" w:sz="4" w:space="0" w:color="auto"/>
              <w:right w:val="single" w:sz="4" w:space="0" w:color="auto"/>
            </w:tcBorders>
            <w:shd w:val="clear" w:color="auto" w:fill="auto"/>
            <w:noWrap/>
            <w:vAlign w:val="bottom"/>
            <w:hideMark/>
          </w:tcPr>
          <w:p w14:paraId="472BEDD2" w14:textId="77777777" w:rsidR="00CB004F" w:rsidRPr="00CB004F" w:rsidRDefault="00CB004F" w:rsidP="00CB004F">
            <w:pPr>
              <w:spacing w:after="0" w:line="240" w:lineRule="auto"/>
              <w:jc w:val="right"/>
              <w:rPr>
                <w:rFonts w:ascii="Calibri" w:eastAsia="Times New Roman" w:hAnsi="Calibri" w:cs="Calibri"/>
                <w:color w:val="000000"/>
                <w:sz w:val="24"/>
                <w:szCs w:val="24"/>
              </w:rPr>
            </w:pPr>
            <w:r w:rsidRPr="00CB004F">
              <w:rPr>
                <w:rFonts w:ascii="Calibri" w:eastAsia="Times New Roman" w:hAnsi="Calibri" w:cs="Calibri"/>
                <w:color w:val="000000"/>
                <w:sz w:val="24"/>
                <w:szCs w:val="24"/>
              </w:rPr>
              <w:t>12.616</w:t>
            </w:r>
          </w:p>
        </w:tc>
        <w:tc>
          <w:tcPr>
            <w:tcW w:w="6765" w:type="dxa"/>
            <w:tcBorders>
              <w:top w:val="nil"/>
              <w:left w:val="nil"/>
              <w:bottom w:val="single" w:sz="4" w:space="0" w:color="auto"/>
              <w:right w:val="single" w:sz="4" w:space="0" w:color="auto"/>
            </w:tcBorders>
            <w:shd w:val="clear" w:color="auto" w:fill="auto"/>
            <w:noWrap/>
            <w:vAlign w:val="bottom"/>
            <w:hideMark/>
          </w:tcPr>
          <w:p w14:paraId="7B4F722B" w14:textId="39100478" w:rsidR="00CB004F" w:rsidRPr="00CB004F" w:rsidRDefault="00CB004F" w:rsidP="00CB004F">
            <w:pPr>
              <w:spacing w:after="0" w:line="240" w:lineRule="auto"/>
              <w:jc w:val="left"/>
              <w:rPr>
                <w:rFonts w:ascii="Calibri" w:eastAsia="Times New Roman" w:hAnsi="Calibri" w:cs="Calibri"/>
                <w:color w:val="000000"/>
                <w:sz w:val="24"/>
                <w:szCs w:val="24"/>
              </w:rPr>
            </w:pPr>
            <w:r w:rsidRPr="00CB004F">
              <w:rPr>
                <w:rFonts w:ascii="Calibri" w:eastAsia="Times New Roman" w:hAnsi="Calibri" w:cs="Calibri"/>
                <w:color w:val="000000"/>
                <w:sz w:val="24"/>
                <w:szCs w:val="24"/>
              </w:rPr>
              <w:t> </w:t>
            </w:r>
            <w:r>
              <w:rPr>
                <w:rFonts w:ascii="Calibri" w:eastAsia="Times New Roman" w:hAnsi="Calibri" w:cs="Calibri"/>
                <w:color w:val="000000"/>
                <w:sz w:val="24"/>
                <w:szCs w:val="24"/>
              </w:rPr>
              <w:t>Ns</w:t>
            </w:r>
          </w:p>
        </w:tc>
      </w:tr>
      <w:tr w:rsidR="00CB004F" w:rsidRPr="00CB004F" w14:paraId="1F88EFC3" w14:textId="77777777" w:rsidTr="00CB004F">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9C0E881" w14:textId="77777777" w:rsidR="00CB004F" w:rsidRPr="00CB004F" w:rsidRDefault="00CB004F" w:rsidP="00CB004F">
            <w:pPr>
              <w:spacing w:after="0" w:line="240" w:lineRule="auto"/>
              <w:jc w:val="left"/>
              <w:rPr>
                <w:rFonts w:ascii="Calibri" w:eastAsia="Times New Roman" w:hAnsi="Calibri" w:cs="Calibri"/>
                <w:b/>
                <w:bCs/>
                <w:color w:val="000000"/>
                <w:sz w:val="24"/>
                <w:szCs w:val="24"/>
              </w:rPr>
            </w:pPr>
            <w:r w:rsidRPr="00CB004F">
              <w:rPr>
                <w:rFonts w:ascii="Calibri" w:eastAsia="Times New Roman" w:hAnsi="Calibri" w:cs="Calibri"/>
                <w:b/>
                <w:bCs/>
                <w:color w:val="000000"/>
                <w:sz w:val="24"/>
                <w:szCs w:val="24"/>
              </w:rPr>
              <w:t>LR4B3</w:t>
            </w:r>
          </w:p>
        </w:tc>
        <w:tc>
          <w:tcPr>
            <w:tcW w:w="1880" w:type="dxa"/>
            <w:tcBorders>
              <w:top w:val="nil"/>
              <w:left w:val="nil"/>
              <w:bottom w:val="single" w:sz="4" w:space="0" w:color="auto"/>
              <w:right w:val="single" w:sz="4" w:space="0" w:color="auto"/>
            </w:tcBorders>
            <w:shd w:val="clear" w:color="auto" w:fill="auto"/>
            <w:noWrap/>
            <w:vAlign w:val="bottom"/>
            <w:hideMark/>
          </w:tcPr>
          <w:p w14:paraId="58A48E4E" w14:textId="77777777" w:rsidR="00CB004F" w:rsidRPr="00CB004F" w:rsidRDefault="00CB004F" w:rsidP="00CB004F">
            <w:pPr>
              <w:spacing w:after="0" w:line="240" w:lineRule="auto"/>
              <w:jc w:val="right"/>
              <w:rPr>
                <w:rFonts w:ascii="Calibri" w:eastAsia="Times New Roman" w:hAnsi="Calibri" w:cs="Calibri"/>
                <w:color w:val="000000"/>
                <w:sz w:val="24"/>
                <w:szCs w:val="24"/>
              </w:rPr>
            </w:pPr>
            <w:r w:rsidRPr="00CB004F">
              <w:rPr>
                <w:rFonts w:ascii="Calibri" w:eastAsia="Times New Roman" w:hAnsi="Calibri" w:cs="Calibri"/>
                <w:color w:val="000000"/>
                <w:sz w:val="24"/>
                <w:szCs w:val="24"/>
              </w:rPr>
              <w:t>12.528</w:t>
            </w:r>
          </w:p>
        </w:tc>
        <w:tc>
          <w:tcPr>
            <w:tcW w:w="6765" w:type="dxa"/>
            <w:tcBorders>
              <w:top w:val="nil"/>
              <w:left w:val="nil"/>
              <w:bottom w:val="single" w:sz="4" w:space="0" w:color="auto"/>
              <w:right w:val="single" w:sz="4" w:space="0" w:color="auto"/>
            </w:tcBorders>
            <w:shd w:val="clear" w:color="auto" w:fill="auto"/>
            <w:noWrap/>
            <w:vAlign w:val="bottom"/>
            <w:hideMark/>
          </w:tcPr>
          <w:p w14:paraId="3BF42053" w14:textId="019DE9C6" w:rsidR="00CB004F" w:rsidRPr="00CB004F" w:rsidRDefault="00CB004F" w:rsidP="00CB004F">
            <w:pPr>
              <w:spacing w:after="0" w:line="240" w:lineRule="auto"/>
              <w:jc w:val="left"/>
              <w:rPr>
                <w:rFonts w:ascii="Calibri" w:eastAsia="Times New Roman" w:hAnsi="Calibri" w:cs="Calibri"/>
                <w:color w:val="000000"/>
                <w:sz w:val="24"/>
                <w:szCs w:val="24"/>
              </w:rPr>
            </w:pPr>
            <w:r w:rsidRPr="00CB004F">
              <w:rPr>
                <w:rFonts w:ascii="Calibri" w:eastAsia="Times New Roman" w:hAnsi="Calibri" w:cs="Calibri"/>
                <w:color w:val="000000"/>
                <w:sz w:val="24"/>
                <w:szCs w:val="24"/>
              </w:rPr>
              <w:t> </w:t>
            </w:r>
            <w:r w:rsidR="0003672C">
              <w:rPr>
                <w:rFonts w:ascii="Calibri" w:eastAsia="Times New Roman" w:hAnsi="Calibri" w:cs="Calibri"/>
                <w:color w:val="000000"/>
                <w:sz w:val="24"/>
                <w:szCs w:val="24"/>
              </w:rPr>
              <w:t>Ns</w:t>
            </w:r>
          </w:p>
        </w:tc>
      </w:tr>
    </w:tbl>
    <w:p w14:paraId="0B15DFFA" w14:textId="48526937" w:rsidR="00E506D3" w:rsidRDefault="00E506D3" w:rsidP="007F68AD">
      <w:pPr>
        <w:rPr>
          <w:rFonts w:ascii="Georgia" w:hAnsi="Georgia"/>
        </w:rPr>
      </w:pPr>
    </w:p>
    <w:p w14:paraId="1C9B4CF8" w14:textId="34A371C9" w:rsidR="00CB004F" w:rsidRDefault="00CB004F" w:rsidP="007F68AD">
      <w:pPr>
        <w:rPr>
          <w:rFonts w:ascii="Georgia" w:hAnsi="Georgia"/>
        </w:rPr>
      </w:pPr>
      <w:r>
        <w:rPr>
          <w:rFonts w:ascii="Georgia" w:hAnsi="Georgia"/>
        </w:rPr>
        <w:t xml:space="preserve">Many of the plates have an interesting looking ring around the zone of inhibition which typically includes a little bit of background or a lot of background within the zone of inhibition. </w:t>
      </w:r>
    </w:p>
    <w:p w14:paraId="5E2A86F4" w14:textId="69C60CAD" w:rsidR="00CB004F" w:rsidRDefault="00CB004F" w:rsidP="007F68AD">
      <w:pPr>
        <w:rPr>
          <w:rFonts w:ascii="Georgia" w:hAnsi="Georgia"/>
        </w:rPr>
      </w:pPr>
      <w:r>
        <w:rPr>
          <w:rFonts w:ascii="Georgia" w:hAnsi="Georgia"/>
        </w:rPr>
        <w:t xml:space="preserve">I measured 3B3 from the ring because the background </w:t>
      </w:r>
      <w:r w:rsidR="0003672C">
        <w:rPr>
          <w:rFonts w:ascii="Georgia" w:hAnsi="Georgia"/>
        </w:rPr>
        <w:t>was very close to the disc.</w:t>
      </w:r>
    </w:p>
    <w:p w14:paraId="019B19AA" w14:textId="2A04B0F2" w:rsidR="0003672C" w:rsidRDefault="0003672C" w:rsidP="007F68AD">
      <w:pPr>
        <w:rPr>
          <w:rFonts w:ascii="Georgia" w:hAnsi="Georgia"/>
        </w:rPr>
      </w:pPr>
      <w:r>
        <w:rPr>
          <w:rFonts w:ascii="Georgia" w:hAnsi="Georgia"/>
        </w:rPr>
        <w:lastRenderedPageBreak/>
        <w:t>2B3 looks to have different types of bacteria so I would likely have to streak to single colony and then pick out the different colonies to separate them: the smaller CFUs seem more promising as they are the background that gets very close to the discs.</w:t>
      </w:r>
    </w:p>
    <w:p w14:paraId="7698A490" w14:textId="7C148840" w:rsidR="0003672C" w:rsidRDefault="0003672C" w:rsidP="007F68AD">
      <w:pPr>
        <w:rPr>
          <w:rFonts w:ascii="Georgia" w:hAnsi="Georgia"/>
        </w:rPr>
      </w:pPr>
      <w:r>
        <w:rPr>
          <w:noProof/>
        </w:rPr>
        <w:drawing>
          <wp:inline distT="0" distB="0" distL="0" distR="0" wp14:anchorId="1A17DF24" wp14:editId="20D836AE">
            <wp:extent cx="3943350" cy="2536825"/>
            <wp:effectExtent l="0" t="0" r="0" b="15875"/>
            <wp:docPr id="5" name="Chart 5">
              <a:extLst xmlns:a="http://schemas.openxmlformats.org/drawingml/2006/main">
                <a:ext uri="{FF2B5EF4-FFF2-40B4-BE49-F238E27FC236}">
                  <a16:creationId xmlns:a16="http://schemas.microsoft.com/office/drawing/2014/main" id="{06C4F2ED-8CD9-584D-99E4-47B4A85F6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BC0539" w14:textId="3DBE2450" w:rsidR="000D338E" w:rsidRPr="005B6D56" w:rsidRDefault="000D338E" w:rsidP="007F68AD">
      <w:pPr>
        <w:rPr>
          <w:rFonts w:ascii="Georgia" w:hAnsi="Georgia"/>
        </w:rPr>
      </w:pPr>
    </w:p>
    <w:p w14:paraId="57D208DE" w14:textId="77777777" w:rsidR="005B6D56" w:rsidRPr="005B6D56" w:rsidRDefault="005B6D56" w:rsidP="005B6D56">
      <w:pPr>
        <w:pStyle w:val="Heading2"/>
        <w:rPr>
          <w:rFonts w:ascii="Georgia" w:hAnsi="Georgia"/>
        </w:rPr>
      </w:pPr>
      <w:bookmarkStart w:id="4" w:name="_Toc107926692"/>
      <w:bookmarkStart w:id="5" w:name="_Toc118383373"/>
      <w:bookmarkStart w:id="6" w:name="_Toc118386004"/>
      <w:r w:rsidRPr="005B6D56">
        <w:rPr>
          <w:rFonts w:ascii="Georgia" w:hAnsi="Georgia"/>
        </w:rPr>
        <w:t>Making Glycerol Stocks Protocol</w:t>
      </w:r>
      <w:bookmarkEnd w:id="4"/>
      <w:bookmarkEnd w:id="5"/>
      <w:bookmarkEnd w:id="6"/>
      <w:r w:rsidRPr="005B6D56">
        <w:rPr>
          <w:rFonts w:ascii="Georgia" w:hAnsi="Georgia"/>
        </w:rPr>
        <w:t xml:space="preserve"> </w:t>
      </w:r>
    </w:p>
    <w:p w14:paraId="2FAB12ED" w14:textId="77777777" w:rsidR="005B6D56" w:rsidRPr="00FD13C8" w:rsidRDefault="005B6D56" w:rsidP="005B6D56">
      <w:pPr>
        <w:rPr>
          <w:rFonts w:ascii="Georgia" w:hAnsi="Georgia"/>
        </w:rPr>
      </w:pPr>
    </w:p>
    <w:p w14:paraId="5101E59D" w14:textId="77777777" w:rsidR="005B6D56" w:rsidRPr="00FD13C8" w:rsidRDefault="005B6D56" w:rsidP="005B6D56">
      <w:pPr>
        <w:pStyle w:val="ListParagraph"/>
        <w:numPr>
          <w:ilvl w:val="0"/>
          <w:numId w:val="11"/>
        </w:numPr>
        <w:spacing w:after="240" w:line="259" w:lineRule="auto"/>
        <w:contextualSpacing w:val="0"/>
        <w:jc w:val="left"/>
        <w:rPr>
          <w:rFonts w:ascii="Georgia" w:hAnsi="Georgia"/>
        </w:rPr>
      </w:pPr>
      <w:r w:rsidRPr="00FD13C8">
        <w:rPr>
          <w:rFonts w:ascii="Georgia" w:hAnsi="Georgia"/>
        </w:rPr>
        <w:t xml:space="preserve">Make 3 cryovials for each strain (permanent stocks), label! </w:t>
      </w:r>
    </w:p>
    <w:p w14:paraId="50D297DE" w14:textId="77777777" w:rsidR="005B6D56" w:rsidRPr="00FD13C8" w:rsidRDefault="005B6D56" w:rsidP="005B6D56">
      <w:pPr>
        <w:pStyle w:val="ListParagraph"/>
        <w:numPr>
          <w:ilvl w:val="0"/>
          <w:numId w:val="11"/>
        </w:numPr>
        <w:spacing w:after="240" w:line="259" w:lineRule="auto"/>
        <w:contextualSpacing w:val="0"/>
        <w:jc w:val="left"/>
        <w:rPr>
          <w:rFonts w:ascii="Georgia" w:hAnsi="Georgia"/>
        </w:rPr>
      </w:pPr>
      <w:r w:rsidRPr="00FD13C8">
        <w:rPr>
          <w:rFonts w:ascii="Georgia" w:hAnsi="Georgia"/>
        </w:rPr>
        <w:t xml:space="preserve">Prepare 2.4mL of MHB in a 50mL conical (adjust if you are also making single use stocks) </w:t>
      </w:r>
    </w:p>
    <w:p w14:paraId="3A1905B4" w14:textId="77777777" w:rsidR="005B6D56" w:rsidRPr="00FD13C8" w:rsidRDefault="005B6D56" w:rsidP="005B6D56">
      <w:pPr>
        <w:pStyle w:val="ListParagraph"/>
        <w:numPr>
          <w:ilvl w:val="0"/>
          <w:numId w:val="11"/>
        </w:numPr>
        <w:spacing w:after="240" w:line="259" w:lineRule="auto"/>
        <w:contextualSpacing w:val="0"/>
        <w:jc w:val="left"/>
        <w:rPr>
          <w:rFonts w:ascii="Georgia" w:hAnsi="Georgia"/>
        </w:rPr>
      </w:pPr>
      <w:r w:rsidRPr="00FD13C8">
        <w:rPr>
          <w:rFonts w:ascii="Georgia" w:hAnsi="Georgia"/>
        </w:rPr>
        <w:t>Take at least half of a thickly spread plate and add cells to the MHB tube</w:t>
      </w:r>
    </w:p>
    <w:p w14:paraId="6CFC8D00" w14:textId="77777777" w:rsidR="005B6D56" w:rsidRPr="00FD13C8" w:rsidRDefault="005B6D56" w:rsidP="005B6D56">
      <w:pPr>
        <w:pStyle w:val="ListParagraph"/>
        <w:numPr>
          <w:ilvl w:val="0"/>
          <w:numId w:val="11"/>
        </w:numPr>
        <w:spacing w:after="240" w:line="259" w:lineRule="auto"/>
        <w:contextualSpacing w:val="0"/>
        <w:jc w:val="left"/>
        <w:rPr>
          <w:rFonts w:ascii="Georgia" w:hAnsi="Georgia"/>
        </w:rPr>
      </w:pPr>
      <w:r w:rsidRPr="00FD13C8">
        <w:rPr>
          <w:rFonts w:ascii="Georgia" w:hAnsi="Georgia"/>
        </w:rPr>
        <w:t xml:space="preserve">Resuspend until there are no clumps in the MHB </w:t>
      </w:r>
    </w:p>
    <w:p w14:paraId="2FBA2533" w14:textId="77777777" w:rsidR="005B6D56" w:rsidRPr="00FD13C8" w:rsidRDefault="005B6D56" w:rsidP="005B6D56">
      <w:pPr>
        <w:pStyle w:val="ListParagraph"/>
        <w:numPr>
          <w:ilvl w:val="0"/>
          <w:numId w:val="11"/>
        </w:numPr>
        <w:spacing w:after="240" w:line="259" w:lineRule="auto"/>
        <w:contextualSpacing w:val="0"/>
        <w:jc w:val="left"/>
        <w:rPr>
          <w:rFonts w:ascii="Georgia" w:hAnsi="Georgia"/>
        </w:rPr>
      </w:pPr>
      <w:r w:rsidRPr="00FD13C8">
        <w:rPr>
          <w:rFonts w:ascii="Georgia" w:hAnsi="Georgia"/>
        </w:rPr>
        <w:t xml:space="preserve">Add 600ul of 75% glycerol to the 2.4mL mix by pipetting  </w:t>
      </w:r>
    </w:p>
    <w:p w14:paraId="1331D418" w14:textId="77777777" w:rsidR="005B6D56" w:rsidRPr="00FD13C8" w:rsidRDefault="005B6D56" w:rsidP="005B6D56">
      <w:pPr>
        <w:pStyle w:val="ListParagraph"/>
        <w:numPr>
          <w:ilvl w:val="0"/>
          <w:numId w:val="11"/>
        </w:numPr>
        <w:spacing w:after="240" w:line="259" w:lineRule="auto"/>
        <w:contextualSpacing w:val="0"/>
        <w:jc w:val="left"/>
        <w:rPr>
          <w:rFonts w:ascii="Georgia" w:hAnsi="Georgia"/>
        </w:rPr>
      </w:pPr>
      <w:r w:rsidRPr="00FD13C8">
        <w:rPr>
          <w:rFonts w:ascii="Georgia" w:hAnsi="Georgia"/>
        </w:rPr>
        <w:t xml:space="preserve">Aliquot 1mL per cryovial, freeze at -80  </w:t>
      </w:r>
    </w:p>
    <w:p w14:paraId="79A269E4" w14:textId="77777777" w:rsidR="005B6D56" w:rsidRPr="00FD13C8" w:rsidRDefault="005B6D56" w:rsidP="005B6D56">
      <w:pPr>
        <w:pStyle w:val="ListParagraph"/>
        <w:numPr>
          <w:ilvl w:val="0"/>
          <w:numId w:val="11"/>
        </w:numPr>
        <w:spacing w:after="240" w:line="259" w:lineRule="auto"/>
        <w:contextualSpacing w:val="0"/>
        <w:jc w:val="left"/>
        <w:rPr>
          <w:rFonts w:ascii="Georgia" w:hAnsi="Georgia"/>
        </w:rPr>
      </w:pPr>
      <w:r w:rsidRPr="00FD13C8">
        <w:rPr>
          <w:rFonts w:ascii="Georgia" w:hAnsi="Georgia"/>
        </w:rPr>
        <w:t xml:space="preserve">For single use stocks follow the same protocol but pipet 50ul of solution to tubes </w:t>
      </w:r>
    </w:p>
    <w:p w14:paraId="4283DD6A" w14:textId="4F8258B0" w:rsidR="005B6D56" w:rsidRDefault="000F385F" w:rsidP="007F68AD">
      <w:pPr>
        <w:rPr>
          <w:rFonts w:ascii="Georgia" w:hAnsi="Georgia"/>
        </w:rPr>
      </w:pPr>
      <w:r>
        <w:rPr>
          <w:rFonts w:ascii="Georgia" w:hAnsi="Georgia"/>
        </w:rPr>
        <w:t>Made one glycerol stock for each new strain, titled LR4A3M1,</w:t>
      </w:r>
      <w:r w:rsidRPr="000F385F">
        <w:rPr>
          <w:rFonts w:ascii="Georgia" w:hAnsi="Georgia"/>
        </w:rPr>
        <w:t xml:space="preserve"> </w:t>
      </w:r>
      <w:r>
        <w:rPr>
          <w:rFonts w:ascii="Georgia" w:hAnsi="Georgia"/>
        </w:rPr>
        <w:t>LR4A3M2, LR4A3M3, LR4A3M4</w:t>
      </w:r>
    </w:p>
    <w:p w14:paraId="7D0B0580" w14:textId="2F442B8F" w:rsidR="00554AD8" w:rsidRPr="00A907FC" w:rsidRDefault="00554AD8" w:rsidP="00554AD8">
      <w:pPr>
        <w:rPr>
          <w:rFonts w:ascii="Georgia" w:hAnsi="Georgia"/>
          <w:b/>
        </w:rPr>
      </w:pPr>
      <w:r>
        <w:rPr>
          <w:rFonts w:ascii="Georgia" w:hAnsi="Georgia"/>
          <w:b/>
          <w:highlight w:val="green"/>
        </w:rPr>
        <w:t>Monday</w:t>
      </w:r>
      <w:r w:rsidRPr="00A907FC">
        <w:rPr>
          <w:rFonts w:ascii="Georgia" w:hAnsi="Georgia"/>
          <w:b/>
          <w:highlight w:val="green"/>
        </w:rPr>
        <w:t xml:space="preserve">, </w:t>
      </w:r>
      <w:r>
        <w:rPr>
          <w:rFonts w:ascii="Georgia" w:hAnsi="Georgia"/>
          <w:b/>
          <w:highlight w:val="green"/>
        </w:rPr>
        <w:t>November</w:t>
      </w:r>
      <w:r w:rsidRPr="00A907FC">
        <w:rPr>
          <w:rFonts w:ascii="Georgia" w:hAnsi="Georgia"/>
          <w:b/>
          <w:highlight w:val="green"/>
        </w:rPr>
        <w:t xml:space="preserve"> </w:t>
      </w:r>
      <w:r>
        <w:rPr>
          <w:rFonts w:ascii="Georgia" w:hAnsi="Georgia"/>
          <w:b/>
          <w:highlight w:val="green"/>
        </w:rPr>
        <w:t>7th</w:t>
      </w:r>
      <w:r w:rsidRPr="00A907FC">
        <w:rPr>
          <w:rFonts w:ascii="Georgia" w:hAnsi="Georgia"/>
          <w:b/>
          <w:highlight w:val="green"/>
        </w:rPr>
        <w:t>, 2022</w:t>
      </w:r>
    </w:p>
    <w:p w14:paraId="2ADEE7F4" w14:textId="77777777" w:rsidR="00554AD8" w:rsidRPr="00A907FC" w:rsidRDefault="00554AD8" w:rsidP="00554AD8">
      <w:pPr>
        <w:rPr>
          <w:rFonts w:ascii="Georgia" w:hAnsi="Georgia"/>
          <w:b/>
          <w:sz w:val="18"/>
          <w:szCs w:val="18"/>
        </w:rPr>
      </w:pPr>
      <w:r w:rsidRPr="00A907FC">
        <w:rPr>
          <w:rFonts w:ascii="Georgia" w:hAnsi="Georgia"/>
          <w:b/>
          <w:sz w:val="18"/>
          <w:szCs w:val="18"/>
        </w:rPr>
        <w:t>To Do:</w:t>
      </w:r>
    </w:p>
    <w:p w14:paraId="5FD3D59A" w14:textId="5A9FDE44" w:rsidR="00554AD8" w:rsidRDefault="00554AD8" w:rsidP="00554AD8">
      <w:pPr>
        <w:pStyle w:val="ListParagraph"/>
        <w:numPr>
          <w:ilvl w:val="0"/>
          <w:numId w:val="12"/>
        </w:numPr>
        <w:rPr>
          <w:rFonts w:ascii="Georgia" w:hAnsi="Georgia"/>
          <w:strike/>
          <w:sz w:val="18"/>
          <w:szCs w:val="18"/>
        </w:rPr>
      </w:pPr>
      <w:r>
        <w:rPr>
          <w:rFonts w:ascii="Georgia" w:hAnsi="Georgia"/>
          <w:strike/>
          <w:sz w:val="18"/>
          <w:szCs w:val="18"/>
        </w:rPr>
        <w:t>Pour plates</w:t>
      </w:r>
    </w:p>
    <w:p w14:paraId="421EC4B3" w14:textId="2C6A9E26" w:rsidR="00554AD8" w:rsidRPr="009A0693" w:rsidRDefault="00554AD8" w:rsidP="00554AD8">
      <w:pPr>
        <w:pStyle w:val="ListParagraph"/>
        <w:numPr>
          <w:ilvl w:val="0"/>
          <w:numId w:val="12"/>
        </w:numPr>
        <w:rPr>
          <w:rFonts w:ascii="Georgia" w:hAnsi="Georgia"/>
          <w:strike/>
          <w:sz w:val="18"/>
          <w:szCs w:val="18"/>
        </w:rPr>
      </w:pPr>
      <w:r>
        <w:rPr>
          <w:rFonts w:ascii="Georgia" w:hAnsi="Georgia"/>
          <w:strike/>
          <w:sz w:val="18"/>
          <w:szCs w:val="18"/>
        </w:rPr>
        <w:t>Streak out cells</w:t>
      </w:r>
    </w:p>
    <w:p w14:paraId="5CB65D9E" w14:textId="77777777" w:rsidR="00554AD8" w:rsidRPr="00A907FC" w:rsidRDefault="00554AD8" w:rsidP="00554AD8">
      <w:pPr>
        <w:pStyle w:val="ListParagraph"/>
        <w:rPr>
          <w:rFonts w:ascii="Georgia" w:hAnsi="Georgia"/>
          <w:sz w:val="18"/>
          <w:szCs w:val="18"/>
        </w:rPr>
      </w:pPr>
    </w:p>
    <w:p w14:paraId="5B326D15" w14:textId="77777777" w:rsidR="00554AD8" w:rsidRPr="0003672C" w:rsidRDefault="00554AD8" w:rsidP="00554AD8">
      <w:pPr>
        <w:rPr>
          <w:rFonts w:ascii="Georgia" w:hAnsi="Georgia"/>
          <w:b/>
          <w:u w:val="single"/>
        </w:rPr>
      </w:pPr>
      <w:r w:rsidRPr="00A907FC">
        <w:rPr>
          <w:rFonts w:ascii="Georgia" w:hAnsi="Georgia"/>
          <w:b/>
          <w:u w:val="single"/>
        </w:rPr>
        <w:lastRenderedPageBreak/>
        <w:t>Results and</w:t>
      </w:r>
      <w:r>
        <w:rPr>
          <w:rFonts w:ascii="Georgia" w:hAnsi="Georgia"/>
          <w:b/>
          <w:u w:val="single"/>
        </w:rPr>
        <w:t xml:space="preserve"> Data:</w:t>
      </w:r>
    </w:p>
    <w:p w14:paraId="56913CDD" w14:textId="2D2CA6A8" w:rsidR="000F385F" w:rsidRPr="00A907FC" w:rsidRDefault="00554AD8" w:rsidP="007F68AD">
      <w:pPr>
        <w:rPr>
          <w:rFonts w:ascii="Georgia" w:hAnsi="Georgia"/>
        </w:rPr>
      </w:pPr>
      <w:r>
        <w:rPr>
          <w:rFonts w:ascii="Georgia" w:hAnsi="Georgia"/>
        </w:rPr>
        <w:t xml:space="preserve">Today I am interested in the 4 mutants that I struck out form </w:t>
      </w:r>
    </w:p>
    <w:sectPr w:rsidR="000F385F" w:rsidRPr="00A907F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14F0" w14:textId="77777777" w:rsidR="00034836" w:rsidRDefault="00034836" w:rsidP="00A907FC">
      <w:pPr>
        <w:spacing w:after="0" w:line="240" w:lineRule="auto"/>
      </w:pPr>
      <w:r>
        <w:separator/>
      </w:r>
    </w:p>
  </w:endnote>
  <w:endnote w:type="continuationSeparator" w:id="0">
    <w:p w14:paraId="642D1FF9" w14:textId="77777777" w:rsidR="00034836" w:rsidRDefault="00034836" w:rsidP="00A9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9C8F" w14:textId="77777777" w:rsidR="00034836" w:rsidRDefault="00034836" w:rsidP="00A907FC">
      <w:pPr>
        <w:spacing w:after="0" w:line="240" w:lineRule="auto"/>
      </w:pPr>
      <w:r>
        <w:separator/>
      </w:r>
    </w:p>
  </w:footnote>
  <w:footnote w:type="continuationSeparator" w:id="0">
    <w:p w14:paraId="535DED00" w14:textId="77777777" w:rsidR="00034836" w:rsidRDefault="00034836" w:rsidP="00A90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color w:val="7F7F7F" w:themeColor="background1" w:themeShade="7F"/>
        <w:spacing w:val="60"/>
      </w:rPr>
      <w:id w:val="598884811"/>
      <w:docPartObj>
        <w:docPartGallery w:val="Page Numbers (Top of Page)"/>
        <w:docPartUnique/>
      </w:docPartObj>
    </w:sdtPr>
    <w:sdtEndPr>
      <w:rPr>
        <w:color w:val="auto"/>
        <w:spacing w:val="0"/>
      </w:rPr>
    </w:sdtEndPr>
    <w:sdtContent>
      <w:p w14:paraId="2461997A" w14:textId="498266C1" w:rsidR="00A907FC" w:rsidRPr="00184F00" w:rsidRDefault="00A907FC" w:rsidP="00A907FC">
        <w:pPr>
          <w:pStyle w:val="Header"/>
          <w:pBdr>
            <w:bottom w:val="single" w:sz="4" w:space="1" w:color="D9D9D9" w:themeColor="background1" w:themeShade="D9"/>
          </w:pBdr>
          <w:tabs>
            <w:tab w:val="clear" w:pos="9360"/>
            <w:tab w:val="left" w:pos="1410"/>
            <w:tab w:val="right" w:pos="9090"/>
            <w:tab w:val="right" w:pos="10080"/>
          </w:tabs>
          <w:rPr>
            <w:rFonts w:ascii="Georgia" w:hAnsi="Georgia"/>
            <w:b/>
          </w:rPr>
        </w:pPr>
        <w:r w:rsidRPr="00184F00">
          <w:rPr>
            <w:rFonts w:ascii="Georgia" w:hAnsi="Georgia"/>
            <w:color w:val="7F7F7F" w:themeColor="background1" w:themeShade="7F"/>
            <w:spacing w:val="60"/>
          </w:rPr>
          <w:t>Oli Horyn – Ramsey Lab Notebook</w:t>
        </w:r>
        <w:r w:rsidRPr="00184F00">
          <w:rPr>
            <w:rFonts w:ascii="Georgia" w:hAnsi="Georgia"/>
            <w:color w:val="7F7F7F" w:themeColor="background1" w:themeShade="7F"/>
            <w:spacing w:val="60"/>
          </w:rPr>
          <w:tab/>
          <w:t>Page</w:t>
        </w:r>
        <w:r w:rsidRPr="00184F00">
          <w:rPr>
            <w:rFonts w:ascii="Georgia" w:hAnsi="Georgia"/>
          </w:rPr>
          <w:t xml:space="preserve"> | </w:t>
        </w:r>
        <w:r w:rsidRPr="00184F00">
          <w:rPr>
            <w:rFonts w:ascii="Georgia" w:hAnsi="Georgia"/>
          </w:rPr>
          <w:fldChar w:fldCharType="begin"/>
        </w:r>
        <w:r w:rsidRPr="00184F00">
          <w:rPr>
            <w:rFonts w:ascii="Georgia" w:hAnsi="Georgia"/>
          </w:rPr>
          <w:instrText xml:space="preserve"> PAGE   \* MERGEFORMAT </w:instrText>
        </w:r>
        <w:r w:rsidRPr="00184F00">
          <w:rPr>
            <w:rFonts w:ascii="Georgia" w:hAnsi="Georgia"/>
          </w:rPr>
          <w:fldChar w:fldCharType="separate"/>
        </w:r>
        <w:r>
          <w:rPr>
            <w:rFonts w:ascii="Georgia" w:hAnsi="Georgia"/>
          </w:rPr>
          <w:t>4</w:t>
        </w:r>
        <w:r w:rsidRPr="00184F00">
          <w:rPr>
            <w:rFonts w:ascii="Georgia" w:hAnsi="Georgia"/>
          </w:rPr>
          <w:fldChar w:fldCharType="end"/>
        </w:r>
      </w:p>
    </w:sdtContent>
  </w:sdt>
  <w:p w14:paraId="261EA1FC" w14:textId="77777777" w:rsidR="00A907FC" w:rsidRDefault="00A90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D41B7"/>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470F8B"/>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395508"/>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E73D89"/>
    <w:multiLevelType w:val="hybridMultilevel"/>
    <w:tmpl w:val="5FCC8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02BEF"/>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9E57EB"/>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F26EB7"/>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8E44A9"/>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4C53ED"/>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90676B"/>
    <w:multiLevelType w:val="hybridMultilevel"/>
    <w:tmpl w:val="25BE4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2576F"/>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9756987">
    <w:abstractNumId w:val="4"/>
  </w:num>
  <w:num w:numId="2" w16cid:durableId="2112234997">
    <w:abstractNumId w:val="3"/>
  </w:num>
  <w:num w:numId="3" w16cid:durableId="961351827">
    <w:abstractNumId w:val="5"/>
  </w:num>
  <w:num w:numId="4" w16cid:durableId="191845248">
    <w:abstractNumId w:val="1"/>
  </w:num>
  <w:num w:numId="5" w16cid:durableId="599605220">
    <w:abstractNumId w:val="6"/>
  </w:num>
  <w:num w:numId="6" w16cid:durableId="1421945604">
    <w:abstractNumId w:val="8"/>
  </w:num>
  <w:num w:numId="7" w16cid:durableId="95056769">
    <w:abstractNumId w:val="9"/>
  </w:num>
  <w:num w:numId="8" w16cid:durableId="1580209080">
    <w:abstractNumId w:val="2"/>
  </w:num>
  <w:num w:numId="9" w16cid:durableId="241333233">
    <w:abstractNumId w:val="11"/>
  </w:num>
  <w:num w:numId="10" w16cid:durableId="1180392775">
    <w:abstractNumId w:val="0"/>
  </w:num>
  <w:num w:numId="11" w16cid:durableId="1793162589">
    <w:abstractNumId w:val="10"/>
  </w:num>
  <w:num w:numId="12" w16cid:durableId="596015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EF9"/>
    <w:rsid w:val="000150DD"/>
    <w:rsid w:val="00015615"/>
    <w:rsid w:val="00034836"/>
    <w:rsid w:val="0003672C"/>
    <w:rsid w:val="0009547E"/>
    <w:rsid w:val="000D338E"/>
    <w:rsid w:val="000F385F"/>
    <w:rsid w:val="00254B4C"/>
    <w:rsid w:val="00265D65"/>
    <w:rsid w:val="002A4C6E"/>
    <w:rsid w:val="0030793E"/>
    <w:rsid w:val="00362661"/>
    <w:rsid w:val="00363661"/>
    <w:rsid w:val="00365676"/>
    <w:rsid w:val="00386ED2"/>
    <w:rsid w:val="003A4EB0"/>
    <w:rsid w:val="004C4FE2"/>
    <w:rsid w:val="00554AD8"/>
    <w:rsid w:val="005B6D56"/>
    <w:rsid w:val="005D1D7D"/>
    <w:rsid w:val="0060380C"/>
    <w:rsid w:val="00736BC1"/>
    <w:rsid w:val="0073790F"/>
    <w:rsid w:val="007737ED"/>
    <w:rsid w:val="007E3EF1"/>
    <w:rsid w:val="007F68AD"/>
    <w:rsid w:val="008054F0"/>
    <w:rsid w:val="00831AFE"/>
    <w:rsid w:val="00890F39"/>
    <w:rsid w:val="0091343D"/>
    <w:rsid w:val="009A0693"/>
    <w:rsid w:val="009B34E4"/>
    <w:rsid w:val="009C19CA"/>
    <w:rsid w:val="00A907FC"/>
    <w:rsid w:val="00AC5F06"/>
    <w:rsid w:val="00C00E70"/>
    <w:rsid w:val="00C25105"/>
    <w:rsid w:val="00C661BE"/>
    <w:rsid w:val="00CB004F"/>
    <w:rsid w:val="00CB718C"/>
    <w:rsid w:val="00CF6E26"/>
    <w:rsid w:val="00D06EF9"/>
    <w:rsid w:val="00D533DB"/>
    <w:rsid w:val="00D90B58"/>
    <w:rsid w:val="00DB1841"/>
    <w:rsid w:val="00E147C3"/>
    <w:rsid w:val="00E506D3"/>
    <w:rsid w:val="00E84F9E"/>
    <w:rsid w:val="00F55594"/>
    <w:rsid w:val="00F97C87"/>
    <w:rsid w:val="00FA6275"/>
    <w:rsid w:val="00FA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08AC"/>
  <w15:docId w15:val="{9040F402-5007-4D8F-9182-523B259B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FC"/>
    <w:pPr>
      <w:spacing w:after="200" w:line="276" w:lineRule="auto"/>
      <w:jc w:val="both"/>
    </w:pPr>
  </w:style>
  <w:style w:type="paragraph" w:styleId="Heading1">
    <w:name w:val="heading 1"/>
    <w:basedOn w:val="Normal"/>
    <w:next w:val="Normal"/>
    <w:link w:val="Heading1Char"/>
    <w:uiPriority w:val="9"/>
    <w:qFormat/>
    <w:rsid w:val="00A907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907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7FC"/>
  </w:style>
  <w:style w:type="paragraph" w:styleId="Footer">
    <w:name w:val="footer"/>
    <w:basedOn w:val="Normal"/>
    <w:link w:val="FooterChar"/>
    <w:uiPriority w:val="99"/>
    <w:unhideWhenUsed/>
    <w:rsid w:val="00A9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7FC"/>
  </w:style>
  <w:style w:type="paragraph" w:styleId="TOC1">
    <w:name w:val="toc 1"/>
    <w:basedOn w:val="Normal"/>
    <w:next w:val="Normal"/>
    <w:autoRedefine/>
    <w:uiPriority w:val="39"/>
    <w:unhideWhenUsed/>
    <w:qFormat/>
    <w:rsid w:val="00A907FC"/>
    <w:pPr>
      <w:spacing w:after="100"/>
    </w:pPr>
  </w:style>
  <w:style w:type="paragraph" w:styleId="TOC2">
    <w:name w:val="toc 2"/>
    <w:basedOn w:val="Normal"/>
    <w:next w:val="Normal"/>
    <w:autoRedefine/>
    <w:uiPriority w:val="39"/>
    <w:unhideWhenUsed/>
    <w:qFormat/>
    <w:rsid w:val="00A907FC"/>
    <w:pPr>
      <w:spacing w:after="100"/>
      <w:ind w:left="220"/>
    </w:pPr>
  </w:style>
  <w:style w:type="paragraph" w:styleId="TOC3">
    <w:name w:val="toc 3"/>
    <w:basedOn w:val="Normal"/>
    <w:next w:val="Normal"/>
    <w:autoRedefine/>
    <w:uiPriority w:val="39"/>
    <w:unhideWhenUsed/>
    <w:qFormat/>
    <w:rsid w:val="00A907FC"/>
    <w:pPr>
      <w:spacing w:after="100"/>
      <w:ind w:left="440"/>
    </w:pPr>
    <w:rPr>
      <w:rFonts w:eastAsiaTheme="minorEastAsia"/>
    </w:rPr>
  </w:style>
  <w:style w:type="character" w:customStyle="1" w:styleId="Heading1Char">
    <w:name w:val="Heading 1 Char"/>
    <w:basedOn w:val="DefaultParagraphFont"/>
    <w:link w:val="Heading1"/>
    <w:uiPriority w:val="9"/>
    <w:rsid w:val="00A907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A907FC"/>
    <w:pPr>
      <w:spacing w:before="480"/>
      <w:outlineLvl w:val="9"/>
    </w:pPr>
    <w:rPr>
      <w:b/>
      <w:bCs/>
      <w:sz w:val="28"/>
      <w:szCs w:val="28"/>
    </w:rPr>
  </w:style>
  <w:style w:type="character" w:styleId="Hyperlink">
    <w:name w:val="Hyperlink"/>
    <w:basedOn w:val="DefaultParagraphFont"/>
    <w:uiPriority w:val="99"/>
    <w:unhideWhenUsed/>
    <w:rsid w:val="00A907FC"/>
    <w:rPr>
      <w:color w:val="0563C1" w:themeColor="hyperlink"/>
      <w:u w:val="single"/>
    </w:rPr>
  </w:style>
  <w:style w:type="paragraph" w:styleId="ListParagraph">
    <w:name w:val="List Paragraph"/>
    <w:basedOn w:val="Normal"/>
    <w:uiPriority w:val="34"/>
    <w:qFormat/>
    <w:rsid w:val="00A907FC"/>
    <w:pPr>
      <w:ind w:left="720"/>
      <w:contextualSpacing/>
    </w:pPr>
  </w:style>
  <w:style w:type="table" w:styleId="TableGrid">
    <w:name w:val="Table Grid"/>
    <w:basedOn w:val="TableNormal"/>
    <w:uiPriority w:val="39"/>
    <w:rsid w:val="00A90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907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290">
      <w:bodyDiv w:val="1"/>
      <w:marLeft w:val="0"/>
      <w:marRight w:val="0"/>
      <w:marTop w:val="0"/>
      <w:marBottom w:val="0"/>
      <w:divBdr>
        <w:top w:val="none" w:sz="0" w:space="0" w:color="auto"/>
        <w:left w:val="none" w:sz="0" w:space="0" w:color="auto"/>
        <w:bottom w:val="none" w:sz="0" w:space="0" w:color="auto"/>
        <w:right w:val="none" w:sz="0" w:space="0" w:color="auto"/>
      </w:divBdr>
    </w:div>
    <w:div w:id="278340013">
      <w:bodyDiv w:val="1"/>
      <w:marLeft w:val="0"/>
      <w:marRight w:val="0"/>
      <w:marTop w:val="0"/>
      <w:marBottom w:val="0"/>
      <w:divBdr>
        <w:top w:val="none" w:sz="0" w:space="0" w:color="auto"/>
        <w:left w:val="none" w:sz="0" w:space="0" w:color="auto"/>
        <w:bottom w:val="none" w:sz="0" w:space="0" w:color="auto"/>
        <w:right w:val="none" w:sz="0" w:space="0" w:color="auto"/>
      </w:divBdr>
    </w:div>
    <w:div w:id="660042718">
      <w:bodyDiv w:val="1"/>
      <w:marLeft w:val="0"/>
      <w:marRight w:val="0"/>
      <w:marTop w:val="0"/>
      <w:marBottom w:val="0"/>
      <w:divBdr>
        <w:top w:val="none" w:sz="0" w:space="0" w:color="auto"/>
        <w:left w:val="none" w:sz="0" w:space="0" w:color="auto"/>
        <w:bottom w:val="none" w:sz="0" w:space="0" w:color="auto"/>
        <w:right w:val="none" w:sz="0" w:space="0" w:color="auto"/>
      </w:divBdr>
    </w:div>
    <w:div w:id="849760714">
      <w:bodyDiv w:val="1"/>
      <w:marLeft w:val="0"/>
      <w:marRight w:val="0"/>
      <w:marTop w:val="0"/>
      <w:marBottom w:val="0"/>
      <w:divBdr>
        <w:top w:val="none" w:sz="0" w:space="0" w:color="auto"/>
        <w:left w:val="none" w:sz="0" w:space="0" w:color="auto"/>
        <w:bottom w:val="none" w:sz="0" w:space="0" w:color="auto"/>
        <w:right w:val="none" w:sz="0" w:space="0" w:color="auto"/>
      </w:divBdr>
    </w:div>
    <w:div w:id="1056708903">
      <w:bodyDiv w:val="1"/>
      <w:marLeft w:val="0"/>
      <w:marRight w:val="0"/>
      <w:marTop w:val="0"/>
      <w:marBottom w:val="0"/>
      <w:divBdr>
        <w:top w:val="none" w:sz="0" w:space="0" w:color="auto"/>
        <w:left w:val="none" w:sz="0" w:space="0" w:color="auto"/>
        <w:bottom w:val="none" w:sz="0" w:space="0" w:color="auto"/>
        <w:right w:val="none" w:sz="0" w:space="0" w:color="auto"/>
      </w:divBdr>
    </w:div>
    <w:div w:id="1141072924">
      <w:bodyDiv w:val="1"/>
      <w:marLeft w:val="0"/>
      <w:marRight w:val="0"/>
      <w:marTop w:val="0"/>
      <w:marBottom w:val="0"/>
      <w:divBdr>
        <w:top w:val="none" w:sz="0" w:space="0" w:color="auto"/>
        <w:left w:val="none" w:sz="0" w:space="0" w:color="auto"/>
        <w:bottom w:val="none" w:sz="0" w:space="0" w:color="auto"/>
        <w:right w:val="none" w:sz="0" w:space="0" w:color="auto"/>
      </w:divBdr>
    </w:div>
    <w:div w:id="1186094438">
      <w:bodyDiv w:val="1"/>
      <w:marLeft w:val="0"/>
      <w:marRight w:val="0"/>
      <w:marTop w:val="0"/>
      <w:marBottom w:val="0"/>
      <w:divBdr>
        <w:top w:val="none" w:sz="0" w:space="0" w:color="auto"/>
        <w:left w:val="none" w:sz="0" w:space="0" w:color="auto"/>
        <w:bottom w:val="none" w:sz="0" w:space="0" w:color="auto"/>
        <w:right w:val="none" w:sz="0" w:space="0" w:color="auto"/>
      </w:divBdr>
    </w:div>
    <w:div w:id="1206867082">
      <w:bodyDiv w:val="1"/>
      <w:marLeft w:val="0"/>
      <w:marRight w:val="0"/>
      <w:marTop w:val="0"/>
      <w:marBottom w:val="0"/>
      <w:divBdr>
        <w:top w:val="none" w:sz="0" w:space="0" w:color="auto"/>
        <w:left w:val="none" w:sz="0" w:space="0" w:color="auto"/>
        <w:bottom w:val="none" w:sz="0" w:space="0" w:color="auto"/>
        <w:right w:val="none" w:sz="0" w:space="0" w:color="auto"/>
      </w:divBdr>
    </w:div>
    <w:div w:id="1331374066">
      <w:bodyDiv w:val="1"/>
      <w:marLeft w:val="0"/>
      <w:marRight w:val="0"/>
      <w:marTop w:val="0"/>
      <w:marBottom w:val="0"/>
      <w:divBdr>
        <w:top w:val="none" w:sz="0" w:space="0" w:color="auto"/>
        <w:left w:val="none" w:sz="0" w:space="0" w:color="auto"/>
        <w:bottom w:val="none" w:sz="0" w:space="0" w:color="auto"/>
        <w:right w:val="none" w:sz="0" w:space="0" w:color="auto"/>
      </w:divBdr>
    </w:div>
    <w:div w:id="1331518396">
      <w:bodyDiv w:val="1"/>
      <w:marLeft w:val="0"/>
      <w:marRight w:val="0"/>
      <w:marTop w:val="0"/>
      <w:marBottom w:val="0"/>
      <w:divBdr>
        <w:top w:val="none" w:sz="0" w:space="0" w:color="auto"/>
        <w:left w:val="none" w:sz="0" w:space="0" w:color="auto"/>
        <w:bottom w:val="none" w:sz="0" w:space="0" w:color="auto"/>
        <w:right w:val="none" w:sz="0" w:space="0" w:color="auto"/>
      </w:divBdr>
    </w:div>
    <w:div w:id="1469935471">
      <w:bodyDiv w:val="1"/>
      <w:marLeft w:val="0"/>
      <w:marRight w:val="0"/>
      <w:marTop w:val="0"/>
      <w:marBottom w:val="0"/>
      <w:divBdr>
        <w:top w:val="none" w:sz="0" w:space="0" w:color="auto"/>
        <w:left w:val="none" w:sz="0" w:space="0" w:color="auto"/>
        <w:bottom w:val="none" w:sz="0" w:space="0" w:color="auto"/>
        <w:right w:val="none" w:sz="0" w:space="0" w:color="auto"/>
      </w:divBdr>
    </w:div>
    <w:div w:id="1502505043">
      <w:bodyDiv w:val="1"/>
      <w:marLeft w:val="0"/>
      <w:marRight w:val="0"/>
      <w:marTop w:val="0"/>
      <w:marBottom w:val="0"/>
      <w:divBdr>
        <w:top w:val="none" w:sz="0" w:space="0" w:color="auto"/>
        <w:left w:val="none" w:sz="0" w:space="0" w:color="auto"/>
        <w:bottom w:val="none" w:sz="0" w:space="0" w:color="auto"/>
        <w:right w:val="none" w:sz="0" w:space="0" w:color="auto"/>
      </w:divBdr>
    </w:div>
    <w:div w:id="1550992336">
      <w:bodyDiv w:val="1"/>
      <w:marLeft w:val="0"/>
      <w:marRight w:val="0"/>
      <w:marTop w:val="0"/>
      <w:marBottom w:val="0"/>
      <w:divBdr>
        <w:top w:val="none" w:sz="0" w:space="0" w:color="auto"/>
        <w:left w:val="none" w:sz="0" w:space="0" w:color="auto"/>
        <w:bottom w:val="none" w:sz="0" w:space="0" w:color="auto"/>
        <w:right w:val="none" w:sz="0" w:space="0" w:color="auto"/>
      </w:divBdr>
    </w:div>
    <w:div w:id="1803884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G:\Shared%20drives\KRamsey%20Lab\Oli%20Horyn\Misc%20Excel%20Sheets\mutant%20differences%201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Zone Diameter:</a:t>
            </a:r>
            <a:r>
              <a:rPr lang="en-US" baseline="0"/>
              <a:t> Average of Bacterial Replicates (mm) with tulipifera extract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Average of Replicates</c:v>
                </c:pt>
              </c:strCache>
            </c:strRef>
          </c:tx>
          <c:spPr>
            <a:solidFill>
              <a:schemeClr val="accent1"/>
            </a:solidFill>
            <a:ln>
              <a:noFill/>
            </a:ln>
            <a:effectLst/>
          </c:spPr>
          <c:invertIfNegative val="0"/>
          <c:errBars>
            <c:errBarType val="both"/>
            <c:errValType val="cust"/>
            <c:noEndCap val="0"/>
            <c:plus>
              <c:numRef>
                <c:f>Sheet1!$F$2:$F$5</c:f>
                <c:numCache>
                  <c:formatCode>General</c:formatCode>
                  <c:ptCount val="4"/>
                  <c:pt idx="0">
                    <c:v>1.2020815280170927E-2</c:v>
                  </c:pt>
                  <c:pt idx="1">
                    <c:v>0.25563515668493852</c:v>
                  </c:pt>
                </c:numCache>
              </c:numRef>
            </c:plus>
            <c:minus>
              <c:numRef>
                <c:f>Sheet1!$F$2:$F$5</c:f>
                <c:numCache>
                  <c:formatCode>General</c:formatCode>
                  <c:ptCount val="4"/>
                  <c:pt idx="0">
                    <c:v>1.2020815280170927E-2</c:v>
                  </c:pt>
                  <c:pt idx="1">
                    <c:v>0.25563515668493852</c:v>
                  </c:pt>
                </c:numCache>
              </c:numRef>
            </c:minus>
            <c:spPr>
              <a:noFill/>
              <a:ln w="9525" cap="flat" cmpd="sng" algn="ctr">
                <a:solidFill>
                  <a:schemeClr val="tx1">
                    <a:lumMod val="65000"/>
                    <a:lumOff val="35000"/>
                  </a:schemeClr>
                </a:solidFill>
                <a:round/>
              </a:ln>
              <a:effectLst/>
            </c:spPr>
          </c:errBars>
          <c:cat>
            <c:strRef>
              <c:f>Sheet1!$A$2:$A$4</c:f>
              <c:strCache>
                <c:ptCount val="2"/>
                <c:pt idx="0">
                  <c:v>10mg/ml tulipifera</c:v>
                </c:pt>
                <c:pt idx="1">
                  <c:v>100mg/ml tulipifera</c:v>
                </c:pt>
              </c:strCache>
            </c:strRef>
          </c:cat>
          <c:val>
            <c:numRef>
              <c:f>Sheet1!$E$2:$E$4</c:f>
              <c:numCache>
                <c:formatCode>General</c:formatCode>
                <c:ptCount val="3"/>
                <c:pt idx="0">
                  <c:v>11.3605</c:v>
                </c:pt>
                <c:pt idx="1">
                  <c:v>18.482666666666667</c:v>
                </c:pt>
              </c:numCache>
            </c:numRef>
          </c:val>
          <c:extLst>
            <c:ext xmlns:c16="http://schemas.microsoft.com/office/drawing/2014/chart" uri="{C3380CC4-5D6E-409C-BE32-E72D297353CC}">
              <c16:uniqueId val="{00000000-8E47-4A5D-ADD4-5122BF443794}"/>
            </c:ext>
          </c:extLst>
        </c:ser>
        <c:dLbls>
          <c:showLegendKey val="0"/>
          <c:showVal val="0"/>
          <c:showCatName val="0"/>
          <c:showSerName val="0"/>
          <c:showPercent val="0"/>
          <c:showBubbleSize val="0"/>
        </c:dLbls>
        <c:gapWidth val="219"/>
        <c:overlap val="-27"/>
        <c:axId val="365498352"/>
        <c:axId val="365576992"/>
      </c:barChart>
      <c:catAx>
        <c:axId val="36549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Concentration (mg/ml)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576992"/>
        <c:crosses val="autoZero"/>
        <c:auto val="1"/>
        <c:lblAlgn val="ctr"/>
        <c:lblOffset val="100"/>
        <c:noMultiLvlLbl val="0"/>
      </c:catAx>
      <c:valAx>
        <c:axId val="3655769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49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Sheet1!$E$1</c:f>
              <c:strCache>
                <c:ptCount val="1"/>
                <c:pt idx="0">
                  <c:v>Average of Replicates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tx1"/>
              </a:solidFill>
            </a:ln>
            <a:effectLst/>
          </c:spPr>
          <c:invertIfNegative val="0"/>
          <c:errBars>
            <c:errBarType val="both"/>
            <c:errValType val="cust"/>
            <c:noEndCap val="0"/>
            <c:plus>
              <c:numRef>
                <c:f>Sheet1!$F$2:$F$5</c:f>
                <c:numCache>
                  <c:formatCode>General</c:formatCode>
                  <c:ptCount val="4"/>
                  <c:pt idx="0">
                    <c:v>0</c:v>
                  </c:pt>
                  <c:pt idx="1">
                    <c:v>0</c:v>
                  </c:pt>
                </c:numCache>
              </c:numRef>
            </c:plus>
            <c:minus>
              <c:numRef>
                <c:f>Sheet1!$F$2:$F$5</c:f>
                <c:numCache>
                  <c:formatCode>General</c:formatCode>
                  <c:ptCount val="4"/>
                  <c:pt idx="0">
                    <c:v>0</c:v>
                  </c:pt>
                  <c:pt idx="1">
                    <c:v>0</c:v>
                  </c:pt>
                </c:numCache>
              </c:numRef>
            </c:minus>
            <c:spPr>
              <a:noFill/>
              <a:ln w="9525">
                <a:solidFill>
                  <a:schemeClr val="tx2">
                    <a:lumMod val="75000"/>
                    <a:lumOff val="25000"/>
                  </a:schemeClr>
                </a:solidFill>
                <a:round/>
              </a:ln>
              <a:effectLst/>
            </c:spPr>
          </c:errBars>
          <c:cat>
            <c:strRef>
              <c:f>Sheet1!$A$2:$A$10</c:f>
              <c:strCache>
                <c:ptCount val="9"/>
                <c:pt idx="0">
                  <c:v>SA113</c:v>
                </c:pt>
                <c:pt idx="1">
                  <c:v>LR1A3</c:v>
                </c:pt>
                <c:pt idx="2">
                  <c:v>LR1B3</c:v>
                </c:pt>
                <c:pt idx="3">
                  <c:v>LR2A3</c:v>
                </c:pt>
                <c:pt idx="4">
                  <c:v>LR2B3</c:v>
                </c:pt>
                <c:pt idx="5">
                  <c:v>LR3A3</c:v>
                </c:pt>
                <c:pt idx="6">
                  <c:v>LR3B3</c:v>
                </c:pt>
                <c:pt idx="7">
                  <c:v>LR4A3</c:v>
                </c:pt>
                <c:pt idx="8">
                  <c:v>LR4B3</c:v>
                </c:pt>
              </c:strCache>
            </c:strRef>
          </c:cat>
          <c:val>
            <c:numRef>
              <c:f>Sheet1!$E$2:$E$10</c:f>
              <c:numCache>
                <c:formatCode>General</c:formatCode>
                <c:ptCount val="9"/>
                <c:pt idx="0">
                  <c:v>14.304</c:v>
                </c:pt>
                <c:pt idx="1">
                  <c:v>13.792999999999999</c:v>
                </c:pt>
                <c:pt idx="2">
                  <c:v>12.53</c:v>
                </c:pt>
                <c:pt idx="3">
                  <c:v>12.318</c:v>
                </c:pt>
                <c:pt idx="4">
                  <c:v>9.2309999999999999</c:v>
                </c:pt>
                <c:pt idx="5">
                  <c:v>12.523999999999999</c:v>
                </c:pt>
                <c:pt idx="6">
                  <c:v>12.01</c:v>
                </c:pt>
                <c:pt idx="7">
                  <c:v>12.616</c:v>
                </c:pt>
                <c:pt idx="8">
                  <c:v>12.528</c:v>
                </c:pt>
              </c:numCache>
            </c:numRef>
          </c:val>
          <c:extLst>
            <c:ext xmlns:c16="http://schemas.microsoft.com/office/drawing/2014/chart" uri="{C3380CC4-5D6E-409C-BE32-E72D297353CC}">
              <c16:uniqueId val="{00000000-3181-401B-BB83-B4B004A25C73}"/>
            </c:ext>
          </c:extLst>
        </c:ser>
        <c:dLbls>
          <c:showLegendKey val="0"/>
          <c:showVal val="0"/>
          <c:showCatName val="0"/>
          <c:showSerName val="0"/>
          <c:showPercent val="0"/>
          <c:showBubbleSize val="0"/>
        </c:dLbls>
        <c:gapWidth val="100"/>
        <c:overlap val="-24"/>
        <c:axId val="365498352"/>
        <c:axId val="365576992"/>
      </c:barChart>
      <c:catAx>
        <c:axId val="3654983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Bacterial Species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1" u="none" strike="noStrike" kern="1200" baseline="0">
                <a:solidFill>
                  <a:schemeClr val="tx2"/>
                </a:solidFill>
                <a:latin typeface="+mn-lt"/>
                <a:ea typeface="+mn-ea"/>
                <a:cs typeface="+mn-cs"/>
              </a:defRPr>
            </a:pPr>
            <a:endParaRPr lang="en-US"/>
          </a:p>
        </c:txPr>
        <c:crossAx val="365576992"/>
        <c:crosses val="autoZero"/>
        <c:auto val="1"/>
        <c:lblAlgn val="ctr"/>
        <c:lblOffset val="100"/>
        <c:noMultiLvlLbl val="0"/>
      </c:catAx>
      <c:valAx>
        <c:axId val="365576992"/>
        <c:scaling>
          <c:orientation val="minMax"/>
          <c:min val="0"/>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Zone of Inhibition Diameter (mm)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65498352"/>
        <c:crosses val="autoZero"/>
        <c:crossBetween val="between"/>
      </c:valAx>
      <c:spPr>
        <a:noFill/>
        <a:ln>
          <a:noFill/>
        </a:ln>
        <a:effectLst/>
      </c:spPr>
    </c:plotArea>
    <c:plotVisOnly val="1"/>
    <c:dispBlanksAs val="gap"/>
    <c:showDLblsOverMax val="0"/>
  </c:chart>
  <c:spPr>
    <a:solidFill>
      <a:srgbClr val="F6F1F9"/>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7111</TotalTime>
  <Pages>12</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Horyn</dc:creator>
  <cp:keywords/>
  <dc:description/>
  <cp:lastModifiedBy>Oli Horyn</cp:lastModifiedBy>
  <cp:revision>1</cp:revision>
  <dcterms:created xsi:type="dcterms:W3CDTF">2022-10-18T13:57:00Z</dcterms:created>
  <dcterms:modified xsi:type="dcterms:W3CDTF">2022-11-10T12:53:00Z</dcterms:modified>
</cp:coreProperties>
</file>